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D22" w:rsidRDefault="008F5D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8F5D22" w:rsidRPr="008F5D22">
        <w:tc>
          <w:tcPr>
            <w:tcW w:w="4677" w:type="dxa"/>
            <w:tcBorders>
              <w:top w:val="nil"/>
              <w:left w:val="nil"/>
              <w:bottom w:val="nil"/>
              <w:right w:val="nil"/>
            </w:tcBorders>
          </w:tcPr>
          <w:p w:rsidR="008F5D22" w:rsidRPr="008F5D22" w:rsidRDefault="008F5D22">
            <w:pPr>
              <w:pStyle w:val="ConsPlusNormal"/>
              <w:rPr>
                <w:rFonts w:ascii="Times New Roman" w:hAnsi="Times New Roman" w:cs="Times New Roman"/>
              </w:rPr>
            </w:pPr>
            <w:r w:rsidRPr="008F5D22">
              <w:rPr>
                <w:rFonts w:ascii="Times New Roman" w:hAnsi="Times New Roman" w:cs="Times New Roman"/>
              </w:rPr>
              <w:t>31 мая 2002 года</w:t>
            </w:r>
          </w:p>
        </w:tc>
        <w:tc>
          <w:tcPr>
            <w:tcW w:w="4677" w:type="dxa"/>
            <w:tcBorders>
              <w:top w:val="nil"/>
              <w:left w:val="nil"/>
              <w:bottom w:val="nil"/>
              <w:right w:val="nil"/>
            </w:tcBorders>
          </w:tcPr>
          <w:p w:rsidR="008F5D22" w:rsidRPr="008F5D22" w:rsidRDefault="008F5D22">
            <w:pPr>
              <w:pStyle w:val="ConsPlusNormal"/>
              <w:jc w:val="right"/>
              <w:rPr>
                <w:rFonts w:ascii="Times New Roman" w:hAnsi="Times New Roman" w:cs="Times New Roman"/>
              </w:rPr>
            </w:pPr>
            <w:r w:rsidRPr="008F5D22">
              <w:rPr>
                <w:rFonts w:ascii="Times New Roman" w:hAnsi="Times New Roman" w:cs="Times New Roman"/>
              </w:rPr>
              <w:t>N 63-ФЗ</w:t>
            </w:r>
          </w:p>
        </w:tc>
      </w:tr>
    </w:tbl>
    <w:p w:rsidR="008F5D22" w:rsidRPr="008F5D22" w:rsidRDefault="008F5D22">
      <w:pPr>
        <w:pStyle w:val="ConsPlusNormal"/>
        <w:pBdr>
          <w:bottom w:val="single" w:sz="6" w:space="0" w:color="auto"/>
        </w:pBdr>
        <w:spacing w:before="100" w:after="100"/>
        <w:jc w:val="both"/>
        <w:rPr>
          <w:rFonts w:ascii="Times New Roman" w:hAnsi="Times New Roman" w:cs="Times New Roman"/>
          <w:sz w:val="2"/>
          <w:szCs w:val="2"/>
        </w:rPr>
      </w:pPr>
    </w:p>
    <w:p w:rsidR="008F5D22" w:rsidRPr="008F5D22" w:rsidRDefault="008F5D22">
      <w:pPr>
        <w:pStyle w:val="ConsPlusNormal"/>
        <w:jc w:val="center"/>
        <w:rPr>
          <w:rFonts w:ascii="Times New Roman" w:hAnsi="Times New Roman" w:cs="Times New Roman"/>
        </w:rPr>
      </w:pPr>
    </w:p>
    <w:p w:rsidR="008F5D22" w:rsidRPr="008F5D22" w:rsidRDefault="008F5D22">
      <w:pPr>
        <w:pStyle w:val="ConsPlusTitle"/>
        <w:jc w:val="center"/>
        <w:rPr>
          <w:rFonts w:ascii="Times New Roman" w:hAnsi="Times New Roman" w:cs="Times New Roman"/>
        </w:rPr>
      </w:pPr>
      <w:r w:rsidRPr="008F5D22">
        <w:rPr>
          <w:rFonts w:ascii="Times New Roman" w:hAnsi="Times New Roman" w:cs="Times New Roman"/>
        </w:rPr>
        <w:t>РОССИЙСКАЯ ФЕДЕРАЦИЯ</w:t>
      </w:r>
    </w:p>
    <w:p w:rsidR="008F5D22" w:rsidRPr="008F5D22" w:rsidRDefault="008F5D22">
      <w:pPr>
        <w:pStyle w:val="ConsPlusTitle"/>
        <w:jc w:val="center"/>
        <w:rPr>
          <w:rFonts w:ascii="Times New Roman" w:hAnsi="Times New Roman" w:cs="Times New Roman"/>
        </w:rPr>
      </w:pPr>
    </w:p>
    <w:p w:rsidR="008F5D22" w:rsidRPr="008F5D22" w:rsidRDefault="008F5D22">
      <w:pPr>
        <w:pStyle w:val="ConsPlusTitle"/>
        <w:jc w:val="center"/>
        <w:rPr>
          <w:rFonts w:ascii="Times New Roman" w:hAnsi="Times New Roman" w:cs="Times New Roman"/>
        </w:rPr>
      </w:pPr>
      <w:r w:rsidRPr="008F5D22">
        <w:rPr>
          <w:rFonts w:ascii="Times New Roman" w:hAnsi="Times New Roman" w:cs="Times New Roman"/>
        </w:rPr>
        <w:t>ФЕДЕРАЛЬНЫЙ ЗАКОН</w:t>
      </w:r>
    </w:p>
    <w:p w:rsidR="008F5D22" w:rsidRPr="008F5D22" w:rsidRDefault="008F5D22">
      <w:pPr>
        <w:pStyle w:val="ConsPlusTitle"/>
        <w:jc w:val="center"/>
        <w:rPr>
          <w:rFonts w:ascii="Times New Roman" w:hAnsi="Times New Roman" w:cs="Times New Roman"/>
        </w:rPr>
      </w:pPr>
    </w:p>
    <w:p w:rsidR="008F5D22" w:rsidRPr="008F5D22" w:rsidRDefault="008F5D22">
      <w:pPr>
        <w:pStyle w:val="ConsPlusTitle"/>
        <w:jc w:val="center"/>
        <w:rPr>
          <w:rFonts w:ascii="Times New Roman" w:hAnsi="Times New Roman" w:cs="Times New Roman"/>
        </w:rPr>
      </w:pPr>
      <w:r w:rsidRPr="008F5D22">
        <w:rPr>
          <w:rFonts w:ascii="Times New Roman" w:hAnsi="Times New Roman" w:cs="Times New Roman"/>
        </w:rPr>
        <w:t>ОБ АДВОКАТСКОЙ ДЕЯТЕЛЬНОСТИ И АДВОКАТУРЕ</w:t>
      </w:r>
    </w:p>
    <w:p w:rsidR="008F5D22" w:rsidRPr="008F5D22" w:rsidRDefault="008F5D22">
      <w:pPr>
        <w:pStyle w:val="ConsPlusTitle"/>
        <w:jc w:val="center"/>
        <w:rPr>
          <w:rFonts w:ascii="Times New Roman" w:hAnsi="Times New Roman" w:cs="Times New Roman"/>
        </w:rPr>
      </w:pPr>
      <w:r w:rsidRPr="008F5D22">
        <w:rPr>
          <w:rFonts w:ascii="Times New Roman" w:hAnsi="Times New Roman" w:cs="Times New Roman"/>
        </w:rPr>
        <w:t>В РОССИЙСКОЙ ФЕДЕРАЦИИ</w:t>
      </w:r>
    </w:p>
    <w:p w:rsidR="008F5D22" w:rsidRPr="008F5D22" w:rsidRDefault="008F5D22">
      <w:pPr>
        <w:pStyle w:val="ConsPlusNormal"/>
        <w:jc w:val="both"/>
        <w:rPr>
          <w:rFonts w:ascii="Times New Roman" w:hAnsi="Times New Roman" w:cs="Times New Roman"/>
        </w:rPr>
      </w:pPr>
    </w:p>
    <w:p w:rsidR="008F5D22" w:rsidRPr="008F5D22" w:rsidRDefault="008F5D22">
      <w:pPr>
        <w:pStyle w:val="ConsPlusNormal"/>
        <w:jc w:val="right"/>
        <w:rPr>
          <w:rFonts w:ascii="Times New Roman" w:hAnsi="Times New Roman" w:cs="Times New Roman"/>
        </w:rPr>
      </w:pPr>
      <w:r w:rsidRPr="008F5D22">
        <w:rPr>
          <w:rFonts w:ascii="Times New Roman" w:hAnsi="Times New Roman" w:cs="Times New Roman"/>
        </w:rPr>
        <w:t>Принят</w:t>
      </w:r>
    </w:p>
    <w:p w:rsidR="008F5D22" w:rsidRPr="008F5D22" w:rsidRDefault="008F5D22">
      <w:pPr>
        <w:pStyle w:val="ConsPlusNormal"/>
        <w:jc w:val="right"/>
        <w:rPr>
          <w:rFonts w:ascii="Times New Roman" w:hAnsi="Times New Roman" w:cs="Times New Roman"/>
        </w:rPr>
      </w:pPr>
      <w:r w:rsidRPr="008F5D22">
        <w:rPr>
          <w:rFonts w:ascii="Times New Roman" w:hAnsi="Times New Roman" w:cs="Times New Roman"/>
        </w:rPr>
        <w:t>Государственной Думой</w:t>
      </w:r>
    </w:p>
    <w:p w:rsidR="008F5D22" w:rsidRPr="008F5D22" w:rsidRDefault="008F5D22">
      <w:pPr>
        <w:pStyle w:val="ConsPlusNormal"/>
        <w:jc w:val="right"/>
        <w:rPr>
          <w:rFonts w:ascii="Times New Roman" w:hAnsi="Times New Roman" w:cs="Times New Roman"/>
        </w:rPr>
      </w:pPr>
      <w:r w:rsidRPr="008F5D22">
        <w:rPr>
          <w:rFonts w:ascii="Times New Roman" w:hAnsi="Times New Roman" w:cs="Times New Roman"/>
        </w:rPr>
        <w:t>26 апреля 2002 года</w:t>
      </w:r>
    </w:p>
    <w:p w:rsidR="008F5D22" w:rsidRPr="008F5D22" w:rsidRDefault="008F5D22">
      <w:pPr>
        <w:pStyle w:val="ConsPlusNormal"/>
        <w:jc w:val="right"/>
        <w:rPr>
          <w:rFonts w:ascii="Times New Roman" w:hAnsi="Times New Roman" w:cs="Times New Roman"/>
        </w:rPr>
      </w:pPr>
    </w:p>
    <w:p w:rsidR="008F5D22" w:rsidRPr="008F5D22" w:rsidRDefault="008F5D22">
      <w:pPr>
        <w:pStyle w:val="ConsPlusNormal"/>
        <w:jc w:val="right"/>
        <w:rPr>
          <w:rFonts w:ascii="Times New Roman" w:hAnsi="Times New Roman" w:cs="Times New Roman"/>
        </w:rPr>
      </w:pPr>
      <w:r w:rsidRPr="008F5D22">
        <w:rPr>
          <w:rFonts w:ascii="Times New Roman" w:hAnsi="Times New Roman" w:cs="Times New Roman"/>
        </w:rPr>
        <w:t>Одобрен</w:t>
      </w:r>
    </w:p>
    <w:p w:rsidR="008F5D22" w:rsidRPr="008F5D22" w:rsidRDefault="008F5D22">
      <w:pPr>
        <w:pStyle w:val="ConsPlusNormal"/>
        <w:jc w:val="right"/>
        <w:rPr>
          <w:rFonts w:ascii="Times New Roman" w:hAnsi="Times New Roman" w:cs="Times New Roman"/>
        </w:rPr>
      </w:pPr>
      <w:r w:rsidRPr="008F5D22">
        <w:rPr>
          <w:rFonts w:ascii="Times New Roman" w:hAnsi="Times New Roman" w:cs="Times New Roman"/>
        </w:rPr>
        <w:t>Советом Федерации</w:t>
      </w:r>
    </w:p>
    <w:p w:rsidR="008F5D22" w:rsidRPr="008F5D22" w:rsidRDefault="008F5D22">
      <w:pPr>
        <w:pStyle w:val="ConsPlusNormal"/>
        <w:jc w:val="right"/>
        <w:rPr>
          <w:rFonts w:ascii="Times New Roman" w:hAnsi="Times New Roman" w:cs="Times New Roman"/>
        </w:rPr>
      </w:pPr>
      <w:r w:rsidRPr="008F5D22">
        <w:rPr>
          <w:rFonts w:ascii="Times New Roman" w:hAnsi="Times New Roman" w:cs="Times New Roman"/>
        </w:rPr>
        <w:t>15 мая 2002 года</w:t>
      </w:r>
    </w:p>
    <w:p w:rsidR="008F5D22" w:rsidRPr="008F5D22" w:rsidRDefault="008F5D22">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F5D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D22" w:rsidRDefault="008F5D2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5D22" w:rsidRDefault="008F5D2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5D22" w:rsidRDefault="008F5D22">
            <w:pPr>
              <w:pStyle w:val="ConsPlusNormal"/>
              <w:jc w:val="center"/>
            </w:pPr>
            <w:r>
              <w:rPr>
                <w:color w:val="392C69"/>
              </w:rPr>
              <w:t>Список изменяющих документов</w:t>
            </w:r>
          </w:p>
          <w:p w:rsidR="008F5D22" w:rsidRDefault="008F5D22">
            <w:pPr>
              <w:pStyle w:val="ConsPlusNormal"/>
              <w:jc w:val="center"/>
            </w:pPr>
            <w:r>
              <w:rPr>
                <w:color w:val="392C69"/>
              </w:rPr>
              <w:t xml:space="preserve">(в ред. Федеральных законов от 28.10.2003 </w:t>
            </w:r>
            <w:hyperlink r:id="rId4">
              <w:r>
                <w:rPr>
                  <w:color w:val="0000FF"/>
                </w:rPr>
                <w:t>N 134-ФЗ</w:t>
              </w:r>
            </w:hyperlink>
            <w:r>
              <w:rPr>
                <w:color w:val="392C69"/>
              </w:rPr>
              <w:t>,</w:t>
            </w:r>
          </w:p>
          <w:p w:rsidR="008F5D22" w:rsidRDefault="008F5D22">
            <w:pPr>
              <w:pStyle w:val="ConsPlusNormal"/>
              <w:jc w:val="center"/>
            </w:pPr>
            <w:r>
              <w:rPr>
                <w:color w:val="392C69"/>
              </w:rPr>
              <w:t xml:space="preserve">от 22.08.2004 </w:t>
            </w:r>
            <w:hyperlink r:id="rId5">
              <w:r>
                <w:rPr>
                  <w:color w:val="0000FF"/>
                </w:rPr>
                <w:t>N 122-ФЗ</w:t>
              </w:r>
            </w:hyperlink>
            <w:r>
              <w:rPr>
                <w:color w:val="392C69"/>
              </w:rPr>
              <w:t xml:space="preserve">, от 20.12.2004 </w:t>
            </w:r>
            <w:hyperlink r:id="rId6">
              <w:r>
                <w:rPr>
                  <w:color w:val="0000FF"/>
                </w:rPr>
                <w:t>N 163-ФЗ</w:t>
              </w:r>
            </w:hyperlink>
            <w:r>
              <w:rPr>
                <w:color w:val="392C69"/>
              </w:rPr>
              <w:t xml:space="preserve">, от 24.07.2007 </w:t>
            </w:r>
            <w:hyperlink r:id="rId7">
              <w:r>
                <w:rPr>
                  <w:color w:val="0000FF"/>
                </w:rPr>
                <w:t>N 214-ФЗ</w:t>
              </w:r>
            </w:hyperlink>
            <w:r>
              <w:rPr>
                <w:color w:val="392C69"/>
              </w:rPr>
              <w:t>,</w:t>
            </w:r>
          </w:p>
          <w:p w:rsidR="008F5D22" w:rsidRDefault="008F5D22">
            <w:pPr>
              <w:pStyle w:val="ConsPlusNormal"/>
              <w:jc w:val="center"/>
            </w:pPr>
            <w:r>
              <w:rPr>
                <w:color w:val="392C69"/>
              </w:rPr>
              <w:t xml:space="preserve">от 23.07.2008 </w:t>
            </w:r>
            <w:hyperlink r:id="rId8">
              <w:r>
                <w:rPr>
                  <w:color w:val="0000FF"/>
                </w:rPr>
                <w:t>N 160-ФЗ</w:t>
              </w:r>
            </w:hyperlink>
            <w:r>
              <w:rPr>
                <w:color w:val="392C69"/>
              </w:rPr>
              <w:t xml:space="preserve">, от 11.07.2011 </w:t>
            </w:r>
            <w:hyperlink r:id="rId9">
              <w:r>
                <w:rPr>
                  <w:color w:val="0000FF"/>
                </w:rPr>
                <w:t>N 200-ФЗ</w:t>
              </w:r>
            </w:hyperlink>
            <w:r>
              <w:rPr>
                <w:color w:val="392C69"/>
              </w:rPr>
              <w:t xml:space="preserve">, от 21.11.2011 </w:t>
            </w:r>
            <w:hyperlink r:id="rId10">
              <w:r>
                <w:rPr>
                  <w:color w:val="0000FF"/>
                </w:rPr>
                <w:t>N 326-ФЗ</w:t>
              </w:r>
            </w:hyperlink>
            <w:r>
              <w:rPr>
                <w:color w:val="392C69"/>
              </w:rPr>
              <w:t>,</w:t>
            </w:r>
          </w:p>
          <w:p w:rsidR="008F5D22" w:rsidRDefault="008F5D22">
            <w:pPr>
              <w:pStyle w:val="ConsPlusNormal"/>
              <w:jc w:val="center"/>
            </w:pPr>
            <w:r>
              <w:rPr>
                <w:color w:val="392C69"/>
              </w:rPr>
              <w:t xml:space="preserve">от 02.07.2013 </w:t>
            </w:r>
            <w:hyperlink r:id="rId11">
              <w:r>
                <w:rPr>
                  <w:color w:val="0000FF"/>
                </w:rPr>
                <w:t>N 185-ФЗ</w:t>
              </w:r>
            </w:hyperlink>
            <w:r>
              <w:rPr>
                <w:color w:val="392C69"/>
              </w:rPr>
              <w:t xml:space="preserve">, от 13.07.2015 </w:t>
            </w:r>
            <w:hyperlink r:id="rId12">
              <w:r>
                <w:rPr>
                  <w:color w:val="0000FF"/>
                </w:rPr>
                <w:t>N 268-ФЗ</w:t>
              </w:r>
            </w:hyperlink>
            <w:r>
              <w:rPr>
                <w:color w:val="392C69"/>
              </w:rPr>
              <w:t xml:space="preserve">, от 02.06.2016 </w:t>
            </w:r>
            <w:hyperlink r:id="rId13">
              <w:r>
                <w:rPr>
                  <w:color w:val="0000FF"/>
                </w:rPr>
                <w:t>N 160-ФЗ</w:t>
              </w:r>
            </w:hyperlink>
            <w:r>
              <w:rPr>
                <w:color w:val="392C69"/>
              </w:rPr>
              <w:t>,</w:t>
            </w:r>
          </w:p>
          <w:p w:rsidR="008F5D22" w:rsidRDefault="008F5D22">
            <w:pPr>
              <w:pStyle w:val="ConsPlusNormal"/>
              <w:jc w:val="center"/>
            </w:pPr>
            <w:r>
              <w:rPr>
                <w:color w:val="392C69"/>
              </w:rPr>
              <w:t xml:space="preserve">от 29.07.2017 </w:t>
            </w:r>
            <w:hyperlink r:id="rId14">
              <w:r>
                <w:rPr>
                  <w:color w:val="0000FF"/>
                </w:rPr>
                <w:t>N 269-ФЗ</w:t>
              </w:r>
            </w:hyperlink>
            <w:r>
              <w:rPr>
                <w:color w:val="392C69"/>
              </w:rPr>
              <w:t xml:space="preserve">, от 02.12.2019 </w:t>
            </w:r>
            <w:hyperlink r:id="rId15">
              <w:r>
                <w:rPr>
                  <w:color w:val="0000FF"/>
                </w:rPr>
                <w:t>N 400-ФЗ</w:t>
              </w:r>
            </w:hyperlink>
            <w:r>
              <w:rPr>
                <w:color w:val="392C69"/>
              </w:rPr>
              <w:t xml:space="preserve">, от 31.07.2020 </w:t>
            </w:r>
            <w:hyperlink r:id="rId16">
              <w:r>
                <w:rPr>
                  <w:color w:val="0000FF"/>
                </w:rPr>
                <w:t>N 268-ФЗ</w:t>
              </w:r>
            </w:hyperlink>
            <w:r>
              <w:rPr>
                <w:color w:val="392C69"/>
              </w:rPr>
              <w:t>,</w:t>
            </w:r>
          </w:p>
          <w:p w:rsidR="008F5D22" w:rsidRDefault="008F5D22">
            <w:pPr>
              <w:pStyle w:val="ConsPlusNormal"/>
              <w:jc w:val="center"/>
            </w:pPr>
            <w:r>
              <w:rPr>
                <w:color w:val="392C69"/>
              </w:rPr>
              <w:t xml:space="preserve">от 24.07.2023 </w:t>
            </w:r>
            <w:hyperlink r:id="rId17">
              <w:r>
                <w:rPr>
                  <w:color w:val="0000FF"/>
                </w:rPr>
                <w:t>N 383-ФЗ</w:t>
              </w:r>
            </w:hyperlink>
            <w:r>
              <w:rPr>
                <w:color w:val="392C69"/>
              </w:rPr>
              <w:t xml:space="preserve">, от 22.04.2024 </w:t>
            </w:r>
            <w:hyperlink r:id="rId18">
              <w:r>
                <w:rPr>
                  <w:color w:val="0000FF"/>
                </w:rPr>
                <w:t>N 83-ФЗ</w:t>
              </w:r>
            </w:hyperlink>
            <w:r>
              <w:rPr>
                <w:color w:val="392C69"/>
              </w:rPr>
              <w:t>,</w:t>
            </w:r>
          </w:p>
          <w:p w:rsidR="008F5D22" w:rsidRDefault="008F5D22">
            <w:pPr>
              <w:pStyle w:val="ConsPlusNormal"/>
              <w:jc w:val="center"/>
            </w:pPr>
            <w:r>
              <w:rPr>
                <w:color w:val="392C69"/>
              </w:rPr>
              <w:t xml:space="preserve">с изм., внесенными Федеральным </w:t>
            </w:r>
            <w:hyperlink r:id="rId19">
              <w:r>
                <w:rPr>
                  <w:color w:val="0000FF"/>
                </w:rPr>
                <w:t>законом</w:t>
              </w:r>
            </w:hyperlink>
            <w:r>
              <w:rPr>
                <w:color w:val="392C69"/>
              </w:rPr>
              <w:t xml:space="preserve"> от 03.12.2007 N 320-ФЗ,</w:t>
            </w:r>
          </w:p>
          <w:p w:rsidR="008F5D22" w:rsidRDefault="008F5D22">
            <w:pPr>
              <w:pStyle w:val="ConsPlusNormal"/>
              <w:jc w:val="center"/>
            </w:pPr>
            <w:hyperlink r:id="rId20">
              <w:r>
                <w:rPr>
                  <w:color w:val="0000FF"/>
                </w:rPr>
                <w:t>Постановлением</w:t>
              </w:r>
            </w:hyperlink>
            <w:r>
              <w:rPr>
                <w:color w:val="392C69"/>
              </w:rPr>
              <w:t xml:space="preserve"> Конституционного Суда РФ</w:t>
            </w:r>
          </w:p>
          <w:p w:rsidR="008F5D22" w:rsidRDefault="008F5D22">
            <w:pPr>
              <w:pStyle w:val="ConsPlusNormal"/>
              <w:jc w:val="center"/>
            </w:pPr>
            <w:r>
              <w:rPr>
                <w:color w:val="392C69"/>
              </w:rPr>
              <w:t>от 10.11.2022 N 49-П)</w:t>
            </w:r>
          </w:p>
        </w:tc>
        <w:tc>
          <w:tcPr>
            <w:tcW w:w="113" w:type="dxa"/>
            <w:tcBorders>
              <w:top w:val="nil"/>
              <w:left w:val="nil"/>
              <w:bottom w:val="nil"/>
              <w:right w:val="nil"/>
            </w:tcBorders>
            <w:shd w:val="clear" w:color="auto" w:fill="F4F3F8"/>
            <w:tcMar>
              <w:top w:w="0" w:type="dxa"/>
              <w:left w:w="0" w:type="dxa"/>
              <w:bottom w:w="0" w:type="dxa"/>
              <w:right w:w="0" w:type="dxa"/>
            </w:tcMar>
          </w:tcPr>
          <w:p w:rsidR="008F5D22" w:rsidRDefault="008F5D22">
            <w:pPr>
              <w:pStyle w:val="ConsPlusNormal"/>
            </w:pPr>
          </w:p>
        </w:tc>
      </w:tr>
    </w:tbl>
    <w:p w:rsidR="008F5D22" w:rsidRDefault="008F5D22">
      <w:pPr>
        <w:pStyle w:val="ConsPlusNormal"/>
        <w:jc w:val="both"/>
      </w:pPr>
    </w:p>
    <w:p w:rsidR="008F5D22" w:rsidRPr="008F5D22" w:rsidRDefault="008F5D22">
      <w:pPr>
        <w:pStyle w:val="ConsPlusTitle"/>
        <w:jc w:val="center"/>
        <w:outlineLvl w:val="0"/>
        <w:rPr>
          <w:rFonts w:ascii="Times New Roman" w:hAnsi="Times New Roman" w:cs="Times New Roman"/>
          <w:sz w:val="24"/>
          <w:szCs w:val="24"/>
        </w:rPr>
      </w:pPr>
      <w:r w:rsidRPr="008F5D22">
        <w:rPr>
          <w:rFonts w:ascii="Times New Roman" w:hAnsi="Times New Roman" w:cs="Times New Roman"/>
          <w:sz w:val="24"/>
          <w:szCs w:val="24"/>
        </w:rPr>
        <w:t>Глава 1. ОБЩИЕ ПОЛОЖЕНИЯ</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1. Адвокатская деятельность</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w:t>
      </w:r>
      <w:hyperlink w:anchor="P164">
        <w:r w:rsidRPr="008F5D22">
          <w:rPr>
            <w:rFonts w:ascii="Times New Roman" w:hAnsi="Times New Roman" w:cs="Times New Roman"/>
            <w:color w:val="0000FF"/>
            <w:sz w:val="24"/>
            <w:szCs w:val="24"/>
          </w:rPr>
          <w:t>порядке</w:t>
        </w:r>
      </w:hyperlink>
      <w:r w:rsidRPr="008F5D22">
        <w:rPr>
          <w:rFonts w:ascii="Times New Roman" w:hAnsi="Times New Roman" w:cs="Times New Roman"/>
          <w:sz w:val="24"/>
          <w:szCs w:val="24"/>
        </w:rPr>
        <w:t>, установленном настоящим Федеральным законом, физическим и юридическим лицам (далее - доверители) в целях защиты их прав, свобод и интересов, а также обеспечения доступа к правосудию.</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Адвокатская деятельность не является предпринимательской.</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Не является адвокатской деятельностью юридическая помощь, оказываемая: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работниками юридических служб юридических лиц (далее - организации), а также работниками органов государственной власти и органов местного самоуправления;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участниками и работниками организаций, оказывающих юридические услуги, а также индивидуальными предпринимателями;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нотариусами, патентными поверенными, за исключением случаев, когда в качестве патентного поверенного выступает адвокат, либо другими лицами, которые законом специально уполномочены на ведение своей профессиональной деятельности.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 Действие настоящего Федерального закона не распространяется также на органы и </w:t>
      </w:r>
      <w:r w:rsidRPr="008F5D22">
        <w:rPr>
          <w:rFonts w:ascii="Times New Roman" w:hAnsi="Times New Roman" w:cs="Times New Roman"/>
          <w:sz w:val="24"/>
          <w:szCs w:val="24"/>
        </w:rPr>
        <w:lastRenderedPageBreak/>
        <w:t xml:space="preserve">лиц, которые осуществляют представительство в силу </w:t>
      </w:r>
      <w:hyperlink r:id="rId21">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2. Адвокат</w:t>
      </w:r>
    </w:p>
    <w:p w:rsidR="008F5D22" w:rsidRPr="008F5D22" w:rsidRDefault="008F5D22">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F5D22" w:rsidRPr="008F5D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t>КонсультантПлюс: примечание.</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t xml:space="preserve">О выявлении конституционно-правового смысла абз. 1 п. 1 ст. 2 см. </w:t>
            </w:r>
            <w:hyperlink r:id="rId22">
              <w:r w:rsidRPr="008F5D22">
                <w:rPr>
                  <w:rFonts w:ascii="Times New Roman" w:hAnsi="Times New Roman" w:cs="Times New Roman"/>
                  <w:color w:val="0000FF"/>
                  <w:sz w:val="24"/>
                  <w:szCs w:val="24"/>
                </w:rPr>
                <w:t>Постановление</w:t>
              </w:r>
            </w:hyperlink>
            <w:r w:rsidRPr="008F5D22">
              <w:rPr>
                <w:rFonts w:ascii="Times New Roman" w:hAnsi="Times New Roman" w:cs="Times New Roman"/>
                <w:color w:val="392C69"/>
                <w:sz w:val="24"/>
                <w:szCs w:val="24"/>
              </w:rPr>
              <w:t xml:space="preserve"> КС РФ от 18.07.2019 N 29-П.</w:t>
            </w: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r>
    </w:tbl>
    <w:p w:rsidR="008F5D22" w:rsidRPr="008F5D22" w:rsidRDefault="008F5D22">
      <w:pPr>
        <w:pStyle w:val="ConsPlusNormal"/>
        <w:spacing w:before="28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Адвокатом является лицо, получившее в установленном настоящим Федеральным законом </w:t>
      </w:r>
      <w:hyperlink w:anchor="P164">
        <w:r w:rsidRPr="008F5D22">
          <w:rPr>
            <w:rFonts w:ascii="Times New Roman" w:hAnsi="Times New Roman" w:cs="Times New Roman"/>
            <w:color w:val="0000FF"/>
            <w:sz w:val="24"/>
            <w:szCs w:val="24"/>
          </w:rPr>
          <w:t>порядке</w:t>
        </w:r>
      </w:hyperlink>
      <w:r w:rsidRPr="008F5D22">
        <w:rPr>
          <w:rFonts w:ascii="Times New Roman" w:hAnsi="Times New Roman" w:cs="Times New Roman"/>
          <w:sz w:val="24"/>
          <w:szCs w:val="24"/>
        </w:rPr>
        <w:t xml:space="preserve"> статус адвоката и право осуществлять адвокатскую деятельность. Адвокат является независимым профессиональным советником по правовым вопросам. Адвокат не вправе вступать в трудовые отношения в качестве работника, за исключением научной, преподавательской и иной творческой деятельности, а также </w:t>
      </w:r>
      <w:hyperlink r:id="rId23">
        <w:r w:rsidRPr="008F5D22">
          <w:rPr>
            <w:rFonts w:ascii="Times New Roman" w:hAnsi="Times New Roman" w:cs="Times New Roman"/>
            <w:color w:val="0000FF"/>
            <w:sz w:val="24"/>
            <w:szCs w:val="24"/>
          </w:rPr>
          <w:t>занимать</w:t>
        </w:r>
      </w:hyperlink>
      <w:r w:rsidRPr="008F5D22">
        <w:rPr>
          <w:rFonts w:ascii="Times New Roman" w:hAnsi="Times New Roman" w:cs="Times New Roman"/>
          <w:sz w:val="24"/>
          <w:szCs w:val="24"/>
        </w:rPr>
        <w:t xml:space="preserve"> государственные должности Российской Федерации, государственные должности субъектов Российской Федерации, должности государственной службы и муниципальные должности.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Адвокат вправе совмещать адвокатскую деятельность с работой в качестве руководителя адвокатского образования, а также с работой на выборных должностях в адвокатской палате субъекта Российской Федерации (далее также - адвокатская палата), Федеральной палате адвокатов Российской Федерации (далее также - Федеральная палата адвокатов), общероссийских и международных общественных объединениях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1 в ред. Федерального </w:t>
      </w:r>
      <w:hyperlink r:id="rId24">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Оказывая юридическую помощь, адвокат:</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дает консультации и справки по правовым вопросам как в устной, так и в письменной форме;</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составляет заявления, жалобы, ходатайства и другие документы правового характера;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представляет интересы доверителя в </w:t>
      </w:r>
      <w:hyperlink r:id="rId25">
        <w:r w:rsidRPr="008F5D22">
          <w:rPr>
            <w:rFonts w:ascii="Times New Roman" w:hAnsi="Times New Roman" w:cs="Times New Roman"/>
            <w:color w:val="0000FF"/>
            <w:sz w:val="24"/>
            <w:szCs w:val="24"/>
          </w:rPr>
          <w:t>конституционном судопроизводстве</w:t>
        </w:r>
      </w:hyperlink>
      <w:r w:rsidRPr="008F5D22">
        <w:rPr>
          <w:rFonts w:ascii="Times New Roman" w:hAnsi="Times New Roman" w:cs="Times New Roman"/>
          <w:sz w:val="24"/>
          <w:szCs w:val="24"/>
        </w:rPr>
        <w:t>;</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участвует в качестве представителя доверителя в гражданском и административном судопроизводстве;</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w:t>
      </w:r>
      <w:hyperlink r:id="rId26">
        <w:r w:rsidRPr="008F5D22">
          <w:rPr>
            <w:rFonts w:ascii="Times New Roman" w:hAnsi="Times New Roman" w:cs="Times New Roman"/>
            <w:color w:val="0000FF"/>
            <w:sz w:val="24"/>
            <w:szCs w:val="24"/>
          </w:rPr>
          <w:t>участвует</w:t>
        </w:r>
      </w:hyperlink>
      <w:r w:rsidRPr="008F5D22">
        <w:rPr>
          <w:rFonts w:ascii="Times New Roman" w:hAnsi="Times New Roman" w:cs="Times New Roman"/>
          <w:sz w:val="24"/>
          <w:szCs w:val="24"/>
        </w:rPr>
        <w:t xml:space="preserve"> в качестве представителя или защитника доверителя в </w:t>
      </w:r>
      <w:hyperlink r:id="rId27">
        <w:r w:rsidRPr="008F5D22">
          <w:rPr>
            <w:rFonts w:ascii="Times New Roman" w:hAnsi="Times New Roman" w:cs="Times New Roman"/>
            <w:color w:val="0000FF"/>
            <w:sz w:val="24"/>
            <w:szCs w:val="24"/>
          </w:rPr>
          <w:t>уголовном</w:t>
        </w:r>
      </w:hyperlink>
      <w:r w:rsidRPr="008F5D22">
        <w:rPr>
          <w:rFonts w:ascii="Times New Roman" w:hAnsi="Times New Roman" w:cs="Times New Roman"/>
          <w:sz w:val="24"/>
          <w:szCs w:val="24"/>
        </w:rPr>
        <w:t xml:space="preserve"> судопроизводстве и производстве по делам об </w:t>
      </w:r>
      <w:hyperlink r:id="rId28">
        <w:r w:rsidRPr="008F5D22">
          <w:rPr>
            <w:rFonts w:ascii="Times New Roman" w:hAnsi="Times New Roman" w:cs="Times New Roman"/>
            <w:color w:val="0000FF"/>
            <w:sz w:val="24"/>
            <w:szCs w:val="24"/>
          </w:rPr>
          <w:t>административных правонарушениях</w:t>
        </w:r>
      </w:hyperlink>
      <w:r w:rsidRPr="008F5D22">
        <w:rPr>
          <w:rFonts w:ascii="Times New Roman" w:hAnsi="Times New Roman" w:cs="Times New Roman"/>
          <w:sz w:val="24"/>
          <w:szCs w:val="24"/>
        </w:rPr>
        <w:t>;</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6) участвует в качестве представителя доверителя в разбирательстве дел в третейском </w:t>
      </w:r>
      <w:hyperlink r:id="rId29">
        <w:r w:rsidRPr="008F5D22">
          <w:rPr>
            <w:rFonts w:ascii="Times New Roman" w:hAnsi="Times New Roman" w:cs="Times New Roman"/>
            <w:color w:val="0000FF"/>
            <w:sz w:val="24"/>
            <w:szCs w:val="24"/>
          </w:rPr>
          <w:t>суде</w:t>
        </w:r>
      </w:hyperlink>
      <w:r w:rsidRPr="008F5D22">
        <w:rPr>
          <w:rFonts w:ascii="Times New Roman" w:hAnsi="Times New Roman" w:cs="Times New Roman"/>
          <w:sz w:val="24"/>
          <w:szCs w:val="24"/>
        </w:rPr>
        <w:t xml:space="preserve">, международном коммерческом </w:t>
      </w:r>
      <w:hyperlink r:id="rId30">
        <w:r w:rsidRPr="008F5D22">
          <w:rPr>
            <w:rFonts w:ascii="Times New Roman" w:hAnsi="Times New Roman" w:cs="Times New Roman"/>
            <w:color w:val="0000FF"/>
            <w:sz w:val="24"/>
            <w:szCs w:val="24"/>
          </w:rPr>
          <w:t>арбитраже</w:t>
        </w:r>
      </w:hyperlink>
      <w:r w:rsidRPr="008F5D22">
        <w:rPr>
          <w:rFonts w:ascii="Times New Roman" w:hAnsi="Times New Roman" w:cs="Times New Roman"/>
          <w:sz w:val="24"/>
          <w:szCs w:val="24"/>
        </w:rPr>
        <w:t xml:space="preserve"> (суде) и иных органах разрешения конфликтов;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представляет интересы доверителя в органах государственной власти, органах местного самоуправления, общественных объединениях и иных организациях;</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8) представляет интересы доверителя в органах государственной власти, судах и правоохранительных органах иностранных государств, международных судебных органах, негосударственных органах иностранных государств, если иное не установлено законодательством иностранных государств, уставными документами международных судебных органов и иных международных организаций или международными договорами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 xml:space="preserve">9) участвует в качестве представителя доверителя в исполнительном </w:t>
      </w:r>
      <w:hyperlink r:id="rId31">
        <w:r w:rsidRPr="008F5D22">
          <w:rPr>
            <w:rFonts w:ascii="Times New Roman" w:hAnsi="Times New Roman" w:cs="Times New Roman"/>
            <w:color w:val="0000FF"/>
            <w:sz w:val="24"/>
            <w:szCs w:val="24"/>
          </w:rPr>
          <w:t>производстве</w:t>
        </w:r>
      </w:hyperlink>
      <w:r w:rsidRPr="008F5D22">
        <w:rPr>
          <w:rFonts w:ascii="Times New Roman" w:hAnsi="Times New Roman" w:cs="Times New Roman"/>
          <w:sz w:val="24"/>
          <w:szCs w:val="24"/>
        </w:rPr>
        <w:t xml:space="preserve">, а также при исполнении </w:t>
      </w:r>
      <w:hyperlink r:id="rId32">
        <w:r w:rsidRPr="008F5D22">
          <w:rPr>
            <w:rFonts w:ascii="Times New Roman" w:hAnsi="Times New Roman" w:cs="Times New Roman"/>
            <w:color w:val="0000FF"/>
            <w:sz w:val="24"/>
            <w:szCs w:val="24"/>
          </w:rPr>
          <w:t>уголовного</w:t>
        </w:r>
      </w:hyperlink>
      <w:r w:rsidRPr="008F5D22">
        <w:rPr>
          <w:rFonts w:ascii="Times New Roman" w:hAnsi="Times New Roman" w:cs="Times New Roman"/>
          <w:sz w:val="24"/>
          <w:szCs w:val="24"/>
        </w:rPr>
        <w:t xml:space="preserve"> наказания;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10) выступает в качестве представителя доверителя в </w:t>
      </w:r>
      <w:hyperlink r:id="rId33">
        <w:r w:rsidRPr="008F5D22">
          <w:rPr>
            <w:rFonts w:ascii="Times New Roman" w:hAnsi="Times New Roman" w:cs="Times New Roman"/>
            <w:color w:val="0000FF"/>
            <w:sz w:val="24"/>
            <w:szCs w:val="24"/>
          </w:rPr>
          <w:t>налоговых правоотношениях</w:t>
        </w:r>
      </w:hyperlink>
      <w:r w:rsidRPr="008F5D22">
        <w:rPr>
          <w:rFonts w:ascii="Times New Roman" w:hAnsi="Times New Roman" w:cs="Times New Roman"/>
          <w:sz w:val="24"/>
          <w:szCs w:val="24"/>
        </w:rPr>
        <w:t>.</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Адвокат вправе оказывать иную юридическую помощь, не запрещенную федеральным законом.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Представителями организаций, органов государственной власти, органов местного самоуправления в гражданском и административном судопроизводстве, судопроизводстве по делам об административных правонарушениях могут выступать только адвокаты, за исключением случаев, когда эти функции выполняют работники, состоящие в штате указанных организаций, органов государственной власти и органов местного самоуправления, если иное не установлено федеральным законом.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Адвокаты иностранного государства могут оказывать юридическую помощь на территории Российской Федерации по вопросам права данного иностранного государства.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Адвокаты иностранных государств не допускаются к оказанию юридической помощи на территории Российской Федерации по вопросам, связанным с государственной </w:t>
      </w:r>
      <w:hyperlink r:id="rId34">
        <w:r w:rsidRPr="008F5D22">
          <w:rPr>
            <w:rFonts w:ascii="Times New Roman" w:hAnsi="Times New Roman" w:cs="Times New Roman"/>
            <w:color w:val="0000FF"/>
            <w:sz w:val="24"/>
            <w:szCs w:val="24"/>
          </w:rPr>
          <w:t>тайной</w:t>
        </w:r>
      </w:hyperlink>
      <w:r w:rsidRPr="008F5D22">
        <w:rPr>
          <w:rFonts w:ascii="Times New Roman" w:hAnsi="Times New Roman" w:cs="Times New Roman"/>
          <w:sz w:val="24"/>
          <w:szCs w:val="24"/>
        </w:rPr>
        <w:t xml:space="preserve">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6. Адвокаты иностранных государств, осуществляющие адвокатскую деятельность на территории Российской Федерации, регистрируются федеральным органом исполнительной власти в области юстиции (далее - федеральный орган юстиции) в специальном реестре, </w:t>
      </w:r>
      <w:hyperlink r:id="rId35">
        <w:r w:rsidRPr="008F5D22">
          <w:rPr>
            <w:rFonts w:ascii="Times New Roman" w:hAnsi="Times New Roman" w:cs="Times New Roman"/>
            <w:color w:val="0000FF"/>
            <w:sz w:val="24"/>
            <w:szCs w:val="24"/>
          </w:rPr>
          <w:t>порядок</w:t>
        </w:r>
      </w:hyperlink>
      <w:r w:rsidRPr="008F5D22">
        <w:rPr>
          <w:rFonts w:ascii="Times New Roman" w:hAnsi="Times New Roman" w:cs="Times New Roman"/>
          <w:sz w:val="24"/>
          <w:szCs w:val="24"/>
        </w:rPr>
        <w:t xml:space="preserve"> ведения которого определяется уполномоченным федеральным органом исполнительной власти.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36">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23.07.2008 N 160-ФЗ)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Без регистрации в указанном реестре осуществление адвокатской деятельности адвокатами иностранных государств на территории Российской Федерации запрещается.</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3. Адвокатура и государство</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Адвокатура является профессиональным сообществом адвокатов и как институт гражданского общества не входит в систему органов государственной власти и органов местного самоуправления.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Адвокатура действует на основе принципов законности, независимости, самоуправления, корпоративности, а также принципа равноправия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В целях обеспечения доступности для населения юридической помощи и содействия адвокатской деятельности органы государственной власти обеспечивают гарантии независимости адвокатуры, осуществляют финансирование деятельности адвокатов, оказывающих юридическую помощь гражданам Российской Федерации бесплатно в случаях, предусмотренных законодательством Российской Федерации, а также при необходимости выделяют адвокатским образованиям служебные помещения и средства связи.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 Каждому адвокату гарантируется социальное обеспечение, предусмотренное для граждан </w:t>
      </w:r>
      <w:hyperlink r:id="rId37">
        <w:r w:rsidRPr="008F5D22">
          <w:rPr>
            <w:rFonts w:ascii="Times New Roman" w:hAnsi="Times New Roman" w:cs="Times New Roman"/>
            <w:color w:val="0000FF"/>
            <w:sz w:val="24"/>
            <w:szCs w:val="24"/>
          </w:rPr>
          <w:t>Конституцией</w:t>
        </w:r>
      </w:hyperlink>
      <w:r w:rsidRPr="008F5D22">
        <w:rPr>
          <w:rFonts w:ascii="Times New Roman" w:hAnsi="Times New Roman" w:cs="Times New Roman"/>
          <w:sz w:val="24"/>
          <w:szCs w:val="24"/>
        </w:rPr>
        <w:t xml:space="preserve"> Российской Федерации.</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4. Законодательство об адвокатской деятельности и адвокатуре</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 xml:space="preserve">1. Законодательство об адвокатской деятельности и адвокатуре основывается на </w:t>
      </w:r>
      <w:hyperlink r:id="rId38">
        <w:r w:rsidRPr="008F5D22">
          <w:rPr>
            <w:rFonts w:ascii="Times New Roman" w:hAnsi="Times New Roman" w:cs="Times New Roman"/>
            <w:color w:val="0000FF"/>
            <w:sz w:val="24"/>
            <w:szCs w:val="24"/>
          </w:rPr>
          <w:t>Конституции</w:t>
        </w:r>
      </w:hyperlink>
      <w:r w:rsidRPr="008F5D22">
        <w:rPr>
          <w:rFonts w:ascii="Times New Roman" w:hAnsi="Times New Roman" w:cs="Times New Roman"/>
          <w:sz w:val="24"/>
          <w:szCs w:val="24"/>
        </w:rPr>
        <w:t xml:space="preserve"> Российской Федерации и состоит из настоящего Федерального закона, других федеральных законов, принимаемых в соответствии с федеральными законами нормативных правовых актов Правительства Российской Федерации и федеральных органов исполнительной власти, регулирующих указанную деятельность, а также из принимаемых в пределах полномочий, установленных настоящим Федеральным законом, законов и иных нормативных правовых актов субъектов Российской Федерации.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39">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Принятый в </w:t>
      </w:r>
      <w:hyperlink w:anchor="P749">
        <w:r w:rsidRPr="008F5D22">
          <w:rPr>
            <w:rFonts w:ascii="Times New Roman" w:hAnsi="Times New Roman" w:cs="Times New Roman"/>
            <w:color w:val="0000FF"/>
            <w:sz w:val="24"/>
            <w:szCs w:val="24"/>
          </w:rPr>
          <w:t>порядке</w:t>
        </w:r>
      </w:hyperlink>
      <w:r w:rsidRPr="008F5D22">
        <w:rPr>
          <w:rFonts w:ascii="Times New Roman" w:hAnsi="Times New Roman" w:cs="Times New Roman"/>
          <w:sz w:val="24"/>
          <w:szCs w:val="24"/>
        </w:rPr>
        <w:t xml:space="preserve">, предусмотренном настоящим Федеральным законом, </w:t>
      </w:r>
      <w:hyperlink r:id="rId40">
        <w:r w:rsidRPr="008F5D22">
          <w:rPr>
            <w:rFonts w:ascii="Times New Roman" w:hAnsi="Times New Roman" w:cs="Times New Roman"/>
            <w:color w:val="0000FF"/>
            <w:sz w:val="24"/>
            <w:szCs w:val="24"/>
          </w:rPr>
          <w:t>кодекс</w:t>
        </w:r>
      </w:hyperlink>
      <w:r w:rsidRPr="008F5D22">
        <w:rPr>
          <w:rFonts w:ascii="Times New Roman" w:hAnsi="Times New Roman" w:cs="Times New Roman"/>
          <w:sz w:val="24"/>
          <w:szCs w:val="24"/>
        </w:rPr>
        <w:t xml:space="preserve"> профессиональной этики адвоката устанавливает обязательные для каждого адвоката правила поведения при осуществлении адвокатской деятельности, а также основания и порядок привлечения адвоката к ответственности.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2 введен Федеральным </w:t>
      </w:r>
      <w:hyperlink r:id="rId41">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5. Использование терминов, применяемых в настоящем Федеральном законе</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42">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Использование в наименованиях организаций и общественных объединений терминов "адвокатская деятельность", "адвокатура", "адвокат", "адвокатская палата", "адвокатское образование", "юридическая консультация" или словосочетаний, включающих в себя эти термины, допускается только адвокатами и созданными в </w:t>
      </w:r>
      <w:hyperlink w:anchor="P376">
        <w:r w:rsidRPr="008F5D22">
          <w:rPr>
            <w:rFonts w:ascii="Times New Roman" w:hAnsi="Times New Roman" w:cs="Times New Roman"/>
            <w:color w:val="0000FF"/>
            <w:sz w:val="24"/>
            <w:szCs w:val="24"/>
          </w:rPr>
          <w:t>порядке</w:t>
        </w:r>
      </w:hyperlink>
      <w:r w:rsidRPr="008F5D22">
        <w:rPr>
          <w:rFonts w:ascii="Times New Roman" w:hAnsi="Times New Roman" w:cs="Times New Roman"/>
          <w:sz w:val="24"/>
          <w:szCs w:val="24"/>
        </w:rPr>
        <w:t>, установленном настоящим Федеральным законом, организациями.</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jc w:val="center"/>
        <w:outlineLvl w:val="0"/>
        <w:rPr>
          <w:rFonts w:ascii="Times New Roman" w:hAnsi="Times New Roman" w:cs="Times New Roman"/>
          <w:sz w:val="24"/>
          <w:szCs w:val="24"/>
        </w:rPr>
      </w:pPr>
      <w:r w:rsidRPr="008F5D22">
        <w:rPr>
          <w:rFonts w:ascii="Times New Roman" w:hAnsi="Times New Roman" w:cs="Times New Roman"/>
          <w:sz w:val="24"/>
          <w:szCs w:val="24"/>
        </w:rPr>
        <w:t>Глава 2. ПРАВА И ОБЯЗАННОСТИ АДВОКАТА</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6. Полномочия адвоката</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Полномочия адвоката, участвующего в качестве представителя доверителя в конституционном, гражданском и административном судопроизводстве, а также в качестве представителя или защитника доверителя в уголовном судопроизводстве и производстве по делам об административных правонарушениях, регламентируются соответствующим процессуальным законодательством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В случаях, предусмотренных федеральным законом, адвокат должен иметь ордер на исполнение поручения, выдаваемый адвокатским образованием, в котором адвокат осуществляет адвокатскую деятельность, или адвокатской палатой, членом которой является адвокат. </w:t>
      </w:r>
      <w:hyperlink r:id="rId43">
        <w:r w:rsidRPr="008F5D22">
          <w:rPr>
            <w:rFonts w:ascii="Times New Roman" w:hAnsi="Times New Roman" w:cs="Times New Roman"/>
            <w:color w:val="0000FF"/>
            <w:sz w:val="24"/>
            <w:szCs w:val="24"/>
          </w:rPr>
          <w:t>Форма</w:t>
        </w:r>
      </w:hyperlink>
      <w:r w:rsidRPr="008F5D22">
        <w:rPr>
          <w:rFonts w:ascii="Times New Roman" w:hAnsi="Times New Roman" w:cs="Times New Roman"/>
          <w:sz w:val="24"/>
          <w:szCs w:val="24"/>
        </w:rPr>
        <w:t xml:space="preserve"> ордера, </w:t>
      </w:r>
      <w:hyperlink r:id="rId44">
        <w:r w:rsidRPr="008F5D22">
          <w:rPr>
            <w:rFonts w:ascii="Times New Roman" w:hAnsi="Times New Roman" w:cs="Times New Roman"/>
            <w:color w:val="0000FF"/>
            <w:sz w:val="24"/>
            <w:szCs w:val="24"/>
          </w:rPr>
          <w:t>требования</w:t>
        </w:r>
      </w:hyperlink>
      <w:r w:rsidRPr="008F5D22">
        <w:rPr>
          <w:rFonts w:ascii="Times New Roman" w:hAnsi="Times New Roman" w:cs="Times New Roman"/>
          <w:sz w:val="24"/>
          <w:szCs w:val="24"/>
        </w:rPr>
        <w:t xml:space="preserve"> к его заполнению и оформлению утверждаются федеральным органом юстиции. Порядок изготовления, выдачи и хранения ордеров утверждается советом Федеральной палаты адвокатов. В иных случаях адвокат представляет доверителя на основании доверенности. Никто не вправе требовать от адвоката и его доверителя предъявления соглашения об оказании юридической помощи (далее также - соглашение) для вступления адвоката в дело.</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2 в ред. Федерального </w:t>
      </w:r>
      <w:hyperlink r:id="rId45">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Адвокат вправе:</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и иных организаций в порядке, предусмотренном </w:t>
      </w:r>
      <w:hyperlink w:anchor="P116">
        <w:r w:rsidRPr="008F5D22">
          <w:rPr>
            <w:rFonts w:ascii="Times New Roman" w:hAnsi="Times New Roman" w:cs="Times New Roman"/>
            <w:color w:val="0000FF"/>
            <w:sz w:val="24"/>
            <w:szCs w:val="24"/>
          </w:rPr>
          <w:t>статьей 6.1</w:t>
        </w:r>
      </w:hyperlink>
      <w:r w:rsidRPr="008F5D22">
        <w:rPr>
          <w:rFonts w:ascii="Times New Roman" w:hAnsi="Times New Roman" w:cs="Times New Roman"/>
          <w:sz w:val="24"/>
          <w:szCs w:val="24"/>
        </w:rPr>
        <w:t xml:space="preserve"> настоящего Федерального закона. </w:t>
      </w:r>
      <w:r w:rsidRPr="008F5D22">
        <w:rPr>
          <w:rFonts w:ascii="Times New Roman" w:hAnsi="Times New Roman" w:cs="Times New Roman"/>
          <w:sz w:val="24"/>
          <w:szCs w:val="24"/>
        </w:rPr>
        <w:lastRenderedPageBreak/>
        <w:t>Указанные органы и организации в установленном порядке обязаны выдать адвокату запрошенные им документы или их копии;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1 в ред. Федерального </w:t>
      </w:r>
      <w:hyperlink r:id="rId46">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02.06.2016 N 160-ФЗ)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опрашивать с их согласия лиц, предположительно владеющих информацией, относящейся к делу, по которому адвокат оказывает юридическую помощь;</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собирать и представлять предметы и документы, которые могут быть признаны вещественными и иными доказательствами, в порядке, установленном законодательством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привлекать на договорной основе специалистов для разъяснения вопросов, связанных с оказанием юридической помощи;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беспрепятственно встречаться со своим доверителем наедине, в условиях, обеспечивающих конфиденциальность (в том числе в период его содержания под стражей), без ограничения числа свиданий и их продолжительности;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6) фиксировать (в том числе с помощью технических средств) информацию, содержащуюся в материалах дела, по которому адвокат оказывает юридическую помощь, соблюдая при этом государственную и иную охраняемую законом </w:t>
      </w:r>
      <w:hyperlink r:id="rId47">
        <w:r w:rsidRPr="008F5D22">
          <w:rPr>
            <w:rFonts w:ascii="Times New Roman" w:hAnsi="Times New Roman" w:cs="Times New Roman"/>
            <w:color w:val="0000FF"/>
            <w:sz w:val="24"/>
            <w:szCs w:val="24"/>
          </w:rPr>
          <w:t>тайну</w:t>
        </w:r>
      </w:hyperlink>
      <w:r w:rsidRPr="008F5D22">
        <w:rPr>
          <w:rFonts w:ascii="Times New Roman" w:hAnsi="Times New Roman" w:cs="Times New Roman"/>
          <w:sz w:val="24"/>
          <w:szCs w:val="24"/>
        </w:rPr>
        <w:t>;</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совершать иные действия, не противоречащие законодательству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Адвокат не вправе:</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принимать от лица, обратившегося к нему за оказанием юридической помощи, поручение в случае, если оно имеет заведомо незаконный характер;</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принимать от лица, обратившегося к нему за оказанием юридической помощи, поручение в случаях, если он:</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имеет самостоятельный интерес по предмету соглашения с доверителем, отличный от интереса данного лица;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участвовал в деле в качестве судьи, третейского судьи или арбитра, посредника, прокурора, следователя, дознавателя, эксперта, специалиста, переводчика, является по данному делу потерпевшим или свидетелем, а также если он являлся должностным лицом, в компетенции которого находилось принятие решения в интересах данного лица;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состоит в родственных или семейных отношениях с должностным лицом, которое принимало или принимает участие в расследовании или рассмотрении дела данного лица;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оказывает юридическую помощь доверителю, интересы которого противоречат интересам данного лица;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занимать по делу позицию вопреки воле доверителя, за исключением случаев, когда адвокат убежден в наличии самооговора доверителя;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делать публичные заявления о доказанности вины доверителя, если тот ее отрицает;</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разглашать сведения, сообщенные ему доверителем в связи с оказанием последнему юридической помощи, без согласия доверителя;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6) отказаться от принятой на себя защиты.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Негласное </w:t>
      </w:r>
      <w:hyperlink r:id="rId48">
        <w:r w:rsidRPr="008F5D22">
          <w:rPr>
            <w:rFonts w:ascii="Times New Roman" w:hAnsi="Times New Roman" w:cs="Times New Roman"/>
            <w:color w:val="0000FF"/>
            <w:sz w:val="24"/>
            <w:szCs w:val="24"/>
          </w:rPr>
          <w:t>сотрудничество</w:t>
        </w:r>
      </w:hyperlink>
      <w:r w:rsidRPr="008F5D22">
        <w:rPr>
          <w:rFonts w:ascii="Times New Roman" w:hAnsi="Times New Roman" w:cs="Times New Roman"/>
          <w:sz w:val="24"/>
          <w:szCs w:val="24"/>
        </w:rPr>
        <w:t xml:space="preserve"> адвоката с органами, осуществляющими оперативно-розыскную деятельность, запрещается.</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bookmarkStart w:id="0" w:name="P116"/>
      <w:bookmarkEnd w:id="0"/>
      <w:r w:rsidRPr="008F5D22">
        <w:rPr>
          <w:rFonts w:ascii="Times New Roman" w:hAnsi="Times New Roman" w:cs="Times New Roman"/>
          <w:sz w:val="24"/>
          <w:szCs w:val="24"/>
        </w:rPr>
        <w:t>Статья 6.1. Адвокатский запрос</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(введена Федеральным </w:t>
      </w:r>
      <w:hyperlink r:id="rId49">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02.06.2016 N 160-ФЗ)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Адвокат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настоящим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квалифицированной юридической помощи (далее - адвокатский запрос).</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Направление адвокатского запроса (адвокатских запросов) не может являться самостоятельным предметом соглашения об оказании юридической помощи.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(абзац введен Федеральным </w:t>
      </w:r>
      <w:hyperlink r:id="rId50">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Органы государственной власти, органы местного самоуправления, общественные объединения и иные организации, которым направлен адвокатский запрос,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адвокату, направившему адвокатский запрос, направляется уведомление о продлении срока рассмотрения адвокатского запроса.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Требования к </w:t>
      </w:r>
      <w:hyperlink r:id="rId51">
        <w:r w:rsidRPr="008F5D22">
          <w:rPr>
            <w:rFonts w:ascii="Times New Roman" w:hAnsi="Times New Roman" w:cs="Times New Roman"/>
            <w:color w:val="0000FF"/>
            <w:sz w:val="24"/>
            <w:szCs w:val="24"/>
          </w:rPr>
          <w:t>форме</w:t>
        </w:r>
      </w:hyperlink>
      <w:r w:rsidRPr="008F5D22">
        <w:rPr>
          <w:rFonts w:ascii="Times New Roman" w:hAnsi="Times New Roman" w:cs="Times New Roman"/>
          <w:sz w:val="24"/>
          <w:szCs w:val="24"/>
        </w:rPr>
        <w:t xml:space="preserve">, порядку </w:t>
      </w:r>
      <w:hyperlink r:id="rId52">
        <w:r w:rsidRPr="008F5D22">
          <w:rPr>
            <w:rFonts w:ascii="Times New Roman" w:hAnsi="Times New Roman" w:cs="Times New Roman"/>
            <w:color w:val="0000FF"/>
            <w:sz w:val="24"/>
            <w:szCs w:val="24"/>
          </w:rPr>
          <w:t>оформления</w:t>
        </w:r>
      </w:hyperlink>
      <w:r w:rsidRPr="008F5D22">
        <w:rPr>
          <w:rFonts w:ascii="Times New Roman" w:hAnsi="Times New Roman" w:cs="Times New Roman"/>
          <w:sz w:val="24"/>
          <w:szCs w:val="24"/>
        </w:rPr>
        <w:t xml:space="preserve"> и </w:t>
      </w:r>
      <w:hyperlink r:id="rId53">
        <w:r w:rsidRPr="008F5D22">
          <w:rPr>
            <w:rFonts w:ascii="Times New Roman" w:hAnsi="Times New Roman" w:cs="Times New Roman"/>
            <w:color w:val="0000FF"/>
            <w:sz w:val="24"/>
            <w:szCs w:val="24"/>
          </w:rPr>
          <w:t>направления</w:t>
        </w:r>
      </w:hyperlink>
      <w:r w:rsidRPr="008F5D22">
        <w:rPr>
          <w:rFonts w:ascii="Times New Roman" w:hAnsi="Times New Roman" w:cs="Times New Roman"/>
          <w:sz w:val="24"/>
          <w:szCs w:val="24"/>
        </w:rPr>
        <w:t xml:space="preserve"> адвокатского запроса определяются федеральным органом юстиции по согласованию с заинтересованными органами государственной власти.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В предоставлении адвокату запрошенных сведений может быть отказано в случае, если: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субъект, получивший адвокатский запрос, не располагает запрошенными сведениями;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нарушены требования к форме, порядку оформления и направления адвокатского запроса, определенные в установленном порядке;</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запрошенные сведения отнесены законом к информации с ограниченным доступом;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в адвокатском запросе содержится просьба о разъяснении правовых норм, представлении позиции по вопросам правового характера, а также явная или скрытая жалоба на решение уполномоченного органа (организации) или должностного лица, в отношении которого установлен специальный порядок обжалования.</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4 введен Федеральным </w:t>
      </w:r>
      <w:hyperlink r:id="rId54">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4.1. Орган государственной власти, орган местного самоуправления, общественное объединение, иная организация или должностное лицо, в компетенцию которых не входит решение вопросов, поставленных в адвокатском запросе, в течение десяти календарных дней со дня получения адвокатского запроса возвращает его адвокату.</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lastRenderedPageBreak/>
        <w:t xml:space="preserve">(п. 4.1 введен Федеральным </w:t>
      </w:r>
      <w:hyperlink r:id="rId55">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Неправомерный отказ в предоставлении сведений, предоставление которых предусмотрено федеральными законами, нарушение сроков предоставления сведений влекут ответственность, установленную </w:t>
      </w:r>
      <w:hyperlink r:id="rId56">
        <w:r w:rsidRPr="008F5D22">
          <w:rPr>
            <w:rFonts w:ascii="Times New Roman" w:hAnsi="Times New Roman" w:cs="Times New Roman"/>
            <w:color w:val="0000FF"/>
            <w:sz w:val="24"/>
            <w:szCs w:val="24"/>
          </w:rPr>
          <w:t>законодательством</w:t>
        </w:r>
      </w:hyperlink>
      <w:r w:rsidRPr="008F5D22">
        <w:rPr>
          <w:rFonts w:ascii="Times New Roman" w:hAnsi="Times New Roman" w:cs="Times New Roman"/>
          <w:sz w:val="24"/>
          <w:szCs w:val="24"/>
        </w:rPr>
        <w:t xml:space="preserve">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6. В случаях, если </w:t>
      </w:r>
      <w:hyperlink r:id="rId57">
        <w:r w:rsidRPr="008F5D22">
          <w:rPr>
            <w:rFonts w:ascii="Times New Roman" w:hAnsi="Times New Roman" w:cs="Times New Roman"/>
            <w:color w:val="0000FF"/>
            <w:sz w:val="24"/>
            <w:szCs w:val="24"/>
          </w:rPr>
          <w:t>законодательством</w:t>
        </w:r>
      </w:hyperlink>
      <w:r w:rsidRPr="008F5D22">
        <w:rPr>
          <w:rFonts w:ascii="Times New Roman" w:hAnsi="Times New Roman" w:cs="Times New Roman"/>
          <w:sz w:val="24"/>
          <w:szCs w:val="24"/>
        </w:rPr>
        <w:t xml:space="preserve"> Российской Федерации установлен особый порядок предоставления сведений, рассмотрение адвокатского запроса осуществляется в соответствии с требованиями, установленными законодательством Российской Федерации для соответствующей категории сведений.</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7. Обязанности адвоката</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Адвокат обязан:</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честно, разумно и добросовестно отстаивать права и законные интересы доверителя всеми не запрещенными законодательством Российской Федерации средствами;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исполнять требования закона об обязательном участии адвоката в качестве защитника или представителя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а также оказывать юридическую помощь гражданам Российской Федерации бесплатно в случаях, предусмотренных законодательством Российской Федерации;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2 в ред. Федерального </w:t>
      </w:r>
      <w:hyperlink r:id="rId58">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постоянно совершенствовать свои знания самостоятельно и повышать свой профессиональный уровень в порядке, установленном Федеральной палатой адвокатов Российской Федерации и адвокатскими палатами субъектов Российской Федерации;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3 в ред. Федерального </w:t>
      </w:r>
      <w:hyperlink r:id="rId59">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02.06.2016 N 160-ФЗ)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 соблюдать </w:t>
      </w:r>
      <w:hyperlink r:id="rId60">
        <w:r w:rsidRPr="008F5D22">
          <w:rPr>
            <w:rFonts w:ascii="Times New Roman" w:hAnsi="Times New Roman" w:cs="Times New Roman"/>
            <w:color w:val="0000FF"/>
            <w:sz w:val="24"/>
            <w:szCs w:val="24"/>
          </w:rPr>
          <w:t>кодекс</w:t>
        </w:r>
      </w:hyperlink>
      <w:r w:rsidRPr="008F5D22">
        <w:rPr>
          <w:rFonts w:ascii="Times New Roman" w:hAnsi="Times New Roman" w:cs="Times New Roman"/>
          <w:sz w:val="24"/>
          <w:szCs w:val="24"/>
        </w:rPr>
        <w:t xml:space="preserve">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4 в ред. Федерального </w:t>
      </w:r>
      <w:hyperlink r:id="rId61">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ежемесячно отчислять средства на </w:t>
      </w:r>
      <w:hyperlink r:id="rId62">
        <w:r w:rsidRPr="008F5D22">
          <w:rPr>
            <w:rFonts w:ascii="Times New Roman" w:hAnsi="Times New Roman" w:cs="Times New Roman"/>
            <w:color w:val="0000FF"/>
            <w:sz w:val="24"/>
            <w:szCs w:val="24"/>
          </w:rPr>
          <w:t>общие нужды</w:t>
        </w:r>
      </w:hyperlink>
      <w:r w:rsidRPr="008F5D22">
        <w:rPr>
          <w:rFonts w:ascii="Times New Roman" w:hAnsi="Times New Roman" w:cs="Times New Roman"/>
          <w:sz w:val="24"/>
          <w:szCs w:val="24"/>
        </w:rPr>
        <w:t xml:space="preserve"> адвокатской палаты в порядке и в размерах, которые определяются собранием (конференцией) адвокатов адвокатской палаты соответствующего субъекта Российской Федерации (далее - собрание (конференция) адвокатов), а также отчислять средства на содержание соответствующего адвокатского кабинета, соответствующей коллегии адвокатов или соответствующего адвокатского бюро в порядке и в размерах, которые установлены адвокатским образованием;</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Федеральных законов от 20.12.2004 </w:t>
      </w:r>
      <w:hyperlink r:id="rId63">
        <w:r w:rsidRPr="008F5D22">
          <w:rPr>
            <w:rFonts w:ascii="Times New Roman" w:hAnsi="Times New Roman" w:cs="Times New Roman"/>
            <w:color w:val="0000FF"/>
            <w:sz w:val="24"/>
            <w:szCs w:val="24"/>
          </w:rPr>
          <w:t>N 163-ФЗ</w:t>
        </w:r>
      </w:hyperlink>
      <w:r w:rsidRPr="008F5D22">
        <w:rPr>
          <w:rFonts w:ascii="Times New Roman" w:hAnsi="Times New Roman" w:cs="Times New Roman"/>
          <w:sz w:val="24"/>
          <w:szCs w:val="24"/>
        </w:rPr>
        <w:t xml:space="preserve">, от 02.06.2016 </w:t>
      </w:r>
      <w:hyperlink r:id="rId64">
        <w:r w:rsidRPr="008F5D22">
          <w:rPr>
            <w:rFonts w:ascii="Times New Roman" w:hAnsi="Times New Roman" w:cs="Times New Roman"/>
            <w:color w:val="0000FF"/>
            <w:sz w:val="24"/>
            <w:szCs w:val="24"/>
          </w:rPr>
          <w:t>N 160-ФЗ</w:t>
        </w:r>
      </w:hyperlink>
      <w:r w:rsidRPr="008F5D22">
        <w:rPr>
          <w:rFonts w:ascii="Times New Roman" w:hAnsi="Times New Roman" w:cs="Times New Roman"/>
          <w:sz w:val="24"/>
          <w:szCs w:val="24"/>
        </w:rPr>
        <w:t>)</w:t>
      </w:r>
    </w:p>
    <w:p w:rsidR="008F5D22" w:rsidRPr="008F5D22" w:rsidRDefault="008F5D22">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F5D22" w:rsidRPr="008F5D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t>КонсультантПлюс: примечание.</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t xml:space="preserve">Действие пп. 6 п. 1 ст. 7 приостановлено до дня вступления в силу федерального закона, регулирующего вопросы обязательного страхования профессиональной ответственности адвокатов (ФЗ от 03.12.2007 </w:t>
            </w:r>
            <w:hyperlink r:id="rId65">
              <w:r w:rsidRPr="008F5D22">
                <w:rPr>
                  <w:rFonts w:ascii="Times New Roman" w:hAnsi="Times New Roman" w:cs="Times New Roman"/>
                  <w:color w:val="0000FF"/>
                  <w:sz w:val="24"/>
                  <w:szCs w:val="24"/>
                </w:rPr>
                <w:t>N 320-ФЗ</w:t>
              </w:r>
            </w:hyperlink>
            <w:r w:rsidRPr="008F5D22">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r>
    </w:tbl>
    <w:p w:rsidR="008F5D22" w:rsidRPr="008F5D22" w:rsidRDefault="008F5D22">
      <w:pPr>
        <w:pStyle w:val="ConsPlusNormal"/>
        <w:spacing w:before="280"/>
        <w:ind w:firstLine="540"/>
        <w:jc w:val="both"/>
        <w:rPr>
          <w:rFonts w:ascii="Times New Roman" w:hAnsi="Times New Roman" w:cs="Times New Roman"/>
          <w:sz w:val="24"/>
          <w:szCs w:val="24"/>
        </w:rPr>
      </w:pPr>
      <w:bookmarkStart w:id="1" w:name="P150"/>
      <w:bookmarkEnd w:id="1"/>
      <w:r w:rsidRPr="008F5D22">
        <w:rPr>
          <w:rFonts w:ascii="Times New Roman" w:hAnsi="Times New Roman" w:cs="Times New Roman"/>
          <w:sz w:val="24"/>
          <w:szCs w:val="24"/>
        </w:rPr>
        <w:t>6) осуществлять страхование риска своей профессиональной имущественной ответственности;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7) в случае приостановления статуса адвоката в течение трех рабочих дней со дня получения уведомления в письменной форме о приостановлении статуса адвоката сдать удостоверение адвоката (далее также - удостоверение) в территориальный орган федерального органа исполнительной власти в области юстиции (далее - территориальный орган юстиции) либо в совет адвокатской палаты субъекта Российской Федерации (далее также - совет адвокатской палаты, совет), членом которой он является, для последующей передачи в территориальный орган юстиции.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7 введен Федеральным </w:t>
      </w:r>
      <w:hyperlink r:id="rId66">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За неисполнение либо ненадлежащее исполнение своих профессиональных обязанностей адвокат несет ответственность, предусмотренную настоящим Федеральным законом.</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bookmarkStart w:id="2" w:name="P155"/>
      <w:bookmarkEnd w:id="2"/>
      <w:r w:rsidRPr="008F5D22">
        <w:rPr>
          <w:rFonts w:ascii="Times New Roman" w:hAnsi="Times New Roman" w:cs="Times New Roman"/>
          <w:sz w:val="24"/>
          <w:szCs w:val="24"/>
        </w:rPr>
        <w:t>Статья 8. Адвокатская тайна</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Адвокатской тайной являются любые сведения, связанные с оказанием адвокатом юридической помощи своему доверителю.</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Адвокат не может быть вызван и допрошен в качестве свидетеля об обстоятельствах, ставших ему известными в связи с обращением к нему за юридической помощью или в связи с ее оказанием.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Проведение оперативно-розыскных мероприятий и следственных действий в отношении адвоката (в том числе в жилых и служебных помещениях, используемых им для осуществления адвокатской деятельности) допускается только на основании судебного решения.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Полученные в ходе оперативно-розыскных мероприятий или следственных действий (в том числе после приостановления или прекращения статуса адвоката) сведения, предметы и документы могут быть использованы в качестве доказательств обвинения только в тех случаях, когда они не входят в </w:t>
      </w:r>
      <w:hyperlink r:id="rId67">
        <w:r w:rsidRPr="008F5D22">
          <w:rPr>
            <w:rFonts w:ascii="Times New Roman" w:hAnsi="Times New Roman" w:cs="Times New Roman"/>
            <w:color w:val="0000FF"/>
            <w:sz w:val="24"/>
            <w:szCs w:val="24"/>
          </w:rPr>
          <w:t>производство</w:t>
        </w:r>
      </w:hyperlink>
      <w:r w:rsidRPr="008F5D22">
        <w:rPr>
          <w:rFonts w:ascii="Times New Roman" w:hAnsi="Times New Roman" w:cs="Times New Roman"/>
          <w:sz w:val="24"/>
          <w:szCs w:val="24"/>
        </w:rPr>
        <w:t xml:space="preserve"> адвоката по делам его доверителей. Указанные ограничения не распространяются на орудия преступления, а также на предметы, которые запрещены к обращению или оборот которых ограничен в соответствии с </w:t>
      </w:r>
      <w:hyperlink r:id="rId68">
        <w:r w:rsidRPr="008F5D22">
          <w:rPr>
            <w:rFonts w:ascii="Times New Roman" w:hAnsi="Times New Roman" w:cs="Times New Roman"/>
            <w:color w:val="0000FF"/>
            <w:sz w:val="24"/>
            <w:szCs w:val="24"/>
          </w:rPr>
          <w:t>законодательством</w:t>
        </w:r>
      </w:hyperlink>
      <w:r w:rsidRPr="008F5D22">
        <w:rPr>
          <w:rFonts w:ascii="Times New Roman" w:hAnsi="Times New Roman" w:cs="Times New Roman"/>
          <w:sz w:val="24"/>
          <w:szCs w:val="24"/>
        </w:rPr>
        <w:t xml:space="preserve"> Российской Федерации.</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jc w:val="center"/>
        <w:outlineLvl w:val="0"/>
        <w:rPr>
          <w:rFonts w:ascii="Times New Roman" w:hAnsi="Times New Roman" w:cs="Times New Roman"/>
          <w:sz w:val="24"/>
          <w:szCs w:val="24"/>
        </w:rPr>
      </w:pPr>
      <w:r w:rsidRPr="008F5D22">
        <w:rPr>
          <w:rFonts w:ascii="Times New Roman" w:hAnsi="Times New Roman" w:cs="Times New Roman"/>
          <w:sz w:val="24"/>
          <w:szCs w:val="24"/>
        </w:rPr>
        <w:t>Глава 3. СТАТУС АДВОКАТА</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bookmarkStart w:id="3" w:name="P164"/>
      <w:bookmarkEnd w:id="3"/>
      <w:r w:rsidRPr="008F5D22">
        <w:rPr>
          <w:rFonts w:ascii="Times New Roman" w:hAnsi="Times New Roman" w:cs="Times New Roman"/>
          <w:sz w:val="24"/>
          <w:szCs w:val="24"/>
        </w:rPr>
        <w:t>Статья 9. Приобретение статуса адвоката</w:t>
      </w:r>
    </w:p>
    <w:p w:rsidR="008F5D22" w:rsidRPr="008F5D22" w:rsidRDefault="008F5D22">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F5D22" w:rsidRPr="008F5D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t>КонсультантПлюс: примечание.</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t xml:space="preserve">Абз. 1 п. 1 ст. 9 (в ред. ФЗ от 22.04.2024 </w:t>
            </w:r>
            <w:hyperlink r:id="rId69">
              <w:r w:rsidRPr="008F5D22">
                <w:rPr>
                  <w:rFonts w:ascii="Times New Roman" w:hAnsi="Times New Roman" w:cs="Times New Roman"/>
                  <w:color w:val="0000FF"/>
                  <w:sz w:val="24"/>
                  <w:szCs w:val="24"/>
                </w:rPr>
                <w:t>N 83-ФЗ</w:t>
              </w:r>
            </w:hyperlink>
            <w:r w:rsidRPr="008F5D22">
              <w:rPr>
                <w:rFonts w:ascii="Times New Roman" w:hAnsi="Times New Roman" w:cs="Times New Roman"/>
                <w:color w:val="392C69"/>
                <w:sz w:val="24"/>
                <w:szCs w:val="24"/>
              </w:rPr>
              <w:t xml:space="preserve">) </w:t>
            </w:r>
            <w:hyperlink r:id="rId70">
              <w:r w:rsidRPr="008F5D22">
                <w:rPr>
                  <w:rFonts w:ascii="Times New Roman" w:hAnsi="Times New Roman" w:cs="Times New Roman"/>
                  <w:color w:val="0000FF"/>
                  <w:sz w:val="24"/>
                  <w:szCs w:val="24"/>
                </w:rPr>
                <w:t>не распространяется</w:t>
              </w:r>
            </w:hyperlink>
            <w:r w:rsidRPr="008F5D22">
              <w:rPr>
                <w:rFonts w:ascii="Times New Roman" w:hAnsi="Times New Roman" w:cs="Times New Roman"/>
                <w:color w:val="392C69"/>
                <w:sz w:val="24"/>
                <w:szCs w:val="24"/>
              </w:rPr>
              <w:t xml:space="preserve"> на лиц, получивших до 01.07.2024 высшее юридическое образование либо ученую степень по юридической специальности, а также на стажеров адвокатов, заключивших срочный трудовой договор до 01.07.2024.</w:t>
            </w: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r>
    </w:tbl>
    <w:p w:rsidR="008F5D22" w:rsidRPr="008F5D22" w:rsidRDefault="008F5D22">
      <w:pPr>
        <w:pStyle w:val="ConsPlusNormal"/>
        <w:spacing w:before="280"/>
        <w:ind w:firstLine="540"/>
        <w:jc w:val="both"/>
        <w:rPr>
          <w:rFonts w:ascii="Times New Roman" w:hAnsi="Times New Roman" w:cs="Times New Roman"/>
          <w:sz w:val="24"/>
          <w:szCs w:val="24"/>
        </w:rPr>
      </w:pPr>
      <w:bookmarkStart w:id="4" w:name="P168"/>
      <w:bookmarkEnd w:id="4"/>
      <w:r w:rsidRPr="008F5D22">
        <w:rPr>
          <w:rFonts w:ascii="Times New Roman" w:hAnsi="Times New Roman" w:cs="Times New Roman"/>
          <w:sz w:val="24"/>
          <w:szCs w:val="24"/>
        </w:rPr>
        <w:t xml:space="preserve">1. Статус адвоката в Российской Федерации вправе приобрести лицо, </w:t>
      </w:r>
      <w:hyperlink r:id="rId71">
        <w:r w:rsidRPr="008F5D22">
          <w:rPr>
            <w:rFonts w:ascii="Times New Roman" w:hAnsi="Times New Roman" w:cs="Times New Roman"/>
            <w:color w:val="0000FF"/>
            <w:sz w:val="24"/>
            <w:szCs w:val="24"/>
          </w:rPr>
          <w:t>получившее</w:t>
        </w:r>
      </w:hyperlink>
      <w:r w:rsidRPr="008F5D22">
        <w:rPr>
          <w:rFonts w:ascii="Times New Roman" w:hAnsi="Times New Roman" w:cs="Times New Roman"/>
          <w:sz w:val="24"/>
          <w:szCs w:val="24"/>
        </w:rPr>
        <w:t xml:space="preserve"> по имеющим государственную аккредитацию образовательным программам высшее юридическое образование по специальности "Юриспруденция" или "Правоведение", либо высшее образование по направлению подготовки "Юриспруденция" или "Правоведение" квалификации "магистр" при наличии диплома бакалавра по направлению подготовки "Юриспруденция", "Правоведение" или "Обеспечение законности и правопорядка", либо высшее образование по специальности "Правоведение" или по специальностям, входящим </w:t>
      </w:r>
      <w:r w:rsidRPr="008F5D22">
        <w:rPr>
          <w:rFonts w:ascii="Times New Roman" w:hAnsi="Times New Roman" w:cs="Times New Roman"/>
          <w:sz w:val="24"/>
          <w:szCs w:val="24"/>
        </w:rPr>
        <w:lastRenderedPageBreak/>
        <w:t>в укрупненную группу специальностей "Юриспруденция", с присвоением квалификации "юрист", лицо, имеющее ученую степень по юридической специальности.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72">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Указанные в </w:t>
      </w:r>
      <w:hyperlink w:anchor="P168">
        <w:r w:rsidRPr="008F5D22">
          <w:rPr>
            <w:rFonts w:ascii="Times New Roman" w:hAnsi="Times New Roman" w:cs="Times New Roman"/>
            <w:color w:val="0000FF"/>
            <w:sz w:val="24"/>
            <w:szCs w:val="24"/>
          </w:rPr>
          <w:t>абзаце первом</w:t>
        </w:r>
      </w:hyperlink>
      <w:r w:rsidRPr="008F5D22">
        <w:rPr>
          <w:rFonts w:ascii="Times New Roman" w:hAnsi="Times New Roman" w:cs="Times New Roman"/>
          <w:sz w:val="24"/>
          <w:szCs w:val="24"/>
        </w:rPr>
        <w:t xml:space="preserve"> настоящего пункта лица также должны иметь стаж работы по юридической специальности не менее двух лет или пройти стажировку в адвокатском образовании в сроки, установленные настоящим Федеральным </w:t>
      </w:r>
      <w:hyperlink w:anchor="P563">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(абзац введен Федеральным </w:t>
      </w:r>
      <w:hyperlink r:id="rId73">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У лиц, высшее юридическое образование которых является впервые полученным высшим образованием, стаж работы по юридической специальности исчисляется не ранее чем с момента его получения.</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(абзац введен Федеральным </w:t>
      </w:r>
      <w:hyperlink r:id="rId74">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20.12.2004 N 163-ФЗ, в ред. Федерального </w:t>
      </w:r>
      <w:hyperlink r:id="rId75">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02.07.2013 N 185-ФЗ)</w:t>
      </w:r>
    </w:p>
    <w:p w:rsidR="008F5D22" w:rsidRPr="008F5D22" w:rsidRDefault="008F5D22">
      <w:pPr>
        <w:pStyle w:val="ConsPlusNormal"/>
        <w:spacing w:before="220"/>
        <w:ind w:firstLine="540"/>
        <w:jc w:val="both"/>
        <w:rPr>
          <w:rFonts w:ascii="Times New Roman" w:hAnsi="Times New Roman" w:cs="Times New Roman"/>
          <w:sz w:val="24"/>
          <w:szCs w:val="24"/>
        </w:rPr>
      </w:pPr>
      <w:bookmarkStart w:id="5" w:name="P174"/>
      <w:bookmarkEnd w:id="5"/>
      <w:r w:rsidRPr="008F5D22">
        <w:rPr>
          <w:rFonts w:ascii="Times New Roman" w:hAnsi="Times New Roman" w:cs="Times New Roman"/>
          <w:sz w:val="24"/>
          <w:szCs w:val="24"/>
        </w:rPr>
        <w:t>2. Не вправе претендовать на приобретение статуса адвоката и осуществление адвокатской деятельности лица: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признанные недееспособными или ограниченно дееспособными в установленном законодательством Российской Федерации порядке;</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имеющие непогашенную или неснятую судимость за совершение умышленного преступления.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Решение о присвоении статуса адвоката принимает квалификационная комиссия адвокатской палаты субъекта Российской Федерации (далее - квалификационная комиссия) после сдачи лицом, претендующим на приобретение статуса адвоката (далее также - претендент), квалификационного экзамена.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76">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bookmarkStart w:id="6" w:name="P179"/>
      <w:bookmarkEnd w:id="6"/>
      <w:r w:rsidRPr="008F5D22">
        <w:rPr>
          <w:rFonts w:ascii="Times New Roman" w:hAnsi="Times New Roman" w:cs="Times New Roman"/>
          <w:sz w:val="24"/>
          <w:szCs w:val="24"/>
        </w:rPr>
        <w:t>Лицо, которое имеет ученую степень кандидата юридических наук или доктора юридических наук и которому присвоено почетное звание "Заслуженный юрист Российской Федерации", освобождается от сдачи квалификационного экзамена.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(абзац введен Федеральным </w:t>
      </w:r>
      <w:hyperlink r:id="rId77">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В стаж работы по юридической специальности, необходимой для приобретения статуса адвоката, включается работа: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в качестве судьи;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на требующих высшего юридического образования государственных должностях в федеральных органах государственной власти, органах государственной власти субъектов Российской Федерации, иных государственных органах;</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на требовавших высшего юридического образования должностях в существовавших до принятия действующей </w:t>
      </w:r>
      <w:hyperlink r:id="rId78">
        <w:r w:rsidRPr="008F5D22">
          <w:rPr>
            <w:rFonts w:ascii="Times New Roman" w:hAnsi="Times New Roman" w:cs="Times New Roman"/>
            <w:color w:val="0000FF"/>
            <w:sz w:val="24"/>
            <w:szCs w:val="24"/>
          </w:rPr>
          <w:t>Конституции</w:t>
        </w:r>
      </w:hyperlink>
      <w:r w:rsidRPr="008F5D22">
        <w:rPr>
          <w:rFonts w:ascii="Times New Roman" w:hAnsi="Times New Roman" w:cs="Times New Roman"/>
          <w:sz w:val="24"/>
          <w:szCs w:val="24"/>
        </w:rPr>
        <w:t xml:space="preserve"> Российской Федерации государственных органах СССР, РСФСР и Российской Федерации, находившихся на территории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на требующих высшего юридического образования муниципальных должностях;</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на требующих высшего юридического образования должностях в органах Судебного департамента при Верховном Суде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6) на требующих высшего юридического образования должностях в юридических </w:t>
      </w:r>
      <w:r w:rsidRPr="008F5D22">
        <w:rPr>
          <w:rFonts w:ascii="Times New Roman" w:hAnsi="Times New Roman" w:cs="Times New Roman"/>
          <w:sz w:val="24"/>
          <w:szCs w:val="24"/>
        </w:rPr>
        <w:lastRenderedPageBreak/>
        <w:t>службах организаций;</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на требующих высшего юридического образования должностях в научно-исследовательских учреждениях;</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8) в качестве преподавателя юридических дисциплин в профессиональных образовательных организациях, образовательных организациях высшего образования и научных организациях;</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79">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02.07.2013 N 185-ФЗ)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9) в качестве адвоката;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10) в качестве помощника адвоката;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11) в качестве нотариуса.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Адвокат вправе осуществлять адвокатскую деятельность на всей территории Российской Федерации без какого-либо дополнительного разрешения.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6. Иностранные граждане и лица без гражданства, получившие статус адвоката в </w:t>
      </w:r>
      <w:hyperlink w:anchor="P168">
        <w:r w:rsidRPr="008F5D22">
          <w:rPr>
            <w:rFonts w:ascii="Times New Roman" w:hAnsi="Times New Roman" w:cs="Times New Roman"/>
            <w:color w:val="0000FF"/>
            <w:sz w:val="24"/>
            <w:szCs w:val="24"/>
          </w:rPr>
          <w:t>порядке</w:t>
        </w:r>
      </w:hyperlink>
      <w:r w:rsidRPr="008F5D22">
        <w:rPr>
          <w:rFonts w:ascii="Times New Roman" w:hAnsi="Times New Roman" w:cs="Times New Roman"/>
          <w:sz w:val="24"/>
          <w:szCs w:val="24"/>
        </w:rPr>
        <w:t>, установленном настоящим Федеральным законом, допускаются к осуществлению адвокатской деятельности на всей территории Российской Федерации в случае, если иное не предусмотрено федеральным законом.</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10. Допуск к квалификационному экзамену</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Лицо, отвечающее требованиям </w:t>
      </w:r>
      <w:hyperlink w:anchor="P168">
        <w:r w:rsidRPr="008F5D22">
          <w:rPr>
            <w:rFonts w:ascii="Times New Roman" w:hAnsi="Times New Roman" w:cs="Times New Roman"/>
            <w:color w:val="0000FF"/>
            <w:sz w:val="24"/>
            <w:szCs w:val="24"/>
          </w:rPr>
          <w:t>пунктов 1</w:t>
        </w:r>
      </w:hyperlink>
      <w:r w:rsidRPr="008F5D22">
        <w:rPr>
          <w:rFonts w:ascii="Times New Roman" w:hAnsi="Times New Roman" w:cs="Times New Roman"/>
          <w:sz w:val="24"/>
          <w:szCs w:val="24"/>
        </w:rPr>
        <w:t xml:space="preserve"> и </w:t>
      </w:r>
      <w:hyperlink w:anchor="P174">
        <w:r w:rsidRPr="008F5D22">
          <w:rPr>
            <w:rFonts w:ascii="Times New Roman" w:hAnsi="Times New Roman" w:cs="Times New Roman"/>
            <w:color w:val="0000FF"/>
            <w:sz w:val="24"/>
            <w:szCs w:val="24"/>
          </w:rPr>
          <w:t>2</w:t>
        </w:r>
      </w:hyperlink>
      <w:r w:rsidRPr="008F5D22">
        <w:rPr>
          <w:rFonts w:ascii="Times New Roman" w:hAnsi="Times New Roman" w:cs="Times New Roman"/>
          <w:sz w:val="24"/>
          <w:szCs w:val="24"/>
        </w:rPr>
        <w:t xml:space="preserve"> статьи 9 настоящего Федерального закона, вправе обратиться в квалификационную комиссию адвокатской палаты субъекта Российской Федерации с </w:t>
      </w:r>
      <w:hyperlink r:id="rId80">
        <w:r w:rsidRPr="008F5D22">
          <w:rPr>
            <w:rFonts w:ascii="Times New Roman" w:hAnsi="Times New Roman" w:cs="Times New Roman"/>
            <w:color w:val="0000FF"/>
            <w:sz w:val="24"/>
            <w:szCs w:val="24"/>
          </w:rPr>
          <w:t>заявлением</w:t>
        </w:r>
      </w:hyperlink>
      <w:r w:rsidRPr="008F5D22">
        <w:rPr>
          <w:rFonts w:ascii="Times New Roman" w:hAnsi="Times New Roman" w:cs="Times New Roman"/>
          <w:sz w:val="24"/>
          <w:szCs w:val="24"/>
        </w:rPr>
        <w:t xml:space="preserve"> о присвоении ему статуса адвоката.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1 в ред. Федерального </w:t>
      </w:r>
      <w:hyperlink r:id="rId81">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bookmarkStart w:id="7" w:name="P201"/>
      <w:bookmarkEnd w:id="7"/>
      <w:r w:rsidRPr="008F5D22">
        <w:rPr>
          <w:rFonts w:ascii="Times New Roman" w:hAnsi="Times New Roman" w:cs="Times New Roman"/>
          <w:sz w:val="24"/>
          <w:szCs w:val="24"/>
        </w:rPr>
        <w:t xml:space="preserve">2. Претендент помимо заявления представляет в квалификационную комиссию копию документа, удостоверяющего его личность, </w:t>
      </w:r>
      <w:hyperlink r:id="rId82">
        <w:r w:rsidRPr="008F5D22">
          <w:rPr>
            <w:rFonts w:ascii="Times New Roman" w:hAnsi="Times New Roman" w:cs="Times New Roman"/>
            <w:color w:val="0000FF"/>
            <w:sz w:val="24"/>
            <w:szCs w:val="24"/>
          </w:rPr>
          <w:t>анкету</w:t>
        </w:r>
      </w:hyperlink>
      <w:r w:rsidRPr="008F5D22">
        <w:rPr>
          <w:rFonts w:ascii="Times New Roman" w:hAnsi="Times New Roman" w:cs="Times New Roman"/>
          <w:sz w:val="24"/>
          <w:szCs w:val="24"/>
        </w:rPr>
        <w:t xml:space="preserve">, содержащую биографические сведения, сведения о трудовой деятельности, оформленные в установленном законодательством </w:t>
      </w:r>
      <w:hyperlink r:id="rId83">
        <w:r w:rsidRPr="008F5D22">
          <w:rPr>
            <w:rFonts w:ascii="Times New Roman" w:hAnsi="Times New Roman" w:cs="Times New Roman"/>
            <w:color w:val="0000FF"/>
            <w:sz w:val="24"/>
            <w:szCs w:val="24"/>
          </w:rPr>
          <w:t>порядке</w:t>
        </w:r>
      </w:hyperlink>
      <w:r w:rsidRPr="008F5D22">
        <w:rPr>
          <w:rFonts w:ascii="Times New Roman" w:hAnsi="Times New Roman" w:cs="Times New Roman"/>
          <w:sz w:val="24"/>
          <w:szCs w:val="24"/>
        </w:rPr>
        <w:t>, и (или) копию трудовой книжки или иной документ, подтверждающий стаж работы по юридической специальности, копию документа, подтверждающего высшее юридическое образование либо наличие ученой степени по юридической специальности,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документ о том, что претендент не состоит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 а также другие документы в случаях, предусмотренных законодательством об адвокатской деятельности и адвокатуре.</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Федеральных законов от 31.07.2020 </w:t>
      </w:r>
      <w:hyperlink r:id="rId84">
        <w:r w:rsidRPr="008F5D22">
          <w:rPr>
            <w:rFonts w:ascii="Times New Roman" w:hAnsi="Times New Roman" w:cs="Times New Roman"/>
            <w:color w:val="0000FF"/>
            <w:sz w:val="24"/>
            <w:szCs w:val="24"/>
          </w:rPr>
          <w:t>N 268-ФЗ</w:t>
        </w:r>
      </w:hyperlink>
      <w:r w:rsidRPr="008F5D22">
        <w:rPr>
          <w:rFonts w:ascii="Times New Roman" w:hAnsi="Times New Roman" w:cs="Times New Roman"/>
          <w:sz w:val="24"/>
          <w:szCs w:val="24"/>
        </w:rPr>
        <w:t xml:space="preserve">, от 22.04.2024 </w:t>
      </w:r>
      <w:hyperlink r:id="rId85">
        <w:r w:rsidRPr="008F5D22">
          <w:rPr>
            <w:rFonts w:ascii="Times New Roman" w:hAnsi="Times New Roman" w:cs="Times New Roman"/>
            <w:color w:val="0000FF"/>
            <w:sz w:val="24"/>
            <w:szCs w:val="24"/>
          </w:rPr>
          <w:t>N 83-ФЗ</w:t>
        </w:r>
      </w:hyperlink>
      <w:r w:rsidRPr="008F5D22">
        <w:rPr>
          <w:rFonts w:ascii="Times New Roman" w:hAnsi="Times New Roman" w:cs="Times New Roman"/>
          <w:sz w:val="24"/>
          <w:szCs w:val="24"/>
        </w:rPr>
        <w:t>)</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Предоставление недостоверных сведений может служить основанием для отказа в допуске претендента к квалификационному экзамену.</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Квалификационная комиссия при необходимости организует в течение двух месяцев проверку достоверности документов и сведений, представленных претендентом. При этом квалификационная комиссия вправе обратиться в соответствующие органы с запросом о проверке либо подтверждении достоверности указанных документов и сведений. Данные органы обязаны сообщить квалификационной комиссии о результатах </w:t>
      </w:r>
      <w:r w:rsidRPr="008F5D22">
        <w:rPr>
          <w:rFonts w:ascii="Times New Roman" w:hAnsi="Times New Roman" w:cs="Times New Roman"/>
          <w:sz w:val="24"/>
          <w:szCs w:val="24"/>
        </w:rPr>
        <w:lastRenderedPageBreak/>
        <w:t>проверки документов и сведений либо подтвердить их достоверность не позднее чем через месяц со дня получения запроса квалификационной комиссии.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После завершения проверки квалификационная комиссия принимает решение о допуске претендента к квалификационному экзамену.</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Решение об отказе в допуске претендента к квалификационному экзамену может быть принято только по основаниям, указанным в настоящем Федеральном законе. Решение об отказе в допуске к квалификационному экзамену может быть обжаловано в суд.</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11. Квалификационный экзамен</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w:t>
      </w:r>
      <w:hyperlink r:id="rId86">
        <w:r w:rsidRPr="008F5D22">
          <w:rPr>
            <w:rFonts w:ascii="Times New Roman" w:hAnsi="Times New Roman" w:cs="Times New Roman"/>
            <w:color w:val="0000FF"/>
            <w:sz w:val="24"/>
            <w:szCs w:val="24"/>
          </w:rPr>
          <w:t>Положение</w:t>
        </w:r>
      </w:hyperlink>
      <w:r w:rsidRPr="008F5D22">
        <w:rPr>
          <w:rFonts w:ascii="Times New Roman" w:hAnsi="Times New Roman" w:cs="Times New Roman"/>
          <w:sz w:val="24"/>
          <w:szCs w:val="24"/>
        </w:rPr>
        <w:t xml:space="preserve"> о порядке сдачи квалификационного экзамена и оценки знаний претендентов разрабатывается советом Федеральной палаты адвокатов и утверждается федеральным органом юстиции. </w:t>
      </w:r>
      <w:hyperlink r:id="rId87">
        <w:r w:rsidRPr="008F5D22">
          <w:rPr>
            <w:rFonts w:ascii="Times New Roman" w:hAnsi="Times New Roman" w:cs="Times New Roman"/>
            <w:color w:val="0000FF"/>
            <w:sz w:val="24"/>
            <w:szCs w:val="24"/>
          </w:rPr>
          <w:t>Перечень</w:t>
        </w:r>
      </w:hyperlink>
      <w:r w:rsidRPr="008F5D22">
        <w:rPr>
          <w:rFonts w:ascii="Times New Roman" w:hAnsi="Times New Roman" w:cs="Times New Roman"/>
          <w:sz w:val="24"/>
          <w:szCs w:val="24"/>
        </w:rPr>
        <w:t xml:space="preserve"> вопросов, предлагаемых претендентам на квалификационном экзамене, разрабатывается и утверждается советом Федеральной палаты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1 в ред. Федерального </w:t>
      </w:r>
      <w:hyperlink r:id="rId88">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Квалификационный экзамен состоит из письменных ответов на вопросы </w:t>
      </w:r>
      <w:hyperlink r:id="rId89">
        <w:r w:rsidRPr="008F5D22">
          <w:rPr>
            <w:rFonts w:ascii="Times New Roman" w:hAnsi="Times New Roman" w:cs="Times New Roman"/>
            <w:color w:val="0000FF"/>
            <w:sz w:val="24"/>
            <w:szCs w:val="24"/>
          </w:rPr>
          <w:t>(тестирование)</w:t>
        </w:r>
      </w:hyperlink>
      <w:r w:rsidRPr="008F5D22">
        <w:rPr>
          <w:rFonts w:ascii="Times New Roman" w:hAnsi="Times New Roman" w:cs="Times New Roman"/>
          <w:sz w:val="24"/>
          <w:szCs w:val="24"/>
        </w:rPr>
        <w:t xml:space="preserve"> и устного собеседования.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Тестирование проводится с использованием единой автоматизированной информационной системы, обеспечивающей автоматизированную анонимную проверку результатов тестирования.</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(абзац введен Федеральным </w:t>
      </w:r>
      <w:hyperlink r:id="rId90">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Требования к единой автоматизированной информационной системе тестирования устанавливаются советом Федеральной палаты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(абзац введен Федеральным </w:t>
      </w:r>
      <w:hyperlink r:id="rId91">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Претендент, не сдавший квалификационного экзамена, допускается к повторной процедуре сдачи квалификационного экзамена, установленной настоящим Федеральным законом, не ранее чем через год.</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3 в ред. Федерального </w:t>
      </w:r>
      <w:hyperlink r:id="rId92">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Сведения о претендентах, не сдавших квалификационного экзамена, включаются в Единый государственный реестр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4 введен Федеральным </w:t>
      </w:r>
      <w:hyperlink r:id="rId93">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12. Присвоение статуса адвоката</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Квалификационная комиссия в трехмесячный срок со дня подачи претендентом заявления о присвоении ему статуса адвоката принимает решение о присвоении либо об отказе в присвоении претенденту статуса адвоката.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Решение квалификационной комиссии о присвоении претенденту статуса адвоката вступает в силу со дня принятия претендентом присяги адвоката.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Квалификационная комиссия не вправе отказать претенденту, успешно сдавшему квалификационный экзамен, в присвоении статуса адвоката, за исключением случаев, когда после сдачи квалификационного экзамена обнаруживаются обстоятельства, препятствовавшие допуску к квалификационному экзамену. В таких случаях решение об </w:t>
      </w:r>
      <w:r w:rsidRPr="008F5D22">
        <w:rPr>
          <w:rFonts w:ascii="Times New Roman" w:hAnsi="Times New Roman" w:cs="Times New Roman"/>
          <w:sz w:val="24"/>
          <w:szCs w:val="24"/>
        </w:rPr>
        <w:lastRenderedPageBreak/>
        <w:t>отказе в присвоении статуса адвоката может быть обжаловано в суд.</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Статус адвоката присваивается претенденту на неопределенный срок и не ограничивается определенным возрастом адвоката.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Право осуществлять адвокатскую деятельность возникает у адвоката с момента внесения сведений о нем в Единый государственный реестр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(абзац введен Федеральным </w:t>
      </w:r>
      <w:hyperlink r:id="rId94">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13. Присяга адвоката</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В порядке, установленном адвокатской палатой, претендент, сдавший квалификационный экзамен, и лицо, указанное в </w:t>
      </w:r>
      <w:hyperlink w:anchor="P179">
        <w:r w:rsidRPr="008F5D22">
          <w:rPr>
            <w:rFonts w:ascii="Times New Roman" w:hAnsi="Times New Roman" w:cs="Times New Roman"/>
            <w:color w:val="0000FF"/>
            <w:sz w:val="24"/>
            <w:szCs w:val="24"/>
          </w:rPr>
          <w:t>абзаце втором пункта 3 статьи 9</w:t>
        </w:r>
      </w:hyperlink>
      <w:r w:rsidRPr="008F5D22">
        <w:rPr>
          <w:rFonts w:ascii="Times New Roman" w:hAnsi="Times New Roman" w:cs="Times New Roman"/>
          <w:sz w:val="24"/>
          <w:szCs w:val="24"/>
        </w:rPr>
        <w:t xml:space="preserve"> настоящего Федерального закона, приносят присягу следующего содержания:</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95">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"Торжественно клянусь честно и добросовестно исполнять обязанности адвоката, защищать права, свободы и интересы доверителей, руководствуясь </w:t>
      </w:r>
      <w:hyperlink r:id="rId96">
        <w:r w:rsidRPr="008F5D22">
          <w:rPr>
            <w:rFonts w:ascii="Times New Roman" w:hAnsi="Times New Roman" w:cs="Times New Roman"/>
            <w:color w:val="0000FF"/>
            <w:sz w:val="24"/>
            <w:szCs w:val="24"/>
          </w:rPr>
          <w:t>Конституцией</w:t>
        </w:r>
      </w:hyperlink>
      <w:r w:rsidRPr="008F5D22">
        <w:rPr>
          <w:rFonts w:ascii="Times New Roman" w:hAnsi="Times New Roman" w:cs="Times New Roman"/>
          <w:sz w:val="24"/>
          <w:szCs w:val="24"/>
        </w:rPr>
        <w:t xml:space="preserve"> Российской Федерации, законом и </w:t>
      </w:r>
      <w:hyperlink r:id="rId97">
        <w:r w:rsidRPr="008F5D22">
          <w:rPr>
            <w:rFonts w:ascii="Times New Roman" w:hAnsi="Times New Roman" w:cs="Times New Roman"/>
            <w:color w:val="0000FF"/>
            <w:sz w:val="24"/>
            <w:szCs w:val="24"/>
          </w:rPr>
          <w:t>кодексом</w:t>
        </w:r>
      </w:hyperlink>
      <w:r w:rsidRPr="008F5D22">
        <w:rPr>
          <w:rFonts w:ascii="Times New Roman" w:hAnsi="Times New Roman" w:cs="Times New Roman"/>
          <w:sz w:val="24"/>
          <w:szCs w:val="24"/>
        </w:rPr>
        <w:t xml:space="preserve"> профессиональной этики адвоката".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Претендент, которому решением квалификационной комиссии присвоен статус адвоката, должен принести присягу в течение трех месяцев со дня сдачи квалификационного экзамена. В случае, если претендент не принес присягу в течение указанного срока, решение квалификационной комиссии о присвоении ему статуса адвоката аннулируется.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Пропущенный по уважительной причине срок, в течение которого претендент должен принести присягу, может быть восстановлен по решению совета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Со дня принятия присяги претендент получает статус адвоката и становится членом адвокатской палаты.</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2 в ред. Федерального </w:t>
      </w:r>
      <w:hyperlink r:id="rId98">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14. Единый государственный реестр адвокатов</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99">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Федеральный орган юстиции ведет Единый государственный реестр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w:t>
      </w:r>
      <w:hyperlink r:id="rId100">
        <w:r w:rsidRPr="008F5D22">
          <w:rPr>
            <w:rFonts w:ascii="Times New Roman" w:hAnsi="Times New Roman" w:cs="Times New Roman"/>
            <w:color w:val="0000FF"/>
            <w:sz w:val="24"/>
            <w:szCs w:val="24"/>
          </w:rPr>
          <w:t>Порядок</w:t>
        </w:r>
      </w:hyperlink>
      <w:r w:rsidRPr="008F5D22">
        <w:rPr>
          <w:rFonts w:ascii="Times New Roman" w:hAnsi="Times New Roman" w:cs="Times New Roman"/>
          <w:sz w:val="24"/>
          <w:szCs w:val="24"/>
        </w:rPr>
        <w:t xml:space="preserve"> ведения Единого государственного реестра адвокатов и состав включаемых в него сведений устанавливаются федеральным органом юстиции.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Единый государственный реестр адвокатов является федеральным государственным информационным ресурсом, содержащим сведения об адвокатах.</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Федеральная палата адвокатов обеспечивает передачу федеральному органу юстиции в электронной форме сведений о претендентах, принесших присягу адвоката, сведений о претендентах, не сдавших квалификационного экзамена, и сведений, содержащихся в реестрах адвокатских образований, в объеме сведений, определенном по согласованию с Федеральной палатой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Единый государственный реестр адвокатов ведется на бумажных и (или) электронных носителях. Способ ведения указанного реестра определяется федеральным </w:t>
      </w:r>
      <w:r w:rsidRPr="008F5D22">
        <w:rPr>
          <w:rFonts w:ascii="Times New Roman" w:hAnsi="Times New Roman" w:cs="Times New Roman"/>
          <w:sz w:val="24"/>
          <w:szCs w:val="24"/>
        </w:rPr>
        <w:lastRenderedPageBreak/>
        <w:t>органом юстиции. При несоответствии между записями на бумажных и электронных носителях приоритет имеют записи на бумажных носителях.</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 Ведение Единого государственного реестра адвокатов на электронных носителях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указанного реестра с иными федеральными информационными системами и информационно-телекоммуникационными сетями.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Сведения об адвокатах, содержащиеся в Едином государственном реестре адвокатов, являются открытыми и общедоступными при условии отнесения к таковым федеральным органом юстиции.</w:t>
      </w:r>
    </w:p>
    <w:p w:rsidR="008F5D22" w:rsidRPr="008F5D22" w:rsidRDefault="008F5D22">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F5D22" w:rsidRPr="008F5D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t>КонсультантПлюс: примечание.</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t xml:space="preserve">Удостоверения адвокатов, выданные до 22.04.2024, срок действия которых более 15 лет со дня выдачи, подлежат замене в течение 3 лет с указанной даты, а срок действия которых не превышает 15 лет - по истечении этого срока (ФЗ от 22.04.2024 </w:t>
            </w:r>
            <w:hyperlink r:id="rId101">
              <w:r w:rsidRPr="008F5D22">
                <w:rPr>
                  <w:rFonts w:ascii="Times New Roman" w:hAnsi="Times New Roman" w:cs="Times New Roman"/>
                  <w:color w:val="0000FF"/>
                  <w:sz w:val="24"/>
                  <w:szCs w:val="24"/>
                </w:rPr>
                <w:t>N 83-ФЗ</w:t>
              </w:r>
            </w:hyperlink>
            <w:r w:rsidRPr="008F5D22">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r>
    </w:tbl>
    <w:p w:rsidR="008F5D22" w:rsidRPr="008F5D22" w:rsidRDefault="008F5D22">
      <w:pPr>
        <w:pStyle w:val="ConsPlusTitle"/>
        <w:spacing w:before="280"/>
        <w:ind w:firstLine="540"/>
        <w:jc w:val="both"/>
        <w:outlineLvl w:val="1"/>
        <w:rPr>
          <w:rFonts w:ascii="Times New Roman" w:hAnsi="Times New Roman" w:cs="Times New Roman"/>
          <w:sz w:val="24"/>
          <w:szCs w:val="24"/>
        </w:rPr>
      </w:pPr>
      <w:bookmarkStart w:id="8" w:name="P255"/>
      <w:bookmarkEnd w:id="8"/>
      <w:r w:rsidRPr="008F5D22">
        <w:rPr>
          <w:rFonts w:ascii="Times New Roman" w:hAnsi="Times New Roman" w:cs="Times New Roman"/>
          <w:sz w:val="24"/>
          <w:szCs w:val="24"/>
        </w:rPr>
        <w:t>Статья 15. Внесение сведений в Единый государственный реестр адвокатов</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02">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Совет адвокатской палаты субъекта Российской Федерации в семидневный срок со дня принятия присяги претендентом уведомляет о присвоении претенденту статуса адвоката и принятии им присяги соответствующий территориальный орган юстиции, который в пятидневный срок со дня получения уведомления вносит сведения об адвокате в Единый государственный реестр адвокатов и выдает адвокату удостоверение.</w:t>
      </w:r>
    </w:p>
    <w:p w:rsidR="008F5D22" w:rsidRPr="008F5D22" w:rsidRDefault="008F5D22">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F5D22" w:rsidRPr="008F5D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t>КонсультантПлюс: примечание.</w:t>
            </w:r>
          </w:p>
          <w:p w:rsidR="008F5D22" w:rsidRPr="008F5D22" w:rsidRDefault="008F5D22">
            <w:pPr>
              <w:pStyle w:val="ConsPlusNormal"/>
              <w:jc w:val="both"/>
              <w:rPr>
                <w:rFonts w:ascii="Times New Roman" w:hAnsi="Times New Roman" w:cs="Times New Roman"/>
                <w:sz w:val="24"/>
                <w:szCs w:val="24"/>
              </w:rPr>
            </w:pPr>
            <w:hyperlink r:id="rId103">
              <w:r w:rsidRPr="008F5D22">
                <w:rPr>
                  <w:rFonts w:ascii="Times New Roman" w:hAnsi="Times New Roman" w:cs="Times New Roman"/>
                  <w:color w:val="0000FF"/>
                  <w:sz w:val="24"/>
                  <w:szCs w:val="24"/>
                </w:rPr>
                <w:t>Удостоверения</w:t>
              </w:r>
            </w:hyperlink>
            <w:r w:rsidRPr="008F5D22">
              <w:rPr>
                <w:rFonts w:ascii="Times New Roman" w:hAnsi="Times New Roman" w:cs="Times New Roman"/>
                <w:color w:val="392C69"/>
                <w:sz w:val="24"/>
                <w:szCs w:val="24"/>
              </w:rPr>
              <w:t xml:space="preserve"> адвокатов, выданные до 22.04.2024, если срок их действия превышает пятнадцать лет со дня их выдачи - подлежат замене в течение трех лет с указанной даты, если не превышает пятнадцать лет - подлежат замене по истечении этого срока.</w:t>
            </w:r>
          </w:p>
          <w:p w:rsidR="008F5D22" w:rsidRPr="008F5D22" w:rsidRDefault="008F5D22">
            <w:pPr>
              <w:pStyle w:val="ConsPlusNormal"/>
              <w:jc w:val="both"/>
              <w:rPr>
                <w:rFonts w:ascii="Times New Roman" w:hAnsi="Times New Roman" w:cs="Times New Roman"/>
                <w:sz w:val="24"/>
                <w:szCs w:val="24"/>
              </w:rPr>
            </w:pPr>
            <w:hyperlink r:id="rId104">
              <w:r w:rsidRPr="008F5D22">
                <w:rPr>
                  <w:rFonts w:ascii="Times New Roman" w:hAnsi="Times New Roman" w:cs="Times New Roman"/>
                  <w:color w:val="0000FF"/>
                  <w:sz w:val="24"/>
                  <w:szCs w:val="24"/>
                </w:rPr>
                <w:t>Удостоверения</w:t>
              </w:r>
            </w:hyperlink>
            <w:r w:rsidRPr="008F5D22">
              <w:rPr>
                <w:rFonts w:ascii="Times New Roman" w:hAnsi="Times New Roman" w:cs="Times New Roman"/>
                <w:color w:val="392C69"/>
                <w:sz w:val="24"/>
                <w:szCs w:val="24"/>
              </w:rPr>
              <w:t xml:space="preserve"> адвокатов, выданные до 13.06.2016, являются действительными при предъявлении адвокатами на всей территории РФ.</w:t>
            </w: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r>
    </w:tbl>
    <w:p w:rsidR="008F5D22" w:rsidRPr="008F5D22" w:rsidRDefault="008F5D22">
      <w:pPr>
        <w:pStyle w:val="ConsPlusNormal"/>
        <w:spacing w:before="28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w:t>
      </w:r>
      <w:hyperlink r:id="rId105">
        <w:r w:rsidRPr="008F5D22">
          <w:rPr>
            <w:rFonts w:ascii="Times New Roman" w:hAnsi="Times New Roman" w:cs="Times New Roman"/>
            <w:color w:val="0000FF"/>
            <w:sz w:val="24"/>
            <w:szCs w:val="24"/>
          </w:rPr>
          <w:t>Форма</w:t>
        </w:r>
      </w:hyperlink>
      <w:r w:rsidRPr="008F5D22">
        <w:rPr>
          <w:rFonts w:ascii="Times New Roman" w:hAnsi="Times New Roman" w:cs="Times New Roman"/>
          <w:sz w:val="24"/>
          <w:szCs w:val="24"/>
        </w:rPr>
        <w:t xml:space="preserve"> удостоверения и </w:t>
      </w:r>
      <w:hyperlink r:id="rId106">
        <w:r w:rsidRPr="008F5D22">
          <w:rPr>
            <w:rFonts w:ascii="Times New Roman" w:hAnsi="Times New Roman" w:cs="Times New Roman"/>
            <w:color w:val="0000FF"/>
            <w:sz w:val="24"/>
            <w:szCs w:val="24"/>
          </w:rPr>
          <w:t>порядок</w:t>
        </w:r>
      </w:hyperlink>
      <w:r w:rsidRPr="008F5D22">
        <w:rPr>
          <w:rFonts w:ascii="Times New Roman" w:hAnsi="Times New Roman" w:cs="Times New Roman"/>
          <w:sz w:val="24"/>
          <w:szCs w:val="24"/>
        </w:rPr>
        <w:t xml:space="preserve"> ее заполнения утверждаются федеральным органом юстиции. В удостоверении указываются фамилия, имя, отчество (при наличии) адвоката, его регистрационный номер в Едином государственном реестре адвокатов. В удостоверении должна быть фотография адвоката, заверенная в </w:t>
      </w:r>
      <w:hyperlink r:id="rId107">
        <w:r w:rsidRPr="008F5D22">
          <w:rPr>
            <w:rFonts w:ascii="Times New Roman" w:hAnsi="Times New Roman" w:cs="Times New Roman"/>
            <w:color w:val="0000FF"/>
            <w:sz w:val="24"/>
            <w:szCs w:val="24"/>
          </w:rPr>
          <w:t>порядке</w:t>
        </w:r>
      </w:hyperlink>
      <w:r w:rsidRPr="008F5D22">
        <w:rPr>
          <w:rFonts w:ascii="Times New Roman" w:hAnsi="Times New Roman" w:cs="Times New Roman"/>
          <w:sz w:val="24"/>
          <w:szCs w:val="24"/>
        </w:rPr>
        <w:t>, установленном федеральным органом юстиции.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Удостоверение является документом, подтверждающим статус адвоката, за исключением случая, предусмотренного </w:t>
      </w:r>
      <w:hyperlink w:anchor="P269">
        <w:r w:rsidRPr="008F5D22">
          <w:rPr>
            <w:rFonts w:ascii="Times New Roman" w:hAnsi="Times New Roman" w:cs="Times New Roman"/>
            <w:color w:val="0000FF"/>
            <w:sz w:val="24"/>
            <w:szCs w:val="24"/>
          </w:rPr>
          <w:t>пунктом 5</w:t>
        </w:r>
      </w:hyperlink>
      <w:r w:rsidRPr="008F5D22">
        <w:rPr>
          <w:rFonts w:ascii="Times New Roman" w:hAnsi="Times New Roman" w:cs="Times New Roman"/>
          <w:sz w:val="24"/>
          <w:szCs w:val="24"/>
        </w:rPr>
        <w:t xml:space="preserve"> настоящей статьи. Удостоверение выдается территориальным органом юстиции сроком на пятнадцать лет с последующей его заменой в </w:t>
      </w:r>
      <w:hyperlink r:id="rId108">
        <w:r w:rsidRPr="008F5D22">
          <w:rPr>
            <w:rFonts w:ascii="Times New Roman" w:hAnsi="Times New Roman" w:cs="Times New Roman"/>
            <w:color w:val="0000FF"/>
            <w:sz w:val="24"/>
            <w:szCs w:val="24"/>
          </w:rPr>
          <w:t>порядке</w:t>
        </w:r>
      </w:hyperlink>
      <w:r w:rsidRPr="008F5D22">
        <w:rPr>
          <w:rFonts w:ascii="Times New Roman" w:hAnsi="Times New Roman" w:cs="Times New Roman"/>
          <w:sz w:val="24"/>
          <w:szCs w:val="24"/>
        </w:rPr>
        <w:t>, установленном федеральным органом юстиции.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Адвокат обязан сдать свое удостоверение по истечении срока его действия в территориальный орган юстиции, который выдал данное удостоверение.</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На основании удостоверения адвокат имеет право доступа (прохода) в здания кассационных и апелляционных судов общей юрисдикции, верховных судов республик, краевых, областных судов, судов городов федерального значения, суда автономной </w:t>
      </w:r>
      <w:r w:rsidRPr="008F5D22">
        <w:rPr>
          <w:rFonts w:ascii="Times New Roman" w:hAnsi="Times New Roman" w:cs="Times New Roman"/>
          <w:sz w:val="24"/>
          <w:szCs w:val="24"/>
        </w:rPr>
        <w:lastRenderedPageBreak/>
        <w:t>области, судов автономных округов, районных судов, городских судов, межрайонных судов, кассационного военного суда, апелляционного военного суда, окружных (флотских) военных судов, гарнизонных военных судов, специализированных судов, арбитражных судов округов, арбитражных апелляционных судов, арбитражных судов субъектов Российской Федерации, специализированных арбитражных судов, здания, в которых правосудие осуществляется мировыми судьями, здания прокуратур городов и районов, приравненных к ним военных и иных специализированных прокуратур в связи с осуществлением им профессиональной деятельности.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Лицо, статус адвоката которого прекращен, обязано в течение трех рабочих дней со дня получения уведомления в письменной форме о прекращении статуса адвоката сдать удостоверение в территориальный орган юстиции или в совет адвокатской палаты, членом которой являлось указанное лицо в статусе адвоката, для последующей передачи в территориальный орган юстиции.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Адвокат может являться членом адвокатской палаты только одного субъекта Российской Федерации. Адвокат вправе осуществлять свою деятельность только в одном адвокатском образовании, учрежденном в соответствии с настоящим Федеральным законом.</w:t>
      </w:r>
    </w:p>
    <w:p w:rsidR="008F5D22" w:rsidRPr="008F5D22" w:rsidRDefault="008F5D22">
      <w:pPr>
        <w:pStyle w:val="ConsPlusNormal"/>
        <w:spacing w:before="220"/>
        <w:ind w:firstLine="540"/>
        <w:jc w:val="both"/>
        <w:rPr>
          <w:rFonts w:ascii="Times New Roman" w:hAnsi="Times New Roman" w:cs="Times New Roman"/>
          <w:sz w:val="24"/>
          <w:szCs w:val="24"/>
        </w:rPr>
      </w:pPr>
      <w:bookmarkStart w:id="9" w:name="P269"/>
      <w:bookmarkEnd w:id="9"/>
      <w:r w:rsidRPr="008F5D22">
        <w:rPr>
          <w:rFonts w:ascii="Times New Roman" w:hAnsi="Times New Roman" w:cs="Times New Roman"/>
          <w:sz w:val="24"/>
          <w:szCs w:val="24"/>
        </w:rPr>
        <w:t>5. Адвокат, принявший решение об изменении членства в адвокатской палате одного субъекта Российской Федерации на членство в адвокатской палате другого субъекта Российской Федерации, уведомляет об этом совет адвокатской палаты, членом которой он является.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Совет адвокатской палаты в семидневный срок со дня получения уведомления от адвоката уведомляет территориальный орган юстиции об изменении адвокатом членства в адвокатской палате. В случае наличия у адвоката задолженности по отчислениям перед адвокатской палатой совет вправе не направлять указанное уведомление до полного погашения адвокатом задолженности.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Территориальный орган юстиции на основании полученного уведомления совета адвокатской палаты вносит в Единый государственный реестр адвокатов сведения об изменении адвокатом членства в адвокатской палате и выдает адвокату выписку из Единого государственного реестра адвокатов об изменении адвокатом членства в адвокатской палате, которая является документом, подтверждающим статус адвоката. При этом адвокат обязан сдать свое удостоверение в территориальный орган юстиции.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Адвокат в пятнадцатидневный срок со дня получения выписки из Единого государственного реестра адвокатов об изменении адвокатом членства в адвокатской палате обязан уведомить об этом совет адвокатской палаты, членом которой он намерен стать.</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Совет адвокатской палаты, членом которой адвокат намерен стать, в месячный срок со дня получения от адвоката уведомления об изменении им членства в адвокатской палате проверяет сведения об адвокате и выносит решение о его приеме в члены адвокатской палаты. Об этом решении в пятидневный срок со дня его принятия совет адвокатской палаты уведомляет территориальный орган юстиции и адвоката.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Территориальный орган юстиции в пятидневный срок со дня получения уведомления совета адвокатской палаты вносит в Единый государственный реестр адвокатов сведения об изменении адвокатом членства в адвокатской палате и выдает адвокату новое удостоверение.</w:t>
      </w:r>
    </w:p>
    <w:p w:rsidR="008F5D22" w:rsidRPr="008F5D22" w:rsidRDefault="008F5D22">
      <w:pPr>
        <w:pStyle w:val="ConsPlusNormal"/>
        <w:spacing w:before="220"/>
        <w:ind w:firstLine="540"/>
        <w:jc w:val="both"/>
        <w:rPr>
          <w:rFonts w:ascii="Times New Roman" w:hAnsi="Times New Roman" w:cs="Times New Roman"/>
          <w:sz w:val="24"/>
          <w:szCs w:val="24"/>
        </w:rPr>
      </w:pPr>
      <w:bookmarkStart w:id="10" w:name="P275"/>
      <w:bookmarkEnd w:id="10"/>
      <w:r w:rsidRPr="008F5D22">
        <w:rPr>
          <w:rFonts w:ascii="Times New Roman" w:hAnsi="Times New Roman" w:cs="Times New Roman"/>
          <w:sz w:val="24"/>
          <w:szCs w:val="24"/>
        </w:rPr>
        <w:lastRenderedPageBreak/>
        <w:t>6. Адвокат со дня присвоения ему статуса адвоката, либо со дня внесения сведений о нем в Единый государственный реестр адвокатов после изменения им членства в адвокатской палате, либо со дня возобновления его статуса адвоката обязан уведомить совет адвокатской палаты об избранной им форме адвокатского образования в трехмесячный срок со дня наступления указанных обстоятельств.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Невнесение сведений об адвокате в Единый государственный реестр адвокатов либо невыдача адвокату удостоверения в установленные настоящим Федеральным законом сроки могут быть обжалованы в суд.</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8. Порядок изменения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определяется советом Федеральной палаты адвокатов по согласованию с федеральным органом юстиции.</w:t>
      </w:r>
    </w:p>
    <w:p w:rsidR="008F5D22" w:rsidRPr="008F5D22" w:rsidRDefault="008F5D22">
      <w:pPr>
        <w:pStyle w:val="ConsPlusNormal"/>
        <w:spacing w:before="220"/>
        <w:ind w:firstLine="540"/>
        <w:jc w:val="both"/>
        <w:rPr>
          <w:rFonts w:ascii="Times New Roman" w:hAnsi="Times New Roman" w:cs="Times New Roman"/>
          <w:sz w:val="24"/>
          <w:szCs w:val="24"/>
        </w:rPr>
      </w:pPr>
      <w:bookmarkStart w:id="11" w:name="P278"/>
      <w:bookmarkEnd w:id="11"/>
      <w:r w:rsidRPr="008F5D22">
        <w:rPr>
          <w:rFonts w:ascii="Times New Roman" w:hAnsi="Times New Roman" w:cs="Times New Roman"/>
          <w:sz w:val="24"/>
          <w:szCs w:val="24"/>
        </w:rPr>
        <w:t xml:space="preserve">9. В случае, если в течение трех месяцев со дня внесения территориальным органом юстиции в Единый государственный реестр адвокатов сведений об изменении адвокатом членства в адвокатской палате в соответствии с </w:t>
      </w:r>
      <w:hyperlink w:anchor="P269">
        <w:r w:rsidRPr="008F5D22">
          <w:rPr>
            <w:rFonts w:ascii="Times New Roman" w:hAnsi="Times New Roman" w:cs="Times New Roman"/>
            <w:color w:val="0000FF"/>
            <w:sz w:val="24"/>
            <w:szCs w:val="24"/>
          </w:rPr>
          <w:t>пунктом 5</w:t>
        </w:r>
      </w:hyperlink>
      <w:r w:rsidRPr="008F5D22">
        <w:rPr>
          <w:rFonts w:ascii="Times New Roman" w:hAnsi="Times New Roman" w:cs="Times New Roman"/>
          <w:sz w:val="24"/>
          <w:szCs w:val="24"/>
        </w:rPr>
        <w:t xml:space="preserve"> настоящей статьи в территориальный орган юстиции не поступило уведомление совета адвокатской палаты о приеме этого адвоката в члены адвокатской палаты, статус адвоката может быть прекращен по представлению территориального органа юстиции советом адвокатской палаты субъекта Российской Федерации, членом которой он являлся до принятия решения об изменении членства в адвокатской палате.</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10. Представление сведений в Единый государственный реестр адвокатов может осуществляться в электронной форме.</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16. Приостановление статуса адвоката</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bookmarkStart w:id="12" w:name="P283"/>
      <w:bookmarkEnd w:id="12"/>
      <w:r w:rsidRPr="008F5D22">
        <w:rPr>
          <w:rFonts w:ascii="Times New Roman" w:hAnsi="Times New Roman" w:cs="Times New Roman"/>
          <w:sz w:val="24"/>
          <w:szCs w:val="24"/>
        </w:rPr>
        <w:t>1. Статус адвоката приостанавливается по следующим основаниям:</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09">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избрание (назначение) адвоката на </w:t>
      </w:r>
      <w:hyperlink r:id="rId110">
        <w:r w:rsidRPr="008F5D22">
          <w:rPr>
            <w:rFonts w:ascii="Times New Roman" w:hAnsi="Times New Roman" w:cs="Times New Roman"/>
            <w:color w:val="0000FF"/>
            <w:sz w:val="24"/>
            <w:szCs w:val="24"/>
          </w:rPr>
          <w:t>должность</w:t>
        </w:r>
      </w:hyperlink>
      <w:r w:rsidRPr="008F5D22">
        <w:rPr>
          <w:rFonts w:ascii="Times New Roman" w:hAnsi="Times New Roman" w:cs="Times New Roman"/>
          <w:sz w:val="24"/>
          <w:szCs w:val="24"/>
        </w:rPr>
        <w:t xml:space="preserve"> в орган государственной власти или орган местного самоуправления;</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1 в ред. Федерального </w:t>
      </w:r>
      <w:hyperlink r:id="rId111">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w:t>
      </w:r>
      <w:hyperlink r:id="rId112">
        <w:r w:rsidRPr="008F5D22">
          <w:rPr>
            <w:rFonts w:ascii="Times New Roman" w:hAnsi="Times New Roman" w:cs="Times New Roman"/>
            <w:color w:val="0000FF"/>
            <w:sz w:val="24"/>
            <w:szCs w:val="24"/>
          </w:rPr>
          <w:t>неспособность</w:t>
        </w:r>
      </w:hyperlink>
      <w:r w:rsidRPr="008F5D22">
        <w:rPr>
          <w:rFonts w:ascii="Times New Roman" w:hAnsi="Times New Roman" w:cs="Times New Roman"/>
          <w:sz w:val="24"/>
          <w:szCs w:val="24"/>
        </w:rPr>
        <w:t xml:space="preserve"> адвоката более шести месяцев исполнять свои профессиональные обязанности;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призыв адвоката на военную службу;</w:t>
      </w:r>
    </w:p>
    <w:p w:rsidR="008F5D22" w:rsidRPr="008F5D22" w:rsidRDefault="008F5D22">
      <w:pPr>
        <w:pStyle w:val="ConsPlusNormal"/>
        <w:spacing w:before="220"/>
        <w:ind w:firstLine="540"/>
        <w:jc w:val="both"/>
        <w:rPr>
          <w:rFonts w:ascii="Times New Roman" w:hAnsi="Times New Roman" w:cs="Times New Roman"/>
          <w:sz w:val="24"/>
          <w:szCs w:val="24"/>
        </w:rPr>
      </w:pPr>
      <w:bookmarkStart w:id="13" w:name="P289"/>
      <w:bookmarkEnd w:id="13"/>
      <w:r w:rsidRPr="008F5D22">
        <w:rPr>
          <w:rFonts w:ascii="Times New Roman" w:hAnsi="Times New Roman" w:cs="Times New Roman"/>
          <w:sz w:val="24"/>
          <w:szCs w:val="24"/>
        </w:rPr>
        <w:t>4) признание адвоката безвестно отсутствующим в установленном федеральным законом порядке;</w:t>
      </w:r>
    </w:p>
    <w:p w:rsidR="008F5D22" w:rsidRPr="008F5D22" w:rsidRDefault="008F5D22">
      <w:pPr>
        <w:pStyle w:val="ConsPlusNormal"/>
        <w:spacing w:before="220"/>
        <w:ind w:firstLine="540"/>
        <w:jc w:val="both"/>
        <w:rPr>
          <w:rFonts w:ascii="Times New Roman" w:hAnsi="Times New Roman" w:cs="Times New Roman"/>
          <w:sz w:val="24"/>
          <w:szCs w:val="24"/>
        </w:rPr>
      </w:pPr>
      <w:bookmarkStart w:id="14" w:name="P290"/>
      <w:bookmarkEnd w:id="14"/>
      <w:r w:rsidRPr="008F5D22">
        <w:rPr>
          <w:rFonts w:ascii="Times New Roman" w:hAnsi="Times New Roman" w:cs="Times New Roman"/>
          <w:sz w:val="24"/>
          <w:szCs w:val="24"/>
        </w:rPr>
        <w:t>5) подача адвокатом заявления о приостановлении статуса адвоката по личным обстоятельствам в совет адвокатской палаты.</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5 введен Федеральным </w:t>
      </w:r>
      <w:hyperlink r:id="rId113">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bookmarkStart w:id="15" w:name="P292"/>
      <w:bookmarkEnd w:id="15"/>
      <w:r w:rsidRPr="008F5D22">
        <w:rPr>
          <w:rFonts w:ascii="Times New Roman" w:hAnsi="Times New Roman" w:cs="Times New Roman"/>
          <w:sz w:val="24"/>
          <w:szCs w:val="24"/>
        </w:rPr>
        <w:t>2. В случае принятия судом решения о применении к адвокату принудительных мер медицинского характера суд может рассмотреть вопрос о приостановлении статуса данного адвоката.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Приостановление статуса адвоката влечет за собой приостановление действия в отношении данного адвоката гарантий, предусмотренных настоящим Федеральным законом, за исключением гарантий, предусмотренных </w:t>
      </w:r>
      <w:hyperlink w:anchor="P364">
        <w:r w:rsidRPr="008F5D22">
          <w:rPr>
            <w:rFonts w:ascii="Times New Roman" w:hAnsi="Times New Roman" w:cs="Times New Roman"/>
            <w:color w:val="0000FF"/>
            <w:sz w:val="24"/>
            <w:szCs w:val="24"/>
          </w:rPr>
          <w:t>пунктом 2 статьи 18</w:t>
        </w:r>
      </w:hyperlink>
      <w:r w:rsidRPr="008F5D22">
        <w:rPr>
          <w:rFonts w:ascii="Times New Roman" w:hAnsi="Times New Roman" w:cs="Times New Roman"/>
          <w:sz w:val="24"/>
          <w:szCs w:val="24"/>
        </w:rPr>
        <w:t xml:space="preserve"> настоящего </w:t>
      </w:r>
      <w:r w:rsidRPr="008F5D22">
        <w:rPr>
          <w:rFonts w:ascii="Times New Roman" w:hAnsi="Times New Roman" w:cs="Times New Roman"/>
          <w:sz w:val="24"/>
          <w:szCs w:val="24"/>
        </w:rPr>
        <w:lastRenderedPageBreak/>
        <w:t>Федерального закона.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На адвоката, статус которого приостановлен, распространяется действие </w:t>
      </w:r>
      <w:hyperlink r:id="rId114">
        <w:r w:rsidRPr="008F5D22">
          <w:rPr>
            <w:rFonts w:ascii="Times New Roman" w:hAnsi="Times New Roman" w:cs="Times New Roman"/>
            <w:color w:val="0000FF"/>
            <w:sz w:val="24"/>
            <w:szCs w:val="24"/>
          </w:rPr>
          <w:t>кодекса</w:t>
        </w:r>
      </w:hyperlink>
      <w:r w:rsidRPr="008F5D22">
        <w:rPr>
          <w:rFonts w:ascii="Times New Roman" w:hAnsi="Times New Roman" w:cs="Times New Roman"/>
          <w:sz w:val="24"/>
          <w:szCs w:val="24"/>
        </w:rPr>
        <w:t xml:space="preserve"> профессиональной этики адвоката.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(абзац введен Федеральным </w:t>
      </w:r>
      <w:hyperlink r:id="rId115">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bookmarkStart w:id="16" w:name="P296"/>
      <w:bookmarkEnd w:id="16"/>
      <w:r w:rsidRPr="008F5D22">
        <w:rPr>
          <w:rFonts w:ascii="Times New Roman" w:hAnsi="Times New Roman" w:cs="Times New Roman"/>
          <w:sz w:val="24"/>
          <w:szCs w:val="24"/>
        </w:rPr>
        <w:t>3.1. Лицо, статус адвоката которого приостановлен,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прекращение статуса адвоката.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3.1 введен Федеральным </w:t>
      </w:r>
      <w:hyperlink r:id="rId116">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Решение о приостановлении статуса адвоката принимает совет адвокатской палаты, членом которой является адвокат.</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4 в ред. Федерального </w:t>
      </w:r>
      <w:hyperlink r:id="rId117">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После прекращения действия оснований, предусмотренных </w:t>
      </w:r>
      <w:hyperlink w:anchor="P283">
        <w:r w:rsidRPr="008F5D22">
          <w:rPr>
            <w:rFonts w:ascii="Times New Roman" w:hAnsi="Times New Roman" w:cs="Times New Roman"/>
            <w:color w:val="0000FF"/>
            <w:sz w:val="24"/>
            <w:szCs w:val="24"/>
          </w:rPr>
          <w:t>пунктами 1</w:t>
        </w:r>
      </w:hyperlink>
      <w:r w:rsidRPr="008F5D22">
        <w:rPr>
          <w:rFonts w:ascii="Times New Roman" w:hAnsi="Times New Roman" w:cs="Times New Roman"/>
          <w:sz w:val="24"/>
          <w:szCs w:val="24"/>
        </w:rPr>
        <w:t xml:space="preserve"> и </w:t>
      </w:r>
      <w:hyperlink w:anchor="P292">
        <w:r w:rsidRPr="008F5D22">
          <w:rPr>
            <w:rFonts w:ascii="Times New Roman" w:hAnsi="Times New Roman" w:cs="Times New Roman"/>
            <w:color w:val="0000FF"/>
            <w:sz w:val="24"/>
            <w:szCs w:val="24"/>
          </w:rPr>
          <w:t>2</w:t>
        </w:r>
      </w:hyperlink>
      <w:r w:rsidRPr="008F5D22">
        <w:rPr>
          <w:rFonts w:ascii="Times New Roman" w:hAnsi="Times New Roman" w:cs="Times New Roman"/>
          <w:sz w:val="24"/>
          <w:szCs w:val="24"/>
        </w:rPr>
        <w:t xml:space="preserve"> настоящей статьи, статус адвоката возобновляется по решению совета, принявшего решение о приостановлении статуса адвоката, на основании личного заявления адвоката, статус которого был приостановлен.</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18">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Статус адвоката, приостановленный по основанию, предусмотренному </w:t>
      </w:r>
      <w:hyperlink w:anchor="P290">
        <w:r w:rsidRPr="008F5D22">
          <w:rPr>
            <w:rFonts w:ascii="Times New Roman" w:hAnsi="Times New Roman" w:cs="Times New Roman"/>
            <w:color w:val="0000FF"/>
            <w:sz w:val="24"/>
            <w:szCs w:val="24"/>
          </w:rPr>
          <w:t>подпунктом 5 пункта 1</w:t>
        </w:r>
      </w:hyperlink>
      <w:r w:rsidRPr="008F5D22">
        <w:rPr>
          <w:rFonts w:ascii="Times New Roman" w:hAnsi="Times New Roman" w:cs="Times New Roman"/>
          <w:sz w:val="24"/>
          <w:szCs w:val="24"/>
        </w:rPr>
        <w:t xml:space="preserve"> настоящей статьи, возобновляется по решению совета на основании личного заявления адвоката не ранее чем через один год и не позднее чем через десять лет после принятия указанным советом решения о приостановлении статуса адвоката.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(абзац введен Федеральным </w:t>
      </w:r>
      <w:hyperlink r:id="rId119">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5.1. Решение совета адвокатской палаты о приостановлении статуса адвоката или об отказе в возобновлении статуса адвоката может быть обжаловано в суд.</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5.1 введен Федеральным </w:t>
      </w:r>
      <w:hyperlink r:id="rId120">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6. Совет адвокатской палаты в десятидневный срок со дня принятия им решения о приостановлении либо возобновлении статуса адвоката уведомляет об этом в письменной форме территориальный орган юстиции для внесения соответствующих сведений в Единый государственный реестр адвокатов, а также лицо, статус адвоката которого приостановлен или возобновлен, за исключением случая приостановления статуса адвоката по основанию, предусмотренному </w:t>
      </w:r>
      <w:hyperlink w:anchor="P289">
        <w:r w:rsidRPr="008F5D22">
          <w:rPr>
            <w:rFonts w:ascii="Times New Roman" w:hAnsi="Times New Roman" w:cs="Times New Roman"/>
            <w:color w:val="0000FF"/>
            <w:sz w:val="24"/>
            <w:szCs w:val="24"/>
          </w:rPr>
          <w:t>подпунктом 4 пункта 1</w:t>
        </w:r>
      </w:hyperlink>
      <w:r w:rsidRPr="008F5D22">
        <w:rPr>
          <w:rFonts w:ascii="Times New Roman" w:hAnsi="Times New Roman" w:cs="Times New Roman"/>
          <w:sz w:val="24"/>
          <w:szCs w:val="24"/>
        </w:rPr>
        <w:t xml:space="preserve"> настоящей статьи, и адвокатское образование, в котором данное лицо осуществляло адвокатскую деятельность.</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Федеральных законов от 20.12.2004 </w:t>
      </w:r>
      <w:hyperlink r:id="rId121">
        <w:r w:rsidRPr="008F5D22">
          <w:rPr>
            <w:rFonts w:ascii="Times New Roman" w:hAnsi="Times New Roman" w:cs="Times New Roman"/>
            <w:color w:val="0000FF"/>
            <w:sz w:val="24"/>
            <w:szCs w:val="24"/>
          </w:rPr>
          <w:t>N 163-ФЗ</w:t>
        </w:r>
      </w:hyperlink>
      <w:r w:rsidRPr="008F5D22">
        <w:rPr>
          <w:rFonts w:ascii="Times New Roman" w:hAnsi="Times New Roman" w:cs="Times New Roman"/>
          <w:sz w:val="24"/>
          <w:szCs w:val="24"/>
        </w:rPr>
        <w:t xml:space="preserve">, от 22.04.2024 </w:t>
      </w:r>
      <w:hyperlink r:id="rId122">
        <w:r w:rsidRPr="008F5D22">
          <w:rPr>
            <w:rFonts w:ascii="Times New Roman" w:hAnsi="Times New Roman" w:cs="Times New Roman"/>
            <w:color w:val="0000FF"/>
            <w:sz w:val="24"/>
            <w:szCs w:val="24"/>
          </w:rPr>
          <w:t>N 83-ФЗ</w:t>
        </w:r>
      </w:hyperlink>
      <w:r w:rsidRPr="008F5D22">
        <w:rPr>
          <w:rFonts w:ascii="Times New Roman" w:hAnsi="Times New Roman" w:cs="Times New Roman"/>
          <w:sz w:val="24"/>
          <w:szCs w:val="24"/>
        </w:rPr>
        <w:t>)</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Территориальный орган юстиции в 10-дневный срок со дня получения указанного уведомления вносит сведения о приостановлении либо возобновлении статуса адвоката в Единый государственный реестр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23">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17. Прекращение статуса адвоката</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24">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bookmarkStart w:id="17" w:name="P315"/>
      <w:bookmarkEnd w:id="17"/>
      <w:r w:rsidRPr="008F5D22">
        <w:rPr>
          <w:rFonts w:ascii="Times New Roman" w:hAnsi="Times New Roman" w:cs="Times New Roman"/>
          <w:sz w:val="24"/>
          <w:szCs w:val="24"/>
        </w:rPr>
        <w:t>1. Статус адвоката прекращается по решению совета адвокатской палаты, членом которой является адвокат, по следующим основаниям:</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25">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1) подача адвокатом заявления о прекращении статуса адвоката в совет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вступление в законную силу решения суда о признании адвоката недееспособным или ограниченно дееспособным;</w:t>
      </w:r>
    </w:p>
    <w:p w:rsidR="008F5D22" w:rsidRPr="008F5D22" w:rsidRDefault="008F5D22">
      <w:pPr>
        <w:pStyle w:val="ConsPlusNormal"/>
        <w:spacing w:before="220"/>
        <w:ind w:firstLine="540"/>
        <w:jc w:val="both"/>
        <w:rPr>
          <w:rFonts w:ascii="Times New Roman" w:hAnsi="Times New Roman" w:cs="Times New Roman"/>
          <w:sz w:val="24"/>
          <w:szCs w:val="24"/>
        </w:rPr>
      </w:pPr>
      <w:bookmarkStart w:id="18" w:name="P319"/>
      <w:bookmarkEnd w:id="18"/>
      <w:r w:rsidRPr="008F5D22">
        <w:rPr>
          <w:rFonts w:ascii="Times New Roman" w:hAnsi="Times New Roman" w:cs="Times New Roman"/>
          <w:sz w:val="24"/>
          <w:szCs w:val="24"/>
        </w:rPr>
        <w:t xml:space="preserve">3) </w:t>
      </w:r>
      <w:hyperlink r:id="rId126">
        <w:r w:rsidRPr="008F5D22">
          <w:rPr>
            <w:rFonts w:ascii="Times New Roman" w:hAnsi="Times New Roman" w:cs="Times New Roman"/>
            <w:color w:val="0000FF"/>
            <w:sz w:val="24"/>
            <w:szCs w:val="24"/>
          </w:rPr>
          <w:t>смерть</w:t>
        </w:r>
      </w:hyperlink>
      <w:r w:rsidRPr="008F5D22">
        <w:rPr>
          <w:rFonts w:ascii="Times New Roman" w:hAnsi="Times New Roman" w:cs="Times New Roman"/>
          <w:sz w:val="24"/>
          <w:szCs w:val="24"/>
        </w:rPr>
        <w:t xml:space="preserve"> адвоката или вступление в законную силу решения суда об объявлении его умершим;</w:t>
      </w:r>
    </w:p>
    <w:p w:rsidR="008F5D22" w:rsidRPr="008F5D22" w:rsidRDefault="008F5D22">
      <w:pPr>
        <w:pStyle w:val="ConsPlusNormal"/>
        <w:spacing w:before="220"/>
        <w:ind w:firstLine="540"/>
        <w:jc w:val="both"/>
        <w:rPr>
          <w:rFonts w:ascii="Times New Roman" w:hAnsi="Times New Roman" w:cs="Times New Roman"/>
          <w:sz w:val="24"/>
          <w:szCs w:val="24"/>
        </w:rPr>
      </w:pPr>
      <w:bookmarkStart w:id="19" w:name="P320"/>
      <w:bookmarkEnd w:id="19"/>
      <w:r w:rsidRPr="008F5D22">
        <w:rPr>
          <w:rFonts w:ascii="Times New Roman" w:hAnsi="Times New Roman" w:cs="Times New Roman"/>
          <w:sz w:val="24"/>
          <w:szCs w:val="24"/>
        </w:rPr>
        <w:t>4) вступление в законную силу приговора суда о признании адвоката виновным в совершении умышленного преступления;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выявление обстоятельств, предусмотренных </w:t>
      </w:r>
      <w:hyperlink w:anchor="P174">
        <w:r w:rsidRPr="008F5D22">
          <w:rPr>
            <w:rFonts w:ascii="Times New Roman" w:hAnsi="Times New Roman" w:cs="Times New Roman"/>
            <w:color w:val="0000FF"/>
            <w:sz w:val="24"/>
            <w:szCs w:val="24"/>
          </w:rPr>
          <w:t>пунктом 2 статьи 9</w:t>
        </w:r>
      </w:hyperlink>
      <w:r w:rsidRPr="008F5D22">
        <w:rPr>
          <w:rFonts w:ascii="Times New Roman" w:hAnsi="Times New Roman" w:cs="Times New Roman"/>
          <w:sz w:val="24"/>
          <w:szCs w:val="24"/>
        </w:rPr>
        <w:t xml:space="preserve"> настоящего Федерального закона;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6) нарушение положений </w:t>
      </w:r>
      <w:hyperlink w:anchor="P296">
        <w:r w:rsidRPr="008F5D22">
          <w:rPr>
            <w:rFonts w:ascii="Times New Roman" w:hAnsi="Times New Roman" w:cs="Times New Roman"/>
            <w:color w:val="0000FF"/>
            <w:sz w:val="24"/>
            <w:szCs w:val="24"/>
          </w:rPr>
          <w:t>пункта 3.1 статьи 16</w:t>
        </w:r>
      </w:hyperlink>
      <w:r w:rsidRPr="008F5D22">
        <w:rPr>
          <w:rFonts w:ascii="Times New Roman" w:hAnsi="Times New Roman" w:cs="Times New Roman"/>
          <w:sz w:val="24"/>
          <w:szCs w:val="24"/>
        </w:rPr>
        <w:t xml:space="preserve"> настоящего Федерального закона;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7) установление недостоверности сведений, представленных в квалификационную комиссию в соответствии с требованиями </w:t>
      </w:r>
      <w:hyperlink w:anchor="P201">
        <w:r w:rsidRPr="008F5D22">
          <w:rPr>
            <w:rFonts w:ascii="Times New Roman" w:hAnsi="Times New Roman" w:cs="Times New Roman"/>
            <w:color w:val="0000FF"/>
            <w:sz w:val="24"/>
            <w:szCs w:val="24"/>
          </w:rPr>
          <w:t>пункта 2 статьи 10</w:t>
        </w:r>
      </w:hyperlink>
      <w:r w:rsidRPr="008F5D22">
        <w:rPr>
          <w:rFonts w:ascii="Times New Roman" w:hAnsi="Times New Roman" w:cs="Times New Roman"/>
          <w:sz w:val="24"/>
          <w:szCs w:val="24"/>
        </w:rPr>
        <w:t xml:space="preserve"> настоящего Федерального закона.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7 введен Федеральным </w:t>
      </w:r>
      <w:hyperlink r:id="rId127">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bookmarkStart w:id="20" w:name="P325"/>
      <w:bookmarkEnd w:id="20"/>
      <w:r w:rsidRPr="008F5D22">
        <w:rPr>
          <w:rFonts w:ascii="Times New Roman" w:hAnsi="Times New Roman" w:cs="Times New Roman"/>
          <w:sz w:val="24"/>
          <w:szCs w:val="24"/>
        </w:rPr>
        <w:t xml:space="preserve">2. Статус адвоката может быть прекращен по решению совета адвокатской палаты, членом которой является адвокат, за исключением случаев, предусмотренных </w:t>
      </w:r>
      <w:hyperlink w:anchor="P814">
        <w:r w:rsidRPr="008F5D22">
          <w:rPr>
            <w:rFonts w:ascii="Times New Roman" w:hAnsi="Times New Roman" w:cs="Times New Roman"/>
            <w:color w:val="0000FF"/>
            <w:sz w:val="24"/>
            <w:szCs w:val="24"/>
          </w:rPr>
          <w:t>пунктом 7.1 статьи 37</w:t>
        </w:r>
      </w:hyperlink>
      <w:r w:rsidRPr="008F5D22">
        <w:rPr>
          <w:rFonts w:ascii="Times New Roman" w:hAnsi="Times New Roman" w:cs="Times New Roman"/>
          <w:sz w:val="24"/>
          <w:szCs w:val="24"/>
        </w:rPr>
        <w:t xml:space="preserve"> настоящего Федерального закона, на основании заключения квалификационной комиссии при: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28">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bookmarkStart w:id="21" w:name="P327"/>
      <w:bookmarkEnd w:id="21"/>
      <w:r w:rsidRPr="008F5D22">
        <w:rPr>
          <w:rFonts w:ascii="Times New Roman" w:hAnsi="Times New Roman" w:cs="Times New Roman"/>
          <w:sz w:val="24"/>
          <w:szCs w:val="24"/>
        </w:rPr>
        <w:t>1) неисполнении или ненадлежащем исполнении адвокатом своих профессиональных обязанностей;</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1 в ред. Федерального </w:t>
      </w:r>
      <w:hyperlink r:id="rId129">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bookmarkStart w:id="22" w:name="P329"/>
      <w:bookmarkEnd w:id="22"/>
      <w:r w:rsidRPr="008F5D22">
        <w:rPr>
          <w:rFonts w:ascii="Times New Roman" w:hAnsi="Times New Roman" w:cs="Times New Roman"/>
          <w:sz w:val="24"/>
          <w:szCs w:val="24"/>
        </w:rPr>
        <w:t xml:space="preserve">2) нарушении адвокатом норм </w:t>
      </w:r>
      <w:hyperlink r:id="rId130">
        <w:r w:rsidRPr="008F5D22">
          <w:rPr>
            <w:rFonts w:ascii="Times New Roman" w:hAnsi="Times New Roman" w:cs="Times New Roman"/>
            <w:color w:val="0000FF"/>
            <w:sz w:val="24"/>
            <w:szCs w:val="24"/>
          </w:rPr>
          <w:t>кодекса</w:t>
        </w:r>
      </w:hyperlink>
      <w:r w:rsidRPr="008F5D22">
        <w:rPr>
          <w:rFonts w:ascii="Times New Roman" w:hAnsi="Times New Roman" w:cs="Times New Roman"/>
          <w:sz w:val="24"/>
          <w:szCs w:val="24"/>
        </w:rPr>
        <w:t xml:space="preserve"> профессиональной этики адвоката;</w:t>
      </w:r>
    </w:p>
    <w:p w:rsidR="008F5D22" w:rsidRPr="008F5D22" w:rsidRDefault="008F5D22">
      <w:pPr>
        <w:pStyle w:val="ConsPlusNormal"/>
        <w:spacing w:before="220"/>
        <w:ind w:firstLine="540"/>
        <w:jc w:val="both"/>
        <w:rPr>
          <w:rFonts w:ascii="Times New Roman" w:hAnsi="Times New Roman" w:cs="Times New Roman"/>
          <w:sz w:val="24"/>
          <w:szCs w:val="24"/>
        </w:rPr>
      </w:pPr>
      <w:bookmarkStart w:id="23" w:name="P330"/>
      <w:bookmarkEnd w:id="23"/>
      <w:r w:rsidRPr="008F5D22">
        <w:rPr>
          <w:rFonts w:ascii="Times New Roman" w:hAnsi="Times New Roman" w:cs="Times New Roman"/>
          <w:sz w:val="24"/>
          <w:szCs w:val="24"/>
        </w:rPr>
        <w:t>2.1) незаконном использовании и (или) разглашении информации, связанной с оказанием адвокатом квалифицированной юридической помощи своему доверителю, либо систематическом несоблюдении установленных законодательством Российской Федерации требований к адвокатскому запросу;</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2.1 введен Федеральным </w:t>
      </w:r>
      <w:hyperlink r:id="rId131">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02.06.2016 N 160-ФЗ)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неисполнении или ненадлежащем исполнении адвокатом решений органов адвокатской палаты, принятых в пределах их компетенции;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 утратил силу. - Федеральный </w:t>
      </w:r>
      <w:hyperlink r:id="rId132">
        <w:r w:rsidRPr="008F5D22">
          <w:rPr>
            <w:rFonts w:ascii="Times New Roman" w:hAnsi="Times New Roman" w:cs="Times New Roman"/>
            <w:color w:val="0000FF"/>
            <w:sz w:val="24"/>
            <w:szCs w:val="24"/>
          </w:rPr>
          <w:t>закон</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отсутствии в адвокатской палате в течение четырех месяцев со дня наступления обстоятельств, </w:t>
      </w:r>
      <w:hyperlink w:anchor="P275">
        <w:r w:rsidRPr="008F5D22">
          <w:rPr>
            <w:rFonts w:ascii="Times New Roman" w:hAnsi="Times New Roman" w:cs="Times New Roman"/>
            <w:color w:val="0000FF"/>
            <w:sz w:val="24"/>
            <w:szCs w:val="24"/>
          </w:rPr>
          <w:t>предусмотренных пунктом 6 статьи 15</w:t>
        </w:r>
      </w:hyperlink>
      <w:r w:rsidRPr="008F5D22">
        <w:rPr>
          <w:rFonts w:ascii="Times New Roman" w:hAnsi="Times New Roman" w:cs="Times New Roman"/>
          <w:sz w:val="24"/>
          <w:szCs w:val="24"/>
        </w:rPr>
        <w:t xml:space="preserve"> настоящего Федерального закона, сведений об избрании адвокатом формы адвокатского образования;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6) отсутствии уведомления совета адвокатской палаты, предусмотренного </w:t>
      </w:r>
      <w:hyperlink w:anchor="P278">
        <w:r w:rsidRPr="008F5D22">
          <w:rPr>
            <w:rFonts w:ascii="Times New Roman" w:hAnsi="Times New Roman" w:cs="Times New Roman"/>
            <w:color w:val="0000FF"/>
            <w:sz w:val="24"/>
            <w:szCs w:val="24"/>
          </w:rPr>
          <w:t>пунктом 9 статьи 15</w:t>
        </w:r>
      </w:hyperlink>
      <w:r w:rsidRPr="008F5D22">
        <w:rPr>
          <w:rFonts w:ascii="Times New Roman" w:hAnsi="Times New Roman" w:cs="Times New Roman"/>
          <w:sz w:val="24"/>
          <w:szCs w:val="24"/>
        </w:rPr>
        <w:t xml:space="preserve"> настоящего Федерального закона;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6 введен Федеральным </w:t>
      </w:r>
      <w:hyperlink r:id="rId133">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7) выезде адвоката на постоянное место жительства либо на срок более одного года за пределы Российской Федерации, за исключением выезда за пределы Российской </w:t>
      </w:r>
      <w:r w:rsidRPr="008F5D22">
        <w:rPr>
          <w:rFonts w:ascii="Times New Roman" w:hAnsi="Times New Roman" w:cs="Times New Roman"/>
          <w:sz w:val="24"/>
          <w:szCs w:val="24"/>
        </w:rPr>
        <w:lastRenderedPageBreak/>
        <w:t>Федерации для лечения или обучения, либо сопровождения членов семьи, направленных для исполнения трудовых или иных обязанностей за пределы Российской Федерации органами государственной власти или российскими организациями, либо по иным уважительным причинам.</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7 введен Федеральным </w:t>
      </w:r>
      <w:hyperlink r:id="rId134">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Лицо, статус адвоката которого прекращен, не вправе осуществлять адвокатскую деятельность, а также занимать выборные должности в органах адвокатской палаты или Федеральной палаты адвокатов. Нарушение положений настоящего пункта влечет за собой ответственность, предусмотренную федеральным законом.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Лицо, статус адвоката которого прекращен по основанию, предусмотренному </w:t>
      </w:r>
      <w:hyperlink w:anchor="P320">
        <w:r w:rsidRPr="008F5D22">
          <w:rPr>
            <w:rFonts w:ascii="Times New Roman" w:hAnsi="Times New Roman" w:cs="Times New Roman"/>
            <w:color w:val="0000FF"/>
            <w:sz w:val="24"/>
            <w:szCs w:val="24"/>
          </w:rPr>
          <w:t>подпунктом 4 пункта 1</w:t>
        </w:r>
      </w:hyperlink>
      <w:r w:rsidRPr="008F5D22">
        <w:rPr>
          <w:rFonts w:ascii="Times New Roman" w:hAnsi="Times New Roman" w:cs="Times New Roman"/>
          <w:sz w:val="24"/>
          <w:szCs w:val="24"/>
        </w:rPr>
        <w:t xml:space="preserve"> настоящей статьи, не вправе быть представителем в суде (за исключением случаев участия его в процессе в качестве законного представителя) до момента погашения или снятия судимости за совершение умышленного преступления, но не менее пяти лет со дня принятия решения о прекращении статуса адвоката.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35">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24.07.2023 N 383-ФЗ)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Лицо, статус адвоката которого прекращен по основаниям, предусмотренным </w:t>
      </w:r>
      <w:hyperlink w:anchor="P327">
        <w:r w:rsidRPr="008F5D22">
          <w:rPr>
            <w:rFonts w:ascii="Times New Roman" w:hAnsi="Times New Roman" w:cs="Times New Roman"/>
            <w:color w:val="0000FF"/>
            <w:sz w:val="24"/>
            <w:szCs w:val="24"/>
          </w:rPr>
          <w:t>подпунктами 1</w:t>
        </w:r>
      </w:hyperlink>
      <w:r w:rsidRPr="008F5D22">
        <w:rPr>
          <w:rFonts w:ascii="Times New Roman" w:hAnsi="Times New Roman" w:cs="Times New Roman"/>
          <w:sz w:val="24"/>
          <w:szCs w:val="24"/>
        </w:rPr>
        <w:t xml:space="preserve">, </w:t>
      </w:r>
      <w:hyperlink w:anchor="P329">
        <w:r w:rsidRPr="008F5D22">
          <w:rPr>
            <w:rFonts w:ascii="Times New Roman" w:hAnsi="Times New Roman" w:cs="Times New Roman"/>
            <w:color w:val="0000FF"/>
            <w:sz w:val="24"/>
            <w:szCs w:val="24"/>
          </w:rPr>
          <w:t>2</w:t>
        </w:r>
      </w:hyperlink>
      <w:r w:rsidRPr="008F5D22">
        <w:rPr>
          <w:rFonts w:ascii="Times New Roman" w:hAnsi="Times New Roman" w:cs="Times New Roman"/>
          <w:sz w:val="24"/>
          <w:szCs w:val="24"/>
        </w:rPr>
        <w:t xml:space="preserve"> и </w:t>
      </w:r>
      <w:hyperlink w:anchor="P330">
        <w:r w:rsidRPr="008F5D22">
          <w:rPr>
            <w:rFonts w:ascii="Times New Roman" w:hAnsi="Times New Roman" w:cs="Times New Roman"/>
            <w:color w:val="0000FF"/>
            <w:sz w:val="24"/>
            <w:szCs w:val="24"/>
          </w:rPr>
          <w:t>2.1 пункта 2</w:t>
        </w:r>
      </w:hyperlink>
      <w:r w:rsidRPr="008F5D22">
        <w:rPr>
          <w:rFonts w:ascii="Times New Roman" w:hAnsi="Times New Roman" w:cs="Times New Roman"/>
          <w:sz w:val="24"/>
          <w:szCs w:val="24"/>
        </w:rPr>
        <w:t xml:space="preserve"> настоящей статьи, не вправе быть представителем в суде (за исключением случаев участия его в процессе в качестве законного представителя) в течение указанного в решении о прекращении статуса адвоката срока, по истечении которого такое лицо допускается к сдаче квалификационного экзамена на приобретение статуса адвоката.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(абзац введен Федеральным </w:t>
      </w:r>
      <w:hyperlink r:id="rId136">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24.07.2023 N 383-ФЗ)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 О принятом в соответствии с </w:t>
      </w:r>
      <w:hyperlink w:anchor="P315">
        <w:r w:rsidRPr="008F5D22">
          <w:rPr>
            <w:rFonts w:ascii="Times New Roman" w:hAnsi="Times New Roman" w:cs="Times New Roman"/>
            <w:color w:val="0000FF"/>
            <w:sz w:val="24"/>
            <w:szCs w:val="24"/>
          </w:rPr>
          <w:t>пунктами 1</w:t>
        </w:r>
      </w:hyperlink>
      <w:r w:rsidRPr="008F5D22">
        <w:rPr>
          <w:rFonts w:ascii="Times New Roman" w:hAnsi="Times New Roman" w:cs="Times New Roman"/>
          <w:sz w:val="24"/>
          <w:szCs w:val="24"/>
        </w:rPr>
        <w:t xml:space="preserve"> и </w:t>
      </w:r>
      <w:hyperlink w:anchor="P325">
        <w:r w:rsidRPr="008F5D22">
          <w:rPr>
            <w:rFonts w:ascii="Times New Roman" w:hAnsi="Times New Roman" w:cs="Times New Roman"/>
            <w:color w:val="0000FF"/>
            <w:sz w:val="24"/>
            <w:szCs w:val="24"/>
          </w:rPr>
          <w:t>2</w:t>
        </w:r>
      </w:hyperlink>
      <w:r w:rsidRPr="008F5D22">
        <w:rPr>
          <w:rFonts w:ascii="Times New Roman" w:hAnsi="Times New Roman" w:cs="Times New Roman"/>
          <w:sz w:val="24"/>
          <w:szCs w:val="24"/>
        </w:rPr>
        <w:t xml:space="preserve"> настоящей статьи решении совет в десятидневный срок со дня его принятия уведомляет в письменной форме лицо, статус адвоката которого прекращен, за исключением случая прекращения статуса адвоката по основанию, предусмотренному </w:t>
      </w:r>
      <w:hyperlink w:anchor="P319">
        <w:r w:rsidRPr="008F5D22">
          <w:rPr>
            <w:rFonts w:ascii="Times New Roman" w:hAnsi="Times New Roman" w:cs="Times New Roman"/>
            <w:color w:val="0000FF"/>
            <w:sz w:val="24"/>
            <w:szCs w:val="24"/>
          </w:rPr>
          <w:t>подпунктом 3 пункта 1</w:t>
        </w:r>
      </w:hyperlink>
      <w:r w:rsidRPr="008F5D22">
        <w:rPr>
          <w:rFonts w:ascii="Times New Roman" w:hAnsi="Times New Roman" w:cs="Times New Roman"/>
          <w:sz w:val="24"/>
          <w:szCs w:val="24"/>
        </w:rPr>
        <w:t xml:space="preserve"> настоящей статьи, соответствующее адвокатское образование, а также территориальный орган юстиции, который вносит необходимые изменения в Единый государственный реестр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37">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Решение совета адвокатской палаты, принятое по основаниям, предусмотренным </w:t>
      </w:r>
      <w:hyperlink w:anchor="P315">
        <w:r w:rsidRPr="008F5D22">
          <w:rPr>
            <w:rFonts w:ascii="Times New Roman" w:hAnsi="Times New Roman" w:cs="Times New Roman"/>
            <w:color w:val="0000FF"/>
            <w:sz w:val="24"/>
            <w:szCs w:val="24"/>
          </w:rPr>
          <w:t>пунктами 1</w:t>
        </w:r>
      </w:hyperlink>
      <w:r w:rsidRPr="008F5D22">
        <w:rPr>
          <w:rFonts w:ascii="Times New Roman" w:hAnsi="Times New Roman" w:cs="Times New Roman"/>
          <w:sz w:val="24"/>
          <w:szCs w:val="24"/>
        </w:rPr>
        <w:t xml:space="preserve"> и </w:t>
      </w:r>
      <w:hyperlink w:anchor="P325">
        <w:r w:rsidRPr="008F5D22">
          <w:rPr>
            <w:rFonts w:ascii="Times New Roman" w:hAnsi="Times New Roman" w:cs="Times New Roman"/>
            <w:color w:val="0000FF"/>
            <w:sz w:val="24"/>
            <w:szCs w:val="24"/>
          </w:rPr>
          <w:t>2</w:t>
        </w:r>
      </w:hyperlink>
      <w:r w:rsidRPr="008F5D22">
        <w:rPr>
          <w:rFonts w:ascii="Times New Roman" w:hAnsi="Times New Roman" w:cs="Times New Roman"/>
          <w:sz w:val="24"/>
          <w:szCs w:val="24"/>
        </w:rPr>
        <w:t xml:space="preserve"> настоящей статьи, может быть обжаловано в суд или в Федеральную палату адвокатов в порядке, установленном </w:t>
      </w:r>
      <w:hyperlink w:anchor="P840">
        <w:r w:rsidRPr="008F5D22">
          <w:rPr>
            <w:rFonts w:ascii="Times New Roman" w:hAnsi="Times New Roman" w:cs="Times New Roman"/>
            <w:color w:val="0000FF"/>
            <w:sz w:val="24"/>
            <w:szCs w:val="24"/>
          </w:rPr>
          <w:t>статьей 37.2</w:t>
        </w:r>
      </w:hyperlink>
      <w:r w:rsidRPr="008F5D22">
        <w:rPr>
          <w:rFonts w:ascii="Times New Roman" w:hAnsi="Times New Roman" w:cs="Times New Roman"/>
          <w:sz w:val="24"/>
          <w:szCs w:val="24"/>
        </w:rPr>
        <w:t xml:space="preserve"> настоящего Федерального закона. Указанное решение не может быть отменено или изменено советом адвокатской палаты.</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Федеральных законов от 02.12.2019 </w:t>
      </w:r>
      <w:hyperlink r:id="rId138">
        <w:r w:rsidRPr="008F5D22">
          <w:rPr>
            <w:rFonts w:ascii="Times New Roman" w:hAnsi="Times New Roman" w:cs="Times New Roman"/>
            <w:color w:val="0000FF"/>
            <w:sz w:val="24"/>
            <w:szCs w:val="24"/>
          </w:rPr>
          <w:t>N 400-ФЗ</w:t>
        </w:r>
      </w:hyperlink>
      <w:r w:rsidRPr="008F5D22">
        <w:rPr>
          <w:rFonts w:ascii="Times New Roman" w:hAnsi="Times New Roman" w:cs="Times New Roman"/>
          <w:sz w:val="24"/>
          <w:szCs w:val="24"/>
        </w:rPr>
        <w:t xml:space="preserve">, от 22.04.2024 </w:t>
      </w:r>
      <w:hyperlink r:id="rId139">
        <w:r w:rsidRPr="008F5D22">
          <w:rPr>
            <w:rFonts w:ascii="Times New Roman" w:hAnsi="Times New Roman" w:cs="Times New Roman"/>
            <w:color w:val="0000FF"/>
            <w:sz w:val="24"/>
            <w:szCs w:val="24"/>
          </w:rPr>
          <w:t>N 83-ФЗ</w:t>
        </w:r>
      </w:hyperlink>
      <w:r w:rsidRPr="008F5D22">
        <w:rPr>
          <w:rFonts w:ascii="Times New Roman" w:hAnsi="Times New Roman" w:cs="Times New Roman"/>
          <w:sz w:val="24"/>
          <w:szCs w:val="24"/>
        </w:rPr>
        <w:t>)</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6 - 7. Утратили силу. - Федеральный </w:t>
      </w:r>
      <w:hyperlink r:id="rId140">
        <w:r w:rsidRPr="008F5D22">
          <w:rPr>
            <w:rFonts w:ascii="Times New Roman" w:hAnsi="Times New Roman" w:cs="Times New Roman"/>
            <w:color w:val="0000FF"/>
            <w:sz w:val="24"/>
            <w:szCs w:val="24"/>
          </w:rPr>
          <w:t>закон</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8. Федеральная палата адвокатов вправе принять решение об отмене ранее принятого решения совета адвокатской палаты о прекращении статуса адвоката и направить в территориальный орган юстиции сведения о восстановлении статуса адвоката для внесения их в Единый государственный реестр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Внесение в Единый государственный реестр адвокатов сведений о восстановлении статуса адвоката осуществляется территориальным органом юстиции в течение пяти дней со дня поступления таких сведений на основании решения совета Федеральной палаты адвокатов об отмене ранее принятого решения совета адвокатской палаты о прекращении статуса адвоката.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8 в ред. Федерального </w:t>
      </w:r>
      <w:hyperlink r:id="rId141">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17.1. Представления федерального органа юстиции или территориального органа юстиции</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(введена Федеральным </w:t>
      </w:r>
      <w:hyperlink r:id="rId142">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bookmarkStart w:id="24" w:name="P357"/>
      <w:bookmarkEnd w:id="24"/>
      <w:r w:rsidRPr="008F5D22">
        <w:rPr>
          <w:rFonts w:ascii="Times New Roman" w:hAnsi="Times New Roman" w:cs="Times New Roman"/>
          <w:sz w:val="24"/>
          <w:szCs w:val="24"/>
        </w:rPr>
        <w:t>1. Федеральный орган юстиции или территориальный орган юстиции, располагающие сведениями об обстоятельствах, являющихся основанием для прекращения статуса адвоката, вносит представление о прекращении статуса адвоката в адвокатскую палату, членом которой является адвокат. Совет адвокатской палаты обязан рассмотреть указанное представление в трехмесячный срок со дня его поступления.</w:t>
      </w:r>
    </w:p>
    <w:p w:rsidR="008F5D22" w:rsidRPr="008F5D22" w:rsidRDefault="008F5D22">
      <w:pPr>
        <w:pStyle w:val="ConsPlusNormal"/>
        <w:spacing w:before="220"/>
        <w:ind w:firstLine="540"/>
        <w:jc w:val="both"/>
        <w:rPr>
          <w:rFonts w:ascii="Times New Roman" w:hAnsi="Times New Roman" w:cs="Times New Roman"/>
          <w:sz w:val="24"/>
          <w:szCs w:val="24"/>
        </w:rPr>
      </w:pPr>
      <w:bookmarkStart w:id="25" w:name="P358"/>
      <w:bookmarkEnd w:id="25"/>
      <w:r w:rsidRPr="008F5D22">
        <w:rPr>
          <w:rFonts w:ascii="Times New Roman" w:hAnsi="Times New Roman" w:cs="Times New Roman"/>
          <w:sz w:val="24"/>
          <w:szCs w:val="24"/>
        </w:rPr>
        <w:t>2. Федеральный орган юстиции или территориальный орган юстиции, располагающие сведениями об обстоятельствах, являющихся основанием для возбуждения дисциплинарного производства в отношении адвоката, вносит представление о применении к адвокату мер дисциплинарной ответственности в Федеральную палату адвокатов или адвокатскую палату, членом которой является адвокат. Указанное представление рассматривается квалификационной комиссией и советом адвокатской палаты в порядке, установленном кодексом профессиональной этики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Представления федерального органа юстиции, территориального органа юстиции, внесенные в соответствии с </w:t>
      </w:r>
      <w:hyperlink w:anchor="P357">
        <w:r w:rsidRPr="008F5D22">
          <w:rPr>
            <w:rFonts w:ascii="Times New Roman" w:hAnsi="Times New Roman" w:cs="Times New Roman"/>
            <w:color w:val="0000FF"/>
            <w:sz w:val="24"/>
            <w:szCs w:val="24"/>
          </w:rPr>
          <w:t>пунктами 1</w:t>
        </w:r>
      </w:hyperlink>
      <w:r w:rsidRPr="008F5D22">
        <w:rPr>
          <w:rFonts w:ascii="Times New Roman" w:hAnsi="Times New Roman" w:cs="Times New Roman"/>
          <w:sz w:val="24"/>
          <w:szCs w:val="24"/>
        </w:rPr>
        <w:t xml:space="preserve"> и </w:t>
      </w:r>
      <w:hyperlink w:anchor="P358">
        <w:r w:rsidRPr="008F5D22">
          <w:rPr>
            <w:rFonts w:ascii="Times New Roman" w:hAnsi="Times New Roman" w:cs="Times New Roman"/>
            <w:color w:val="0000FF"/>
            <w:sz w:val="24"/>
            <w:szCs w:val="24"/>
          </w:rPr>
          <w:t>2</w:t>
        </w:r>
      </w:hyperlink>
      <w:r w:rsidRPr="008F5D22">
        <w:rPr>
          <w:rFonts w:ascii="Times New Roman" w:hAnsi="Times New Roman" w:cs="Times New Roman"/>
          <w:sz w:val="24"/>
          <w:szCs w:val="24"/>
        </w:rPr>
        <w:t xml:space="preserve"> настоящей статьи, подлежат обязательному рассмотрению квалификационной комиссией и советом соответствующей адвокатской палаты. В возбуждении дисциплинарного производства по внесенным федеральным органом юстиции, территориальным органом юстиции в Федеральную палату адвокатов или адвокатскую палату субъекта Российской Федерации представлениям не может быть отказано.</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18. Гарантии независимости адвоката</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Вмешательство в адвокатскую деятельность, осуществляемую в соответствии с законодательством, либо препятствование этой деятельности каким бы то ни было образом запрещаются.</w:t>
      </w:r>
    </w:p>
    <w:p w:rsidR="008F5D22" w:rsidRPr="008F5D22" w:rsidRDefault="008F5D22">
      <w:pPr>
        <w:pStyle w:val="ConsPlusNormal"/>
        <w:spacing w:before="220"/>
        <w:ind w:firstLine="540"/>
        <w:jc w:val="both"/>
        <w:rPr>
          <w:rFonts w:ascii="Times New Roman" w:hAnsi="Times New Roman" w:cs="Times New Roman"/>
          <w:sz w:val="24"/>
          <w:szCs w:val="24"/>
        </w:rPr>
      </w:pPr>
      <w:bookmarkStart w:id="26" w:name="P364"/>
      <w:bookmarkEnd w:id="26"/>
      <w:r w:rsidRPr="008F5D22">
        <w:rPr>
          <w:rFonts w:ascii="Times New Roman" w:hAnsi="Times New Roman" w:cs="Times New Roman"/>
          <w:sz w:val="24"/>
          <w:szCs w:val="24"/>
        </w:rPr>
        <w:t>2. Адвокат не может быть привлечен к какой-либо ответственности (в том числе после приостановления или прекращения статуса адвоката) за выраженное им при осуществлении адвокатской деятельности мнение, если только вступившим в законную силу приговором суда не будет установлена виновность адвоката в преступном действии (бездействии).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Указанные ограничения не распространяются на гражданско-правовую ответственность адвоката перед доверителем в соответствии с настоящим Федеральным законом.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Истребование от адвокатов, а также от работников адвокатских образований, адвокатских палат или Федеральной палаты адвокатов сведений, связанных с оказанием юридической помощи по конкретным делам, не допускается.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Адвокат, члены его семьи и их имущество находятся под защитой государства. Органы внутренних дел обязаны принимать необходимые меры по обеспечению безопасности адвоката, членов его семьи, сохранности принадлежащего им имущества.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Уголовное преследование адвоката осуществляется с соблюдением гарантий </w:t>
      </w:r>
      <w:r w:rsidRPr="008F5D22">
        <w:rPr>
          <w:rFonts w:ascii="Times New Roman" w:hAnsi="Times New Roman" w:cs="Times New Roman"/>
          <w:sz w:val="24"/>
          <w:szCs w:val="24"/>
        </w:rPr>
        <w:lastRenderedPageBreak/>
        <w:t>адвокату, предусмотренных уголовно-процессуальным законодательством.</w:t>
      </w:r>
    </w:p>
    <w:p w:rsidR="008F5D22" w:rsidRPr="008F5D22" w:rsidRDefault="008F5D22">
      <w:pPr>
        <w:pStyle w:val="ConsPlusNormal"/>
        <w:jc w:val="both"/>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F5D22" w:rsidRPr="008F5D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t>КонсультантПлюс: примечание.</w:t>
            </w:r>
          </w:p>
          <w:p w:rsidR="008F5D22" w:rsidRPr="008F5D22" w:rsidRDefault="008F5D22">
            <w:pPr>
              <w:pStyle w:val="ConsPlusNormal"/>
              <w:jc w:val="both"/>
              <w:rPr>
                <w:rFonts w:ascii="Times New Roman" w:hAnsi="Times New Roman" w:cs="Times New Roman"/>
                <w:sz w:val="24"/>
                <w:szCs w:val="24"/>
              </w:rPr>
            </w:pPr>
            <w:hyperlink w:anchor="P150">
              <w:r w:rsidRPr="008F5D22">
                <w:rPr>
                  <w:rFonts w:ascii="Times New Roman" w:hAnsi="Times New Roman" w:cs="Times New Roman"/>
                  <w:color w:val="0000FF"/>
                  <w:sz w:val="24"/>
                  <w:szCs w:val="24"/>
                </w:rPr>
                <w:t>Норма</w:t>
              </w:r>
            </w:hyperlink>
            <w:r w:rsidRPr="008F5D22">
              <w:rPr>
                <w:rFonts w:ascii="Times New Roman" w:hAnsi="Times New Roman" w:cs="Times New Roman"/>
                <w:color w:val="392C69"/>
                <w:sz w:val="24"/>
                <w:szCs w:val="24"/>
              </w:rPr>
              <w:t xml:space="preserve">, обязывающая адвоката страховать риск профессиональной имущественной ответственности, приостановлена до дня вступления в силу федерального закона, регулирующего вопросы обязательного страхования ответственности адвокатов (ФЗ от 03.12.2007 </w:t>
            </w:r>
            <w:hyperlink r:id="rId143">
              <w:r w:rsidRPr="008F5D22">
                <w:rPr>
                  <w:rFonts w:ascii="Times New Roman" w:hAnsi="Times New Roman" w:cs="Times New Roman"/>
                  <w:color w:val="0000FF"/>
                  <w:sz w:val="24"/>
                  <w:szCs w:val="24"/>
                </w:rPr>
                <w:t>N 320-ФЗ</w:t>
              </w:r>
            </w:hyperlink>
            <w:r w:rsidRPr="008F5D22">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r>
    </w:tbl>
    <w:p w:rsidR="008F5D22" w:rsidRPr="008F5D22" w:rsidRDefault="008F5D22">
      <w:pPr>
        <w:pStyle w:val="ConsPlusTitle"/>
        <w:spacing w:before="280"/>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19. Страхование риска ответственности адвоката</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Адвокат осуществляет в соответствии с федеральным законом страхование риска своей профессиональной имущественной ответственности за нарушение условий заключенного с доверителем соглашения об оказании юридической помощи.</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jc w:val="center"/>
        <w:outlineLvl w:val="0"/>
        <w:rPr>
          <w:rFonts w:ascii="Times New Roman" w:hAnsi="Times New Roman" w:cs="Times New Roman"/>
          <w:sz w:val="24"/>
          <w:szCs w:val="24"/>
        </w:rPr>
      </w:pPr>
      <w:bookmarkStart w:id="27" w:name="P376"/>
      <w:bookmarkEnd w:id="27"/>
      <w:r w:rsidRPr="008F5D22">
        <w:rPr>
          <w:rFonts w:ascii="Times New Roman" w:hAnsi="Times New Roman" w:cs="Times New Roman"/>
          <w:sz w:val="24"/>
          <w:szCs w:val="24"/>
        </w:rPr>
        <w:t>Глава 4. ОРГАНИЗАЦИЯ АДВОКАТСКОЙ ДЕЯТЕЛЬНОСТИ</w:t>
      </w:r>
    </w:p>
    <w:p w:rsidR="008F5D22" w:rsidRPr="008F5D22" w:rsidRDefault="008F5D22">
      <w:pPr>
        <w:pStyle w:val="ConsPlusTitle"/>
        <w:jc w:val="center"/>
        <w:rPr>
          <w:rFonts w:ascii="Times New Roman" w:hAnsi="Times New Roman" w:cs="Times New Roman"/>
          <w:sz w:val="24"/>
          <w:szCs w:val="24"/>
        </w:rPr>
      </w:pPr>
      <w:r w:rsidRPr="008F5D22">
        <w:rPr>
          <w:rFonts w:ascii="Times New Roman" w:hAnsi="Times New Roman" w:cs="Times New Roman"/>
          <w:sz w:val="24"/>
          <w:szCs w:val="24"/>
        </w:rPr>
        <w:t>И АДВОКАТУРЫ</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bookmarkStart w:id="28" w:name="P379"/>
      <w:bookmarkEnd w:id="28"/>
      <w:r w:rsidRPr="008F5D22">
        <w:rPr>
          <w:rFonts w:ascii="Times New Roman" w:hAnsi="Times New Roman" w:cs="Times New Roman"/>
          <w:sz w:val="24"/>
          <w:szCs w:val="24"/>
        </w:rPr>
        <w:t>Статья 20. Формы адвокатских образований</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Формами адвокатских образований являются: адвокатский кабинет, коллегия адвокатов, адвокатское бюро и юридическая консультация.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Адвокат вправе в соответствии с настоящим Федеральным законом самостоятельно избирать форму адвокатского образования и место осуществления адвокатской деятельности. Об избранных форме адвокатского образования и месте осуществления адвокатской деятельности адвокат обязан уведомить совет адвокатской палаты в </w:t>
      </w:r>
      <w:hyperlink w:anchor="P275">
        <w:r w:rsidRPr="008F5D22">
          <w:rPr>
            <w:rFonts w:ascii="Times New Roman" w:hAnsi="Times New Roman" w:cs="Times New Roman"/>
            <w:color w:val="0000FF"/>
            <w:sz w:val="24"/>
            <w:szCs w:val="24"/>
          </w:rPr>
          <w:t>порядке</w:t>
        </w:r>
      </w:hyperlink>
      <w:r w:rsidRPr="008F5D22">
        <w:rPr>
          <w:rFonts w:ascii="Times New Roman" w:hAnsi="Times New Roman" w:cs="Times New Roman"/>
          <w:sz w:val="24"/>
          <w:szCs w:val="24"/>
        </w:rPr>
        <w:t>, установленном настоящим Федеральным законом.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В случаях, предусмотренных </w:t>
      </w:r>
      <w:hyperlink w:anchor="P492">
        <w:r w:rsidRPr="008F5D22">
          <w:rPr>
            <w:rFonts w:ascii="Times New Roman" w:hAnsi="Times New Roman" w:cs="Times New Roman"/>
            <w:color w:val="0000FF"/>
            <w:sz w:val="24"/>
            <w:szCs w:val="24"/>
          </w:rPr>
          <w:t>статьей 24</w:t>
        </w:r>
      </w:hyperlink>
      <w:r w:rsidRPr="008F5D22">
        <w:rPr>
          <w:rFonts w:ascii="Times New Roman" w:hAnsi="Times New Roman" w:cs="Times New Roman"/>
          <w:sz w:val="24"/>
          <w:szCs w:val="24"/>
        </w:rPr>
        <w:t xml:space="preserve"> настоящего Федерального закона, адвокат осуществляет адвокатскую деятельность в юридической консультации.</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21. Адвокатский кабинет</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Адвокат, имеющий стаж адвокатской деятельности не менее трех лет и принявший решение осуществлять адвокатскую деятельность индивидуально, вправе учредить адвокатский кабинет.</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Федеральных законов от 02.06.2016 </w:t>
      </w:r>
      <w:hyperlink r:id="rId144">
        <w:r w:rsidRPr="008F5D22">
          <w:rPr>
            <w:rFonts w:ascii="Times New Roman" w:hAnsi="Times New Roman" w:cs="Times New Roman"/>
            <w:color w:val="0000FF"/>
            <w:sz w:val="24"/>
            <w:szCs w:val="24"/>
          </w:rPr>
          <w:t>N 160-ФЗ</w:t>
        </w:r>
      </w:hyperlink>
      <w:r w:rsidRPr="008F5D22">
        <w:rPr>
          <w:rFonts w:ascii="Times New Roman" w:hAnsi="Times New Roman" w:cs="Times New Roman"/>
          <w:sz w:val="24"/>
          <w:szCs w:val="24"/>
        </w:rPr>
        <w:t xml:space="preserve">, от 02.12.2019 </w:t>
      </w:r>
      <w:hyperlink r:id="rId145">
        <w:r w:rsidRPr="008F5D22">
          <w:rPr>
            <w:rFonts w:ascii="Times New Roman" w:hAnsi="Times New Roman" w:cs="Times New Roman"/>
            <w:color w:val="0000FF"/>
            <w:sz w:val="24"/>
            <w:szCs w:val="24"/>
          </w:rPr>
          <w:t>N 400-ФЗ</w:t>
        </w:r>
      </w:hyperlink>
      <w:r w:rsidRPr="008F5D22">
        <w:rPr>
          <w:rFonts w:ascii="Times New Roman" w:hAnsi="Times New Roman" w:cs="Times New Roman"/>
          <w:sz w:val="24"/>
          <w:szCs w:val="24"/>
        </w:rPr>
        <w:t>)</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Об учреждении адвокатского кабинета адвокат направляет в совет адвокатской палаты заказным письмом уведомление, в котором указываются сведения об адвокате, место нахождения адвокатского кабинета, порядок осуществления телефонной, телеграфной, почтовой и иной связи между советом адвокатской палаты и адвокатом.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Адвокатский кабинет не является юридическим лицом.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 Адвокат, учредивший адвокатский кабинет, открывает </w:t>
      </w:r>
      <w:hyperlink r:id="rId146">
        <w:r w:rsidRPr="008F5D22">
          <w:rPr>
            <w:rFonts w:ascii="Times New Roman" w:hAnsi="Times New Roman" w:cs="Times New Roman"/>
            <w:color w:val="0000FF"/>
            <w:sz w:val="24"/>
            <w:szCs w:val="24"/>
          </w:rPr>
          <w:t>счета</w:t>
        </w:r>
      </w:hyperlink>
      <w:r w:rsidRPr="008F5D22">
        <w:rPr>
          <w:rFonts w:ascii="Times New Roman" w:hAnsi="Times New Roman" w:cs="Times New Roman"/>
          <w:sz w:val="24"/>
          <w:szCs w:val="24"/>
        </w:rPr>
        <w:t xml:space="preserve"> в банках в соответствии с </w:t>
      </w:r>
      <w:hyperlink r:id="rId147">
        <w:r w:rsidRPr="008F5D22">
          <w:rPr>
            <w:rFonts w:ascii="Times New Roman" w:hAnsi="Times New Roman" w:cs="Times New Roman"/>
            <w:color w:val="0000FF"/>
            <w:sz w:val="24"/>
            <w:szCs w:val="24"/>
          </w:rPr>
          <w:t>законодательством</w:t>
        </w:r>
      </w:hyperlink>
      <w:r w:rsidRPr="008F5D22">
        <w:rPr>
          <w:rFonts w:ascii="Times New Roman" w:hAnsi="Times New Roman" w:cs="Times New Roman"/>
          <w:sz w:val="24"/>
          <w:szCs w:val="24"/>
        </w:rPr>
        <w:t>, имеет печать, штампы и бланки с адресом и наименованием адвокатского кабинета, содержащим указание на субъект Российской Федерации, на территории которого учрежден адвокатский кабинет.</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Соглашения об оказании юридической помощи в адвокатском кабинете заключаются между адвокатом и доверителем и регистрируются в документации адвокатского кабинета.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6. Адвокат вправе использовать для размещения адвокатского кабинета жилые помещения, принадлежащие ему либо членам его семьи на праве собственности, с согласия последних.</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Жилые помещения, занимаемые адвокатом и членами его семьи по договору найма, могут использоваться адвокатом для размещения адвокатского кабинета с согласия наймодателя и всех совершеннолетних лиц, проживающих совместно с адвокатом.</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bookmarkStart w:id="29" w:name="P396"/>
      <w:bookmarkEnd w:id="29"/>
      <w:r w:rsidRPr="008F5D22">
        <w:rPr>
          <w:rFonts w:ascii="Times New Roman" w:hAnsi="Times New Roman" w:cs="Times New Roman"/>
          <w:sz w:val="24"/>
          <w:szCs w:val="24"/>
        </w:rPr>
        <w:t>Статья 22. Коллегия адвокатов</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Два и более адвоката вправе учредить коллегию адвокатов. В числе учредителей коллегии адвокатов должно быть не менее двух адвокатов, имеющих стаж адвокатской деятельности не менее трех лет.</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Федеральных законов от 02.06.2016 </w:t>
      </w:r>
      <w:hyperlink r:id="rId148">
        <w:r w:rsidRPr="008F5D22">
          <w:rPr>
            <w:rFonts w:ascii="Times New Roman" w:hAnsi="Times New Roman" w:cs="Times New Roman"/>
            <w:color w:val="0000FF"/>
            <w:sz w:val="24"/>
            <w:szCs w:val="24"/>
          </w:rPr>
          <w:t>N 160-ФЗ</w:t>
        </w:r>
      </w:hyperlink>
      <w:r w:rsidRPr="008F5D22">
        <w:rPr>
          <w:rFonts w:ascii="Times New Roman" w:hAnsi="Times New Roman" w:cs="Times New Roman"/>
          <w:sz w:val="24"/>
          <w:szCs w:val="24"/>
        </w:rPr>
        <w:t xml:space="preserve">, от 02.12.2019 </w:t>
      </w:r>
      <w:hyperlink r:id="rId149">
        <w:r w:rsidRPr="008F5D22">
          <w:rPr>
            <w:rFonts w:ascii="Times New Roman" w:hAnsi="Times New Roman" w:cs="Times New Roman"/>
            <w:color w:val="0000FF"/>
            <w:sz w:val="24"/>
            <w:szCs w:val="24"/>
          </w:rPr>
          <w:t>N 400-ФЗ</w:t>
        </w:r>
      </w:hyperlink>
      <w:r w:rsidRPr="008F5D22">
        <w:rPr>
          <w:rFonts w:ascii="Times New Roman" w:hAnsi="Times New Roman" w:cs="Times New Roman"/>
          <w:sz w:val="24"/>
          <w:szCs w:val="24"/>
        </w:rPr>
        <w:t>)</w:t>
      </w:r>
    </w:p>
    <w:p w:rsidR="008F5D22" w:rsidRPr="008F5D22" w:rsidRDefault="008F5D22">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F5D22" w:rsidRPr="008F5D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t>КонсультантПлюс: примечание.</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t>Учредительные договоры коллегий адвокатов, созданных до 01.03.2020, признаются неотъемлемой частью их уставов (</w:t>
            </w:r>
            <w:hyperlink r:id="rId150">
              <w:r w:rsidRPr="008F5D22">
                <w:rPr>
                  <w:rFonts w:ascii="Times New Roman" w:hAnsi="Times New Roman" w:cs="Times New Roman"/>
                  <w:color w:val="0000FF"/>
                  <w:sz w:val="24"/>
                  <w:szCs w:val="24"/>
                </w:rPr>
                <w:t>ФЗ</w:t>
              </w:r>
            </w:hyperlink>
            <w:r w:rsidRPr="008F5D22">
              <w:rPr>
                <w:rFonts w:ascii="Times New Roman" w:hAnsi="Times New Roman" w:cs="Times New Roman"/>
                <w:color w:val="392C69"/>
                <w:sz w:val="24"/>
                <w:szCs w:val="24"/>
              </w:rPr>
              <w:t xml:space="preserve"> от 02.12.2019 N 400-ФЗ).</w:t>
            </w: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r>
    </w:tbl>
    <w:p w:rsidR="008F5D22" w:rsidRPr="008F5D22" w:rsidRDefault="008F5D22">
      <w:pPr>
        <w:pStyle w:val="ConsPlusNormal"/>
        <w:spacing w:before="280"/>
        <w:ind w:firstLine="540"/>
        <w:jc w:val="both"/>
        <w:rPr>
          <w:rFonts w:ascii="Times New Roman" w:hAnsi="Times New Roman" w:cs="Times New Roman"/>
          <w:sz w:val="24"/>
          <w:szCs w:val="24"/>
        </w:rPr>
      </w:pPr>
      <w:r w:rsidRPr="008F5D22">
        <w:rPr>
          <w:rFonts w:ascii="Times New Roman" w:hAnsi="Times New Roman" w:cs="Times New Roman"/>
          <w:sz w:val="24"/>
          <w:szCs w:val="24"/>
        </w:rPr>
        <w:t>2. Коллегия адвокатов является некоммерческой организацией, основанной на членстве и действующей на основании устава, утверждаемого ее учредителями (далее также - устав).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51">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Учредителями коллегии адвокатов могут быть адвокаты, являющиеся членами только одной адвокатской палаты.</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Федеральных законов от 20.12.2004 </w:t>
      </w:r>
      <w:hyperlink r:id="rId152">
        <w:r w:rsidRPr="008F5D22">
          <w:rPr>
            <w:rFonts w:ascii="Times New Roman" w:hAnsi="Times New Roman" w:cs="Times New Roman"/>
            <w:color w:val="0000FF"/>
            <w:sz w:val="24"/>
            <w:szCs w:val="24"/>
          </w:rPr>
          <w:t>N 163-ФЗ</w:t>
        </w:r>
      </w:hyperlink>
      <w:r w:rsidRPr="008F5D22">
        <w:rPr>
          <w:rFonts w:ascii="Times New Roman" w:hAnsi="Times New Roman" w:cs="Times New Roman"/>
          <w:sz w:val="24"/>
          <w:szCs w:val="24"/>
        </w:rPr>
        <w:t xml:space="preserve">, от 22.04.2024 </w:t>
      </w:r>
      <w:hyperlink r:id="rId153">
        <w:r w:rsidRPr="008F5D22">
          <w:rPr>
            <w:rFonts w:ascii="Times New Roman" w:hAnsi="Times New Roman" w:cs="Times New Roman"/>
            <w:color w:val="0000FF"/>
            <w:sz w:val="24"/>
            <w:szCs w:val="24"/>
          </w:rPr>
          <w:t>N 83-ФЗ</w:t>
        </w:r>
      </w:hyperlink>
      <w:r w:rsidRPr="008F5D22">
        <w:rPr>
          <w:rFonts w:ascii="Times New Roman" w:hAnsi="Times New Roman" w:cs="Times New Roman"/>
          <w:sz w:val="24"/>
          <w:szCs w:val="24"/>
        </w:rPr>
        <w:t>)</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Учредители коллегии адвокатов заключают между собой договор об учреждении коллегии адвокатов, определяющий порядок совместной деятельности по ее учреждению и условия передачи ими коллегии адвокатов своего имущества.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4 в ред. Федерального </w:t>
      </w:r>
      <w:hyperlink r:id="rId154">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Устав должен содержать следующие сведения: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наименование коллегии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место нахождения коллегии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предмет и цели деятельности коллегии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3.1) порядок и условия приема в коллегию адвокатов новых членов и выхода учредителей (членов) из ее состава;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3.1 введен Федеральным </w:t>
      </w:r>
      <w:hyperlink r:id="rId155">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источники образования имущества коллегии адвокатов и направления его использования (в том числе наличие или отсутствие неделимого фонда и направления его использования);</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56">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порядок управления коллегией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 сведения о филиалах коллегии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7) порядок реорганизации и ликвидации коллегии адвокатов, а также порядок распределения имущества, оставшегося после ее ликвидации;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57">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8) порядок внесения в устав изменений и дополнений;</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9) иные положения, не противоречащие настоящему Федеральному закону и иным федеральным законам.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 Требования устава обязательны для исполнения самой коллегией адвокатов и ее учредителями (членами).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58">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Об учреждении, о реорганизации или о ликвидации коллегии адвокатов ее учредители направляют заказным письмом в совет адвокатской палаты уведомление. В уведомлении об учреждении или о реорганизации коллегии адвокатов должны содержаться сведения об адвокатах, осуществляющих в коллегии адвокатов адвокатскую деятельность, о месте нахождения коллегии адвокатов, о порядке осуществления телефонной, телеграфной, почтовой и иной связи между советом адвокатской палаты и коллегией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Федеральных законов от 20.12.2004 </w:t>
      </w:r>
      <w:hyperlink r:id="rId159">
        <w:r w:rsidRPr="008F5D22">
          <w:rPr>
            <w:rFonts w:ascii="Times New Roman" w:hAnsi="Times New Roman" w:cs="Times New Roman"/>
            <w:color w:val="0000FF"/>
            <w:sz w:val="24"/>
            <w:szCs w:val="24"/>
          </w:rPr>
          <w:t>N 163-ФЗ</w:t>
        </w:r>
      </w:hyperlink>
      <w:r w:rsidRPr="008F5D22">
        <w:rPr>
          <w:rFonts w:ascii="Times New Roman" w:hAnsi="Times New Roman" w:cs="Times New Roman"/>
          <w:sz w:val="24"/>
          <w:szCs w:val="24"/>
        </w:rPr>
        <w:t xml:space="preserve">, от 02.12.2019 </w:t>
      </w:r>
      <w:hyperlink r:id="rId160">
        <w:r w:rsidRPr="008F5D22">
          <w:rPr>
            <w:rFonts w:ascii="Times New Roman" w:hAnsi="Times New Roman" w:cs="Times New Roman"/>
            <w:color w:val="0000FF"/>
            <w:sz w:val="24"/>
            <w:szCs w:val="24"/>
          </w:rPr>
          <w:t>N 400-ФЗ</w:t>
        </w:r>
      </w:hyperlink>
      <w:r w:rsidRPr="008F5D22">
        <w:rPr>
          <w:rFonts w:ascii="Times New Roman" w:hAnsi="Times New Roman" w:cs="Times New Roman"/>
          <w:sz w:val="24"/>
          <w:szCs w:val="24"/>
        </w:rPr>
        <w:t>)</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8. Коллегия адвокатов считается учрежденной с момента ее государственной регистрации. Государственная регистрация коллегии адвокатов, а также внесение в единый государственный реестр юридических лиц записи о прекращении ее деятельности осуществляются в порядке, установленном федеральным </w:t>
      </w:r>
      <w:hyperlink r:id="rId161">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 государственной регистрации юридических лиц.</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9. Коллегия адвокатов является юридическим лицом, имеет самостоятельный баланс, открывает счета в банках в соответствии с </w:t>
      </w:r>
      <w:hyperlink r:id="rId162">
        <w:r w:rsidRPr="008F5D22">
          <w:rPr>
            <w:rFonts w:ascii="Times New Roman" w:hAnsi="Times New Roman" w:cs="Times New Roman"/>
            <w:color w:val="0000FF"/>
            <w:sz w:val="24"/>
            <w:szCs w:val="24"/>
          </w:rPr>
          <w:t>законодательством</w:t>
        </w:r>
      </w:hyperlink>
      <w:r w:rsidRPr="008F5D22">
        <w:rPr>
          <w:rFonts w:ascii="Times New Roman" w:hAnsi="Times New Roman" w:cs="Times New Roman"/>
          <w:sz w:val="24"/>
          <w:szCs w:val="24"/>
        </w:rPr>
        <w:t xml:space="preserve"> Российской Федерации, имеет печать, штампы и бланки с адресом и наименованием коллегии адвокатов, содержащим указание на субъект Российской Федерации, на территории которого учреждена коллегия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10. Коллегия адвокатов вправе создавать филиалы на всей территории Российской Федерации, а также на территории иностранного государства, если это предусмотрено законодательством иностранного государства.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О создании или закрытии филиала коллегия адвокатов направляет заказным письмом уведомление в совет адвокатской палаты субъекта Российской Федерации, на территории которого учреждена коллегия адвокатов, а также в совет адвокатской палаты субъекта Российской Федерации, на территории которого создан филиал коллегии адвокатов. В уведомлении о создании филиала коллегии адвокатов должны содержаться сведения об адвокатах, осуществляющих в филиале коллегии адвокатов адвокатскую деятельность, о месте нахождения коллегии адвокатов и ее филиала, о порядке осуществления телефонной, телеграфной, почтовой и иной связи между советом адвокатской палаты и коллегией адвокатов, ее филиалом. К уведомлению должны быть приложены нотариально заверенные копии решения о создании филиала коллегии адвокатов и положения о филиале.</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Адвокаты, осуществляющие адвокатскую деятельность в филиале коллегии адвокатов, являются членами коллегии адвокатов, создавшей соответствующий филиал.</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Сведения об адвокатах, осуществляющих адвокатскую деятельность в филиале </w:t>
      </w:r>
      <w:r w:rsidRPr="008F5D22">
        <w:rPr>
          <w:rFonts w:ascii="Times New Roman" w:hAnsi="Times New Roman" w:cs="Times New Roman"/>
          <w:sz w:val="24"/>
          <w:szCs w:val="24"/>
        </w:rPr>
        <w:lastRenderedPageBreak/>
        <w:t>коллегии адвокатов и являющихся членами соответствующей адвокатской палаты, вносятся в Единый государственный реестр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63">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Сведения об адвокатах, осуществляющих адвокатскую деятельность в филиале коллегии адвокатов, созданном на территории иностранного государства, вносятся в Единый государственный реестр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64">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10 в ред. Федерального </w:t>
      </w:r>
      <w:hyperlink r:id="rId165">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11. Имущество, внесенное учредителями коллегии адвокатов в качестве вкладов, принадлежит ей на праве собственности.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12. Члены коллегии адвокатов не отвечают по ее обязательствам, коллегия адвокатов не отвечает по обязательствам своих членов.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13. Коллегия адвокатов в соответствии с </w:t>
      </w:r>
      <w:hyperlink r:id="rId166">
        <w:r w:rsidRPr="008F5D22">
          <w:rPr>
            <w:rFonts w:ascii="Times New Roman" w:hAnsi="Times New Roman" w:cs="Times New Roman"/>
            <w:color w:val="0000FF"/>
            <w:sz w:val="24"/>
            <w:szCs w:val="24"/>
          </w:rPr>
          <w:t>законодательством</w:t>
        </w:r>
      </w:hyperlink>
      <w:r w:rsidRPr="008F5D22">
        <w:rPr>
          <w:rFonts w:ascii="Times New Roman" w:hAnsi="Times New Roman" w:cs="Times New Roman"/>
          <w:sz w:val="24"/>
          <w:szCs w:val="24"/>
        </w:rPr>
        <w:t xml:space="preserve"> Российской Федерации является налоговым агентом адвокатов, являющихся ее членами, по доходам, полученным ими в связи с осуществлением адвокатской деятельности, а также их представителем по расчетам с доверителями и третьими лицами и другим вопросам, предусмотренным учредительными документами коллегии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Коллегия адвокатов обязана уведомлять адвокатскую палату об изменениях состава адвокатов - членов коллегии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(абзац введен Федеральным </w:t>
      </w:r>
      <w:hyperlink r:id="rId167">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14. Коллегия адвокатов несет предусмотренную </w:t>
      </w:r>
      <w:hyperlink r:id="rId168">
        <w:r w:rsidRPr="008F5D22">
          <w:rPr>
            <w:rFonts w:ascii="Times New Roman" w:hAnsi="Times New Roman" w:cs="Times New Roman"/>
            <w:color w:val="0000FF"/>
            <w:sz w:val="24"/>
            <w:szCs w:val="24"/>
          </w:rPr>
          <w:t>законодательством</w:t>
        </w:r>
      </w:hyperlink>
      <w:r w:rsidRPr="008F5D22">
        <w:rPr>
          <w:rFonts w:ascii="Times New Roman" w:hAnsi="Times New Roman" w:cs="Times New Roman"/>
          <w:sz w:val="24"/>
          <w:szCs w:val="24"/>
        </w:rPr>
        <w:t xml:space="preserve"> Российской Федерации ответственность за неисполнение или ненадлежащее исполнение обязанностей налогового агента или представителя.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15. Соглашения об оказании юридической помощи в коллегии адвокатов заключаются между адвокатом и доверителем и регистрируются в документации коллегии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16.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17. Коллегия адвокатов не может быть преобразована в коммерческую организацию или любую иную некоммерческую организацию, за исключением случаев преобразования коллегии адвокатов в адвокатское бюро в порядке, установленном </w:t>
      </w:r>
      <w:hyperlink w:anchor="P448">
        <w:r w:rsidRPr="008F5D22">
          <w:rPr>
            <w:rFonts w:ascii="Times New Roman" w:hAnsi="Times New Roman" w:cs="Times New Roman"/>
            <w:color w:val="0000FF"/>
            <w:sz w:val="24"/>
            <w:szCs w:val="24"/>
          </w:rPr>
          <w:t>статьей 23</w:t>
        </w:r>
      </w:hyperlink>
      <w:r w:rsidRPr="008F5D22">
        <w:rPr>
          <w:rFonts w:ascii="Times New Roman" w:hAnsi="Times New Roman" w:cs="Times New Roman"/>
          <w:sz w:val="24"/>
          <w:szCs w:val="24"/>
        </w:rPr>
        <w:t xml:space="preserve"> настоящего Федерального закона.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18. К отношениям, возникающим в связи с учреждением, деятельностью и ликвидацией коллегии адвокатов, применяются правила, предусмотренные для ассоциаций (союзов), если эти правила не противоречат положениям настоящего Федерального закона.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69">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bookmarkStart w:id="30" w:name="P448"/>
      <w:bookmarkEnd w:id="30"/>
      <w:r w:rsidRPr="008F5D22">
        <w:rPr>
          <w:rFonts w:ascii="Times New Roman" w:hAnsi="Times New Roman" w:cs="Times New Roman"/>
          <w:sz w:val="24"/>
          <w:szCs w:val="24"/>
        </w:rPr>
        <w:t>Статья 23. Адвокатское бюро</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Два и более адвоката вправе учредить адвокатское бюро.</w:t>
      </w:r>
    </w:p>
    <w:p w:rsidR="008F5D22" w:rsidRPr="008F5D22" w:rsidRDefault="008F5D22">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F5D22" w:rsidRPr="008F5D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t>КонсультантПлюс: примечание.</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lastRenderedPageBreak/>
              <w:t>Учредительные договоры коллегий адвокатов, созданных до 01.03.2020, признаются неотъемлемой частью их уставов (</w:t>
            </w:r>
            <w:hyperlink r:id="rId170">
              <w:r w:rsidRPr="008F5D22">
                <w:rPr>
                  <w:rFonts w:ascii="Times New Roman" w:hAnsi="Times New Roman" w:cs="Times New Roman"/>
                  <w:color w:val="0000FF"/>
                  <w:sz w:val="24"/>
                  <w:szCs w:val="24"/>
                </w:rPr>
                <w:t>ФЗ</w:t>
              </w:r>
            </w:hyperlink>
            <w:r w:rsidRPr="008F5D22">
              <w:rPr>
                <w:rFonts w:ascii="Times New Roman" w:hAnsi="Times New Roman" w:cs="Times New Roman"/>
                <w:color w:val="392C69"/>
                <w:sz w:val="24"/>
                <w:szCs w:val="24"/>
              </w:rPr>
              <w:t xml:space="preserve"> от 02.12.2019 N 400-ФЗ).</w:t>
            </w: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r>
    </w:tbl>
    <w:p w:rsidR="008F5D22" w:rsidRPr="008F5D22" w:rsidRDefault="008F5D22">
      <w:pPr>
        <w:pStyle w:val="ConsPlusNormal"/>
        <w:spacing w:before="280"/>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 xml:space="preserve">2. К отношениям, возникающим в связи с учреждением и деятельностью адвокатского бюро, применяются правила </w:t>
      </w:r>
      <w:hyperlink w:anchor="P396">
        <w:r w:rsidRPr="008F5D22">
          <w:rPr>
            <w:rFonts w:ascii="Times New Roman" w:hAnsi="Times New Roman" w:cs="Times New Roman"/>
            <w:color w:val="0000FF"/>
            <w:sz w:val="24"/>
            <w:szCs w:val="24"/>
          </w:rPr>
          <w:t>статьи 22</w:t>
        </w:r>
      </w:hyperlink>
      <w:r w:rsidRPr="008F5D22">
        <w:rPr>
          <w:rFonts w:ascii="Times New Roman" w:hAnsi="Times New Roman" w:cs="Times New Roman"/>
          <w:sz w:val="24"/>
          <w:szCs w:val="24"/>
        </w:rPr>
        <w:t xml:space="preserve"> настоящего Федерального закона, если иное не предусмотрено настоящей статьей.</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2.1. Уставом адвокатского бюро может быть предусмотрено образование постоянно действующего коллегиального органа бюро, контролирующего деятельность исполнительных органов бюро и выполняющего иные функции, возложенные на него уставом.</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2.1 введен Федеральным </w:t>
      </w:r>
      <w:hyperlink r:id="rId171">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Адвокаты до учреждения адвокатского бюро заключают между собой партнерский договор, определяющий порядок и условия соединения усилий для оказания юридической помощи от имени всех партнеров. Все адвокаты, заключившие партнерский договор и присоединившиеся к нему впоследствии, являются участниками адвокатского бюро (партнерами).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Партнерский договор не представляется для государственной регистрации адвокатского бюро.</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3 в ред. Федерального </w:t>
      </w:r>
      <w:hyperlink r:id="rId172">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В партнерском договоре указываются: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срок действия партнерского договора;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порядок принятия партнерами решений;</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компетенция и порядок принятия решений общего собрания партнеров как высшего органа адвокатского бюро. При этом партнерским договором может быть определено равное либо различное количество голосов, принадлежащих каждому из партнеров при принятии решений общим собранием партнеров;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порядок формирования, состав, компетенция и порядок принятия решений иных органов адвокатского бюро;</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порядок избрания управляющего партнера и его компетенция;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 порядок приема в состав партнеров, приостановления участия в адвокатском бюро и исключения из числа партнеров;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порядок распределения вознаграждения, полученного партнерами в связи с оказанием ими юридической помощи, размер которого может быть установлен в твердой сумме либо определен в соответствии с условиями, предусмотренными партнерским договором;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8) иные условия.</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4 в ред. Федерального </w:t>
      </w:r>
      <w:hyperlink r:id="rId173">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Ведение общих дел адвокатского бюро осуществляется управляющим партнером, если иное не установлено партнерским договором. Соглашение об оказании юридической помощи с доверителем заключается управляющим партнером или иным партнером от имени всех партнеров на основании выданных ими доверенностей. В доверенностях </w:t>
      </w:r>
      <w:r w:rsidRPr="008F5D22">
        <w:rPr>
          <w:rFonts w:ascii="Times New Roman" w:hAnsi="Times New Roman" w:cs="Times New Roman"/>
          <w:sz w:val="24"/>
          <w:szCs w:val="24"/>
        </w:rPr>
        <w:lastRenderedPageBreak/>
        <w:t>указываются все ограничения компетенции партнера в отношении заключения соглашений с доверителями и иных сделок с третьими лицами. Указанные ограничения доводятся до сведения доверителей и третьих лиц.</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74">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 Партнерский договор прекращается по следующим основаниям: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истечение срока действия партнерского договора;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прекращение или приостановление статуса адвоката, являющегося одним из партнеров, если партнерским договором не предусмотрено сохранение договора в отношениях между остальными партнерами;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расторжение партнерского договора по требованию одного из партнеров, если партнерским договором не предусмотрено сохранение договора в отношениях между остальными партнерами;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отказ одного из партнеров от дальнейшего участия в партнерском договоре, если партнерским договором не предусмотрено сохранение договора в отношениях между остальными партнерами;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4 введен Федеральным </w:t>
      </w:r>
      <w:hyperlink r:id="rId175">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смерть одного из партнеров, если партнерским договором не предусмотрено сохранение договора в отношениях между остальными партнерами;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5 введен Федеральным </w:t>
      </w:r>
      <w:hyperlink r:id="rId176">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 объявление одного из партнеров недееспособным, ограниченно дееспособным или безвестно отсутствующим, если партнерским договором не предусмотрено сохранение договора в отношениях между остальными партнерами;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6 введен Федеральным </w:t>
      </w:r>
      <w:hyperlink r:id="rId177">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признание одного из партнеров несостоятельным (банкротом), если партнерским договором не предусмотрено сохранение договора в отношениях между остальными партнерами.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7 введен Федеральным </w:t>
      </w:r>
      <w:hyperlink r:id="rId178">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С момента прекращения партнерского договора его участники несут солидарную ответственность по неисполненным общим обязательствам в отношении доверителей и третьих лиц.</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8. При выходе из партнерского договора одного из партнеров он обязан передать управляющему партнеру производства по всем делам, по которым оказывал юридическую помощь.</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9. Адвокат, вышедший из партнерского договора, отвечает перед доверителями и третьими лицами по общим обязательствам, возникшим в период его участия в партнерском договоре.</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10. Ничто в положениях настоящей статьи не может рассматриваться как ограничение независимости адвоката при исполнении им поручения доверителя, а также его личной профессиональной ответственности перед последним.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11. Адвокатское бюро не может быть преобразовано в коммерческую организацию или любую иную некоммерческую организацию, за исключением случаев преобразования адвокатского бюро в коллегию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12. После прекращения партнерского договора адвокаты вправе заключить новый партнерский договор. Если новый партнерский договор не заключен в течение месяца со дня прекращения действия прежнего партнерского договора, то адвокатское бюро подлежит преобразованию в коллегию адвокатов либо ликвидации.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79">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С момента прекращения партнерского договора и до момента преобразования адвокатского бюро в коллегию адвокатов либо заключения нового партнерского договора адвокаты не вправе заключать соглашения об оказании юридической помощи.</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bookmarkStart w:id="31" w:name="P492"/>
      <w:bookmarkEnd w:id="31"/>
      <w:r w:rsidRPr="008F5D22">
        <w:rPr>
          <w:rFonts w:ascii="Times New Roman" w:hAnsi="Times New Roman" w:cs="Times New Roman"/>
          <w:sz w:val="24"/>
          <w:szCs w:val="24"/>
        </w:rPr>
        <w:t>Статья 24. Юридическая консультация</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В случае, если на территории одного судебного района общее число адвокатов во всех адвокатских образованиях, расположенных на территории данного судебного района, составляет менее двух на одного федерального судью, адвокатская палата по представлению органа исполнительной власти соответствующего субъекта Российской Федерации учреждает юридическую консультацию.</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80">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Юридическая консультация является некоммерческой организацией. Вопросы создания, реорганизации, преобразования, ликвидации и деятельности юридической консультации регулируются Гражданским </w:t>
      </w:r>
      <w:hyperlink r:id="rId181">
        <w:r w:rsidRPr="008F5D22">
          <w:rPr>
            <w:rFonts w:ascii="Times New Roman" w:hAnsi="Times New Roman" w:cs="Times New Roman"/>
            <w:color w:val="0000FF"/>
            <w:sz w:val="24"/>
            <w:szCs w:val="24"/>
          </w:rPr>
          <w:t>кодексом</w:t>
        </w:r>
      </w:hyperlink>
      <w:r w:rsidRPr="008F5D22">
        <w:rPr>
          <w:rFonts w:ascii="Times New Roman" w:hAnsi="Times New Roman" w:cs="Times New Roman"/>
          <w:sz w:val="24"/>
          <w:szCs w:val="24"/>
        </w:rPr>
        <w:t xml:space="preserve"> Российской Федерации, Федеральным </w:t>
      </w:r>
      <w:hyperlink r:id="rId182">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"О некоммерческих организациях" и настоящим Федеральным законом.</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83">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13.07.2015 N 268-ФЗ)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Представление органа исполнительной власти субъекта Российской Федерации о создании юридической консультации должно включать в себя сведения: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о судебном районе, в котором требуется создать юридическую консультацию;</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о числе судей в данном судебном районе;</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о необходимом в данном судебном районе числе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bookmarkStart w:id="32" w:name="P502"/>
      <w:bookmarkEnd w:id="32"/>
      <w:r w:rsidRPr="008F5D22">
        <w:rPr>
          <w:rFonts w:ascii="Times New Roman" w:hAnsi="Times New Roman" w:cs="Times New Roman"/>
          <w:sz w:val="24"/>
          <w:szCs w:val="24"/>
        </w:rPr>
        <w:t>4) о материально-техническом и финансовом обеспечении деятельности юридической консультации, в том числе о предоставляемом юридической консультации помещении, об организационно-технических средствах, передаваемых юридической консультации, а также об источниках финансирования и о размере средств, выделяемых на оплату труда адвокатов, направляемых для работы в юридической консультации.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3 в ред. Федерального </w:t>
      </w:r>
      <w:hyperlink r:id="rId184">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 После согласования с органом исполнительной власти субъекта Российской Федерации условий, предусмотренных </w:t>
      </w:r>
      <w:hyperlink w:anchor="P502">
        <w:r w:rsidRPr="008F5D22">
          <w:rPr>
            <w:rFonts w:ascii="Times New Roman" w:hAnsi="Times New Roman" w:cs="Times New Roman"/>
            <w:color w:val="0000FF"/>
            <w:sz w:val="24"/>
            <w:szCs w:val="24"/>
          </w:rPr>
          <w:t>подпунктом 4 пункта 3</w:t>
        </w:r>
      </w:hyperlink>
      <w:r w:rsidRPr="008F5D22">
        <w:rPr>
          <w:rFonts w:ascii="Times New Roman" w:hAnsi="Times New Roman" w:cs="Times New Roman"/>
          <w:sz w:val="24"/>
          <w:szCs w:val="24"/>
        </w:rPr>
        <w:t xml:space="preserve"> настоящей статьи, совет адвокатской палаты принимает решение об учреждении юридической консультации, утверждает кандидатуры адвокатов, направляемых для работы в юридической консультации, и направляет заказным письмом уведомление об учреждении юридической консультации в орган исполнительной власти субъекта Российской Федерации.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4 в ред. Федерального </w:t>
      </w:r>
      <w:hyperlink r:id="rId185">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Совет адвокатской палаты утверждает порядок, в соответствии с которым адвокаты направляются для работы в юридических консультациях. При этом советом адвокатской палаты может быть предусмотрена выплата адвокатам, осуществляющим профессиональную деятельность в юридических консультациях, дополнительного </w:t>
      </w:r>
      <w:r w:rsidRPr="008F5D22">
        <w:rPr>
          <w:rFonts w:ascii="Times New Roman" w:hAnsi="Times New Roman" w:cs="Times New Roman"/>
          <w:sz w:val="24"/>
          <w:szCs w:val="24"/>
        </w:rPr>
        <w:lastRenderedPageBreak/>
        <w:t>вознаграждения за счет средств адвокатской палаты.</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5 введен Федеральным </w:t>
      </w:r>
      <w:hyperlink r:id="rId186">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25. Соглашение об оказании юридической помощи</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Адвокатская деятельность осуществляется на основе соглашения между адвокатом и доверителем.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w:t>
      </w:r>
      <w:hyperlink r:id="rId187">
        <w:r w:rsidRPr="008F5D22">
          <w:rPr>
            <w:rFonts w:ascii="Times New Roman" w:hAnsi="Times New Roman" w:cs="Times New Roman"/>
            <w:color w:val="0000FF"/>
            <w:sz w:val="24"/>
            <w:szCs w:val="24"/>
          </w:rPr>
          <w:t>Соглашение</w:t>
        </w:r>
      </w:hyperlink>
      <w:r w:rsidRPr="008F5D22">
        <w:rPr>
          <w:rFonts w:ascii="Times New Roman" w:hAnsi="Times New Roman" w:cs="Times New Roman"/>
          <w:sz w:val="24"/>
          <w:szCs w:val="24"/>
        </w:rPr>
        <w:t xml:space="preserve">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Абзацы второй - третий утратили силу. - Федеральный </w:t>
      </w:r>
      <w:hyperlink r:id="rId188">
        <w:r w:rsidRPr="008F5D22">
          <w:rPr>
            <w:rFonts w:ascii="Times New Roman" w:hAnsi="Times New Roman" w:cs="Times New Roman"/>
            <w:color w:val="0000FF"/>
            <w:sz w:val="24"/>
            <w:szCs w:val="24"/>
          </w:rPr>
          <w:t>закон</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Вопросы расторжения соглашения об оказании юридической помощи регулируются Гражданским </w:t>
      </w:r>
      <w:hyperlink r:id="rId189">
        <w:r w:rsidRPr="008F5D22">
          <w:rPr>
            <w:rFonts w:ascii="Times New Roman" w:hAnsi="Times New Roman" w:cs="Times New Roman"/>
            <w:color w:val="0000FF"/>
            <w:sz w:val="24"/>
            <w:szCs w:val="24"/>
          </w:rPr>
          <w:t>кодексом</w:t>
        </w:r>
      </w:hyperlink>
      <w:r w:rsidRPr="008F5D22">
        <w:rPr>
          <w:rFonts w:ascii="Times New Roman" w:hAnsi="Times New Roman" w:cs="Times New Roman"/>
          <w:sz w:val="24"/>
          <w:szCs w:val="24"/>
        </w:rPr>
        <w:t xml:space="preserve"> Российской Федерации с изъятиями, предусмотренными настоящим Федеральным законом.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Адвокат независимо от того, членом какой адвокатской палаты он является, вправе заключить соглашение с доверителем независимо от места жительства или места нахождения последнего.</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90">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Существенными условиями соглашения являются: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указание на адвоката (адвокатов), принявшего (принявших) исполнение поручения в качестве поверенного (поверенных), а также на его (их) принадлежность к адвокатскому образованию и адвокатской палате;</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предмет поручения;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условия и размер выплаты доверителем вознаграждения за оказываемую юридическую помощь либо указание на то, что юридическая помощь оказывается доверителю бесплатно в соответствии с Федеральным </w:t>
      </w:r>
      <w:hyperlink r:id="rId191">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"О бесплатной юридической помощи в Российской Федерации";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3 в ред. Федерального </w:t>
      </w:r>
      <w:hyperlink r:id="rId192">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21.11.2011 N 326-ФЗ)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 порядок и размер компенсации расходов адвоката (адвокатов), связанных с исполнением поручения, за исключением случаев, когда юридическая помощь оказывается доверителю бесплатно в соответствии с Федеральным </w:t>
      </w:r>
      <w:hyperlink r:id="rId193">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"О бесплатной юридической помощи в Российской Федерации";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94">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21.11.2011 N 326-ФЗ)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размер и характер ответственности адвоката (адвокатов), принявшего (принявших) исполнение поручения.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4.1. В соответствии с </w:t>
      </w:r>
      <w:hyperlink r:id="rId195">
        <w:r w:rsidRPr="008F5D22">
          <w:rPr>
            <w:rFonts w:ascii="Times New Roman" w:hAnsi="Times New Roman" w:cs="Times New Roman"/>
            <w:color w:val="0000FF"/>
            <w:sz w:val="24"/>
            <w:szCs w:val="24"/>
          </w:rPr>
          <w:t>правилами</w:t>
        </w:r>
      </w:hyperlink>
      <w:r w:rsidRPr="008F5D22">
        <w:rPr>
          <w:rFonts w:ascii="Times New Roman" w:hAnsi="Times New Roman" w:cs="Times New Roman"/>
          <w:sz w:val="24"/>
          <w:szCs w:val="24"/>
        </w:rPr>
        <w:t>, установленными советом Федеральной палаты адвокатов, 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 за исключением юридической помощи по уголовному делу и по делу об административном правонарушении.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4.1 введен Федеральным </w:t>
      </w:r>
      <w:hyperlink r:id="rId196">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Право адвоката на вознаграждение и компенсацию расходов, связанных с исполнением поручения, не может быть </w:t>
      </w:r>
      <w:hyperlink r:id="rId197">
        <w:r w:rsidRPr="008F5D22">
          <w:rPr>
            <w:rFonts w:ascii="Times New Roman" w:hAnsi="Times New Roman" w:cs="Times New Roman"/>
            <w:color w:val="0000FF"/>
            <w:sz w:val="24"/>
            <w:szCs w:val="24"/>
          </w:rPr>
          <w:t>переуступлено</w:t>
        </w:r>
      </w:hyperlink>
      <w:r w:rsidRPr="008F5D22">
        <w:rPr>
          <w:rFonts w:ascii="Times New Roman" w:hAnsi="Times New Roman" w:cs="Times New Roman"/>
          <w:sz w:val="24"/>
          <w:szCs w:val="24"/>
        </w:rPr>
        <w:t xml:space="preserve"> третьим лицам без специального </w:t>
      </w:r>
      <w:r w:rsidRPr="008F5D22">
        <w:rPr>
          <w:rFonts w:ascii="Times New Roman" w:hAnsi="Times New Roman" w:cs="Times New Roman"/>
          <w:sz w:val="24"/>
          <w:szCs w:val="24"/>
        </w:rPr>
        <w:lastRenderedPageBreak/>
        <w:t>согласия на то доверителя.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 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rsidR="008F5D22" w:rsidRPr="008F5D22" w:rsidRDefault="008F5D22">
      <w:pPr>
        <w:pStyle w:val="ConsPlusNormal"/>
        <w:spacing w:before="220"/>
        <w:ind w:firstLine="540"/>
        <w:jc w:val="both"/>
        <w:rPr>
          <w:rFonts w:ascii="Times New Roman" w:hAnsi="Times New Roman" w:cs="Times New Roman"/>
          <w:sz w:val="24"/>
          <w:szCs w:val="24"/>
        </w:rPr>
      </w:pPr>
      <w:bookmarkStart w:id="33" w:name="P529"/>
      <w:bookmarkEnd w:id="33"/>
      <w:r w:rsidRPr="008F5D22">
        <w:rPr>
          <w:rFonts w:ascii="Times New Roman" w:hAnsi="Times New Roman" w:cs="Times New Roman"/>
          <w:sz w:val="24"/>
          <w:szCs w:val="24"/>
        </w:rPr>
        <w:t>7. Адвокат осуществляет профессиональные расходы на: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98">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02.06.2016 N 160-ФЗ)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w:t>
      </w:r>
      <w:hyperlink w:anchor="P717">
        <w:r w:rsidRPr="008F5D22">
          <w:rPr>
            <w:rFonts w:ascii="Times New Roman" w:hAnsi="Times New Roman" w:cs="Times New Roman"/>
            <w:color w:val="0000FF"/>
            <w:sz w:val="24"/>
            <w:szCs w:val="24"/>
          </w:rPr>
          <w:t>общие нужды</w:t>
        </w:r>
      </w:hyperlink>
      <w:r w:rsidRPr="008F5D22">
        <w:rPr>
          <w:rFonts w:ascii="Times New Roman" w:hAnsi="Times New Roman" w:cs="Times New Roman"/>
          <w:sz w:val="24"/>
          <w:szCs w:val="24"/>
        </w:rPr>
        <w:t xml:space="preserve"> адвокатской палаты в размерах и порядке, которые определяются собранием (конференцией)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содержание соответствующего адвокатского образования;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страхование профессиональной ответственности;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иные расходы, связанные с осуществлением адвокатской деятельности.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8. Труд адвоката, участвующего в качестве защитника в уголовном судопроизводстве по назначению органов дознания, органов предварительного следствия или суда, оплачивается за счет средств федерального бюджета. Расходы на эти цели учитываются в федеральном законе о федеральном бюджете на очередной год в соответствующей целевой статье расходов.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199">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24.07.2007 N 214-ФЗ)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Размер и порядок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w:t>
      </w:r>
      <w:hyperlink r:id="rId200">
        <w:r w:rsidRPr="008F5D22">
          <w:rPr>
            <w:rFonts w:ascii="Times New Roman" w:hAnsi="Times New Roman" w:cs="Times New Roman"/>
            <w:color w:val="0000FF"/>
            <w:sz w:val="24"/>
            <w:szCs w:val="24"/>
          </w:rPr>
          <w:t>устанавливаются</w:t>
        </w:r>
      </w:hyperlink>
      <w:r w:rsidRPr="008F5D22">
        <w:rPr>
          <w:rFonts w:ascii="Times New Roman" w:hAnsi="Times New Roman" w:cs="Times New Roman"/>
          <w:sz w:val="24"/>
          <w:szCs w:val="24"/>
        </w:rPr>
        <w:t xml:space="preserve"> Правительством Российской Федерации.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(абзац введен Федеральным </w:t>
      </w:r>
      <w:hyperlink r:id="rId201">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22.08.2004 N 122-ФЗ, в ред. Федерального </w:t>
      </w:r>
      <w:hyperlink r:id="rId202">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24.07.2007 N 214-ФЗ)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9. Материально-техническое и финансовое обеспечение оказания юридической помощи в труднодоступных и малонаселенных местностях является расходным обязательством субъекта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Абзац утратил силу с 15 января 2012 года. - Федеральный </w:t>
      </w:r>
      <w:hyperlink r:id="rId203">
        <w:r w:rsidRPr="008F5D22">
          <w:rPr>
            <w:rFonts w:ascii="Times New Roman" w:hAnsi="Times New Roman" w:cs="Times New Roman"/>
            <w:color w:val="0000FF"/>
            <w:sz w:val="24"/>
            <w:szCs w:val="24"/>
          </w:rPr>
          <w:t>закон</w:t>
        </w:r>
      </w:hyperlink>
      <w:r w:rsidRPr="008F5D22">
        <w:rPr>
          <w:rFonts w:ascii="Times New Roman" w:hAnsi="Times New Roman" w:cs="Times New Roman"/>
          <w:sz w:val="24"/>
          <w:szCs w:val="24"/>
        </w:rPr>
        <w:t xml:space="preserve"> от 21.11.2011 N 326-ФЗ.</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9 в ред. Федерального </w:t>
      </w:r>
      <w:hyperlink r:id="rId204">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22.08.2004 N 122-ФЗ)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10. Размер дополнительного вознаграждения, выплачиваемого за счет средств адвокатской палаты адвокату,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адвокату, оказывающему юридическую помощь гражданам Российской Федерации бесплатно в соответствии с Федеральным </w:t>
      </w:r>
      <w:hyperlink r:id="rId205">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"О бесплатной юридической помощи в Российской Федерации", и порядок выплаты такого дополнительного вознаграждения устанавливаются ежегодно советом адвокатской палаты.</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Федеральных законов от 21.11.2011 </w:t>
      </w:r>
      <w:hyperlink r:id="rId206">
        <w:r w:rsidRPr="008F5D22">
          <w:rPr>
            <w:rFonts w:ascii="Times New Roman" w:hAnsi="Times New Roman" w:cs="Times New Roman"/>
            <w:color w:val="0000FF"/>
            <w:sz w:val="24"/>
            <w:szCs w:val="24"/>
          </w:rPr>
          <w:t>N 326-ФЗ</w:t>
        </w:r>
      </w:hyperlink>
      <w:r w:rsidRPr="008F5D22">
        <w:rPr>
          <w:rFonts w:ascii="Times New Roman" w:hAnsi="Times New Roman" w:cs="Times New Roman"/>
          <w:sz w:val="24"/>
          <w:szCs w:val="24"/>
        </w:rPr>
        <w:t xml:space="preserve">, от 02.06.2016 </w:t>
      </w:r>
      <w:hyperlink r:id="rId207">
        <w:r w:rsidRPr="008F5D22">
          <w:rPr>
            <w:rFonts w:ascii="Times New Roman" w:hAnsi="Times New Roman" w:cs="Times New Roman"/>
            <w:color w:val="0000FF"/>
            <w:sz w:val="24"/>
            <w:szCs w:val="24"/>
          </w:rPr>
          <w:t>N 160-ФЗ</w:t>
        </w:r>
      </w:hyperlink>
      <w:r w:rsidRPr="008F5D22">
        <w:rPr>
          <w:rFonts w:ascii="Times New Roman" w:hAnsi="Times New Roman" w:cs="Times New Roman"/>
          <w:sz w:val="24"/>
          <w:szCs w:val="24"/>
        </w:rPr>
        <w:t>)</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bookmarkStart w:id="34" w:name="P545"/>
      <w:bookmarkEnd w:id="34"/>
      <w:r w:rsidRPr="008F5D22">
        <w:rPr>
          <w:rFonts w:ascii="Times New Roman" w:hAnsi="Times New Roman" w:cs="Times New Roman"/>
          <w:sz w:val="24"/>
          <w:szCs w:val="24"/>
        </w:rPr>
        <w:t>Статья 26. Оказание юридической помощи гражданам Российской Федерации бесплатно</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 xml:space="preserve">(в ред. Федерального </w:t>
      </w:r>
      <w:hyperlink r:id="rId208">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21.11.2011 N 326-ФЗ)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Адвокаты оказывают юридическую </w:t>
      </w:r>
      <w:hyperlink r:id="rId209">
        <w:r w:rsidRPr="008F5D22">
          <w:rPr>
            <w:rFonts w:ascii="Times New Roman" w:hAnsi="Times New Roman" w:cs="Times New Roman"/>
            <w:color w:val="0000FF"/>
            <w:sz w:val="24"/>
            <w:szCs w:val="24"/>
          </w:rPr>
          <w:t>помощь</w:t>
        </w:r>
      </w:hyperlink>
      <w:r w:rsidRPr="008F5D22">
        <w:rPr>
          <w:rFonts w:ascii="Times New Roman" w:hAnsi="Times New Roman" w:cs="Times New Roman"/>
          <w:sz w:val="24"/>
          <w:szCs w:val="24"/>
        </w:rPr>
        <w:t xml:space="preserve"> гражданам Российской Федерации бесплатно в соответствии с Федеральным </w:t>
      </w:r>
      <w:hyperlink r:id="rId210">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"О бесплатной юридической помощи в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Оплата труда адвокатов, оказывающих юридическую помощь гражданам Российской Федерации бесплатно в рамках государственной </w:t>
      </w:r>
      <w:hyperlink r:id="rId211">
        <w:r w:rsidRPr="008F5D22">
          <w:rPr>
            <w:rFonts w:ascii="Times New Roman" w:hAnsi="Times New Roman" w:cs="Times New Roman"/>
            <w:color w:val="0000FF"/>
            <w:sz w:val="24"/>
            <w:szCs w:val="24"/>
          </w:rPr>
          <w:t>системы</w:t>
        </w:r>
      </w:hyperlink>
      <w:r w:rsidRPr="008F5D22">
        <w:rPr>
          <w:rFonts w:ascii="Times New Roman" w:hAnsi="Times New Roman" w:cs="Times New Roman"/>
          <w:sz w:val="24"/>
          <w:szCs w:val="24"/>
        </w:rPr>
        <w:t xml:space="preserve"> бесплатной юридической помощи, и компенсация их расходов являются расходным обязательством субъекта Российской Федерации.</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27. Помощник адвоката</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Адвокат вправе иметь </w:t>
      </w:r>
      <w:hyperlink r:id="rId212">
        <w:r w:rsidRPr="008F5D22">
          <w:rPr>
            <w:rFonts w:ascii="Times New Roman" w:hAnsi="Times New Roman" w:cs="Times New Roman"/>
            <w:color w:val="0000FF"/>
            <w:sz w:val="24"/>
            <w:szCs w:val="24"/>
          </w:rPr>
          <w:t>помощников</w:t>
        </w:r>
      </w:hyperlink>
      <w:r w:rsidRPr="008F5D22">
        <w:rPr>
          <w:rFonts w:ascii="Times New Roman" w:hAnsi="Times New Roman" w:cs="Times New Roman"/>
          <w:sz w:val="24"/>
          <w:szCs w:val="24"/>
        </w:rPr>
        <w:t xml:space="preserve">. Помощниками адвоката могут быть лица, имеющие высшее, незаконченное высшее или среднее юридическое образование, за исключением лиц, указанных в </w:t>
      </w:r>
      <w:hyperlink w:anchor="P174">
        <w:r w:rsidRPr="008F5D22">
          <w:rPr>
            <w:rFonts w:ascii="Times New Roman" w:hAnsi="Times New Roman" w:cs="Times New Roman"/>
            <w:color w:val="0000FF"/>
            <w:sz w:val="24"/>
            <w:szCs w:val="24"/>
          </w:rPr>
          <w:t>пункте 2</w:t>
        </w:r>
      </w:hyperlink>
      <w:r w:rsidRPr="008F5D22">
        <w:rPr>
          <w:rFonts w:ascii="Times New Roman" w:hAnsi="Times New Roman" w:cs="Times New Roman"/>
          <w:sz w:val="24"/>
          <w:szCs w:val="24"/>
        </w:rPr>
        <w:t xml:space="preserve"> статьи 9 настоящего Федерального закона.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Помощник адвоката не вправе заниматься адвокатской деятельностью.</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Помощник адвоката обязан хранить адвокатскую </w:t>
      </w:r>
      <w:hyperlink w:anchor="P155">
        <w:r w:rsidRPr="008F5D22">
          <w:rPr>
            <w:rFonts w:ascii="Times New Roman" w:hAnsi="Times New Roman" w:cs="Times New Roman"/>
            <w:color w:val="0000FF"/>
            <w:sz w:val="24"/>
            <w:szCs w:val="24"/>
          </w:rPr>
          <w:t>тайну</w:t>
        </w:r>
      </w:hyperlink>
      <w:r w:rsidRPr="008F5D22">
        <w:rPr>
          <w:rFonts w:ascii="Times New Roman" w:hAnsi="Times New Roman" w:cs="Times New Roman"/>
          <w:sz w:val="24"/>
          <w:szCs w:val="24"/>
        </w:rPr>
        <w:t>.</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 Помощник адвоката принимается на </w:t>
      </w:r>
      <w:hyperlink r:id="rId213">
        <w:r w:rsidRPr="008F5D22">
          <w:rPr>
            <w:rFonts w:ascii="Times New Roman" w:hAnsi="Times New Roman" w:cs="Times New Roman"/>
            <w:color w:val="0000FF"/>
            <w:sz w:val="24"/>
            <w:szCs w:val="24"/>
          </w:rPr>
          <w:t>работу</w:t>
        </w:r>
      </w:hyperlink>
      <w:r w:rsidRPr="008F5D22">
        <w:rPr>
          <w:rFonts w:ascii="Times New Roman" w:hAnsi="Times New Roman" w:cs="Times New Roman"/>
          <w:sz w:val="24"/>
          <w:szCs w:val="24"/>
        </w:rPr>
        <w:t xml:space="preserve"> на условиях трудового договора, заключенного с адвокатским образованием, а в случае, если адвокат осуществляет свою деятельность в адвокатском кабинете, - с адвокатом, которые являются по отношению к данному лицу работодателями. Адвокатское образование вправе заключить срочный трудовой договор с лицом, обеспечивающим деятельность одного адвоката, на время осуществления последним своей профессиональной деятельности в данном адвокатском образовании.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214">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Социальное страхование помощника адвоката осуществляется адвокатским образованием, в котором работает помощник, а в случае, если адвокат осуществляет свою деятельность в адвокатском кабинете, - адвокатом, в адвокатском кабинете которого работает помощник.</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28. Стажер адвоката</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bookmarkStart w:id="35" w:name="P563"/>
      <w:bookmarkEnd w:id="35"/>
      <w:r w:rsidRPr="008F5D22">
        <w:rPr>
          <w:rFonts w:ascii="Times New Roman" w:hAnsi="Times New Roman" w:cs="Times New Roman"/>
          <w:sz w:val="24"/>
          <w:szCs w:val="24"/>
        </w:rPr>
        <w:t xml:space="preserve">1. Адвокат, имеющий адвокатский стаж не менее пяти лет, вправе иметь </w:t>
      </w:r>
      <w:hyperlink r:id="rId215">
        <w:r w:rsidRPr="008F5D22">
          <w:rPr>
            <w:rFonts w:ascii="Times New Roman" w:hAnsi="Times New Roman" w:cs="Times New Roman"/>
            <w:color w:val="0000FF"/>
            <w:sz w:val="24"/>
            <w:szCs w:val="24"/>
          </w:rPr>
          <w:t>стажеров</w:t>
        </w:r>
      </w:hyperlink>
      <w:r w:rsidRPr="008F5D22">
        <w:rPr>
          <w:rFonts w:ascii="Times New Roman" w:hAnsi="Times New Roman" w:cs="Times New Roman"/>
          <w:sz w:val="24"/>
          <w:szCs w:val="24"/>
        </w:rPr>
        <w:t xml:space="preserve">. Стажерами адвоката могут быть лица, имеющие высшее юридическое образование, за исключением лиц, указанных в </w:t>
      </w:r>
      <w:hyperlink w:anchor="P174">
        <w:r w:rsidRPr="008F5D22">
          <w:rPr>
            <w:rFonts w:ascii="Times New Roman" w:hAnsi="Times New Roman" w:cs="Times New Roman"/>
            <w:color w:val="0000FF"/>
            <w:sz w:val="24"/>
            <w:szCs w:val="24"/>
          </w:rPr>
          <w:t>пункте 2 статьи 9</w:t>
        </w:r>
      </w:hyperlink>
      <w:r w:rsidRPr="008F5D22">
        <w:rPr>
          <w:rFonts w:ascii="Times New Roman" w:hAnsi="Times New Roman" w:cs="Times New Roman"/>
          <w:sz w:val="24"/>
          <w:szCs w:val="24"/>
        </w:rPr>
        <w:t xml:space="preserve"> настоящего Федерального закона. Срок стажировки - от одного года до двух лет.</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Стажер адвоката осуществляет свою деятельность под руководством адвоката, выполняя его отдельные поручения. Стажер адвоката не вправе самостоятельно заниматься адвокатской деятельностью.</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Стажер адвоката обязан хранить адвокатскую </w:t>
      </w:r>
      <w:hyperlink w:anchor="P155">
        <w:r w:rsidRPr="008F5D22">
          <w:rPr>
            <w:rFonts w:ascii="Times New Roman" w:hAnsi="Times New Roman" w:cs="Times New Roman"/>
            <w:color w:val="0000FF"/>
            <w:sz w:val="24"/>
            <w:szCs w:val="24"/>
          </w:rPr>
          <w:t>тайну</w:t>
        </w:r>
      </w:hyperlink>
      <w:r w:rsidRPr="008F5D22">
        <w:rPr>
          <w:rFonts w:ascii="Times New Roman" w:hAnsi="Times New Roman" w:cs="Times New Roman"/>
          <w:sz w:val="24"/>
          <w:szCs w:val="24"/>
        </w:rPr>
        <w:t>.</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Стажер адвоката для прохождения стажировки заключает срочный трудовой договор с адвокатским образованием, а в случае, если адвокат осуществляет свою деятельность в адвокатском кабинете, - с адвокатом.</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4 в ред. Федерального </w:t>
      </w:r>
      <w:hyperlink r:id="rId216">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Социальное страхование стажера адвоката осуществляется адвокатским </w:t>
      </w:r>
      <w:r w:rsidRPr="008F5D22">
        <w:rPr>
          <w:rFonts w:ascii="Times New Roman" w:hAnsi="Times New Roman" w:cs="Times New Roman"/>
          <w:sz w:val="24"/>
          <w:szCs w:val="24"/>
        </w:rPr>
        <w:lastRenderedPageBreak/>
        <w:t>образованием, в котором работает стажер, а в случае, если адвокат осуществляет свою деятельность в адвокатском кабинете, - адвокатом, в адвокатском кабинете которого работает стажер.</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29. Адвокатская палата субъекта Российской Федерации</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Адвокатская палата является негосударственной некоммерческой организацией, основанной на обязательном членстве адвокатов одного субъекта Российской Федерации.</w:t>
      </w:r>
    </w:p>
    <w:p w:rsidR="008F5D22" w:rsidRPr="008F5D22" w:rsidRDefault="008F5D22">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F5D22" w:rsidRPr="008F5D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t>КонсультантПлюс: примечание.</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t xml:space="preserve">До 20.10.2024 адвокатские палаты субъектов РФ обязаны утвердить на собрании (конференции) адвокатов адвокатской палаты соответствующего субъекта РФ свои уставы или привести их в соответствие с законодательством РФ (ФЗ от 22.04.2024 </w:t>
            </w:r>
            <w:hyperlink r:id="rId217">
              <w:r w:rsidRPr="008F5D22">
                <w:rPr>
                  <w:rFonts w:ascii="Times New Roman" w:hAnsi="Times New Roman" w:cs="Times New Roman"/>
                  <w:color w:val="0000FF"/>
                  <w:sz w:val="24"/>
                  <w:szCs w:val="24"/>
                </w:rPr>
                <w:t>N 83-ФЗ</w:t>
              </w:r>
            </w:hyperlink>
            <w:r w:rsidRPr="008F5D22">
              <w:rPr>
                <w:rFonts w:ascii="Times New Roman" w:hAnsi="Times New Roman" w:cs="Times New Roman"/>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r>
    </w:tbl>
    <w:p w:rsidR="008F5D22" w:rsidRPr="008F5D22" w:rsidRDefault="008F5D22">
      <w:pPr>
        <w:pStyle w:val="ConsPlusNormal"/>
        <w:spacing w:before="280"/>
        <w:ind w:firstLine="540"/>
        <w:jc w:val="both"/>
        <w:rPr>
          <w:rFonts w:ascii="Times New Roman" w:hAnsi="Times New Roman" w:cs="Times New Roman"/>
          <w:sz w:val="24"/>
          <w:szCs w:val="24"/>
        </w:rPr>
      </w:pPr>
      <w:r w:rsidRPr="008F5D22">
        <w:rPr>
          <w:rFonts w:ascii="Times New Roman" w:hAnsi="Times New Roman" w:cs="Times New Roman"/>
          <w:sz w:val="24"/>
          <w:szCs w:val="24"/>
        </w:rPr>
        <w:t>2. Адвокатская палата действует на основании устава, утверждаемого собранием (конференцией)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2 в ред. Федерального </w:t>
      </w:r>
      <w:hyperlink r:id="rId218">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Адвокатская палата имеет свое наименование, содержащее указание на ее организационно-правовую форму и субъект Российской Федерации, на территории которого она образована.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 Адвокатская палата создается в целях обеспечения оказания квалифицированной юридической помощи, ее доступности для населения на всей территории данного субъекта Российской Федерации, организации юридической помощи, оказываемой гражданам Российской Федерации бесплатно, представительства и защиты интересов адвокатов в органах государственной власти, органах местного самоуправления, общественных объединениях и иных организациях, контроля за профессиональной подготовкой лиц, допускаемых к осуществлению адвокатской деятельности, и соблюдением адвокатами </w:t>
      </w:r>
      <w:hyperlink r:id="rId219">
        <w:r w:rsidRPr="008F5D22">
          <w:rPr>
            <w:rFonts w:ascii="Times New Roman" w:hAnsi="Times New Roman" w:cs="Times New Roman"/>
            <w:color w:val="0000FF"/>
            <w:sz w:val="24"/>
            <w:szCs w:val="24"/>
          </w:rPr>
          <w:t>кодекса</w:t>
        </w:r>
      </w:hyperlink>
      <w:r w:rsidRPr="008F5D22">
        <w:rPr>
          <w:rFonts w:ascii="Times New Roman" w:hAnsi="Times New Roman" w:cs="Times New Roman"/>
          <w:sz w:val="24"/>
          <w:szCs w:val="24"/>
        </w:rPr>
        <w:t xml:space="preserve"> профессиональной этики адвоката.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Адвокатская палата образуется учредительным собранием (конференцией)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Адвокатская палата является юридическим лицом, имеет самостоятельный баланс, открывает расчетный и другие счета в банках в соответствии с </w:t>
      </w:r>
      <w:hyperlink r:id="rId220">
        <w:r w:rsidRPr="008F5D22">
          <w:rPr>
            <w:rFonts w:ascii="Times New Roman" w:hAnsi="Times New Roman" w:cs="Times New Roman"/>
            <w:color w:val="0000FF"/>
            <w:sz w:val="24"/>
            <w:szCs w:val="24"/>
          </w:rPr>
          <w:t>законодательством</w:t>
        </w:r>
      </w:hyperlink>
      <w:r w:rsidRPr="008F5D22">
        <w:rPr>
          <w:rFonts w:ascii="Times New Roman" w:hAnsi="Times New Roman" w:cs="Times New Roman"/>
          <w:sz w:val="24"/>
          <w:szCs w:val="24"/>
        </w:rPr>
        <w:t xml:space="preserve"> Российской Федерации, а также имеет печать, штампы и бланки со своим наименованием, содержащим указание на субъект Российской Федерации, на территории которого она образована.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 Адвокаты не отвечают по обязательствам адвокатской палаты, а адвокатская палата не отвечает по обязательствам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7. Адвокатская палата подлежит государственной регистрации, которая осуществляется на основании решения учредительного собрания (конференции) адвокатов и в </w:t>
      </w:r>
      <w:hyperlink r:id="rId221">
        <w:r w:rsidRPr="008F5D22">
          <w:rPr>
            <w:rFonts w:ascii="Times New Roman" w:hAnsi="Times New Roman" w:cs="Times New Roman"/>
            <w:color w:val="0000FF"/>
            <w:sz w:val="24"/>
            <w:szCs w:val="24"/>
          </w:rPr>
          <w:t>порядке</w:t>
        </w:r>
      </w:hyperlink>
      <w:r w:rsidRPr="008F5D22">
        <w:rPr>
          <w:rFonts w:ascii="Times New Roman" w:hAnsi="Times New Roman" w:cs="Times New Roman"/>
          <w:sz w:val="24"/>
          <w:szCs w:val="24"/>
        </w:rPr>
        <w:t>, установленном федеральным законом о государственной регистрации юридических лиц.</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7.1. Адвокатская палата не подлежит реорганизации. Ликвидация адвокатской палаты субъекта Российской Федерации может быть осуществлена на основании федерального конституционного закона об образовании в составе Российской Федерации нового субъекта в порядке, который устанавливается федеральным </w:t>
      </w:r>
      <w:hyperlink r:id="rId222">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lastRenderedPageBreak/>
        <w:t xml:space="preserve">(п. 7.1 введен Федеральным </w:t>
      </w:r>
      <w:hyperlink r:id="rId223">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8. На территории субъекта Российской Федерации может быть образована только одна адвокатская палата, которая не вправе образовывать свои структурные подразделения, филиалы и представительства на территориях других субъектов Российской Федерации. Образование межрегиональных и иных межтерриториальных адвокатских палат не допускается.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9. Решения органов адвокатской палаты, принятые в пределах их компетенции, обязательны для всех членов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10. Адвокатская палата не вправе осуществлять адвокатскую деятельность от своего имени, а также заниматься предпринимательской деятельностью.</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11. Адвокатская палата для обеспечения доступа адвокатов к информации о своей деятельности обязана в </w:t>
      </w:r>
      <w:hyperlink r:id="rId224">
        <w:r w:rsidRPr="008F5D22">
          <w:rPr>
            <w:rFonts w:ascii="Times New Roman" w:hAnsi="Times New Roman" w:cs="Times New Roman"/>
            <w:color w:val="0000FF"/>
            <w:sz w:val="24"/>
            <w:szCs w:val="24"/>
          </w:rPr>
          <w:t>порядке</w:t>
        </w:r>
      </w:hyperlink>
      <w:r w:rsidRPr="008F5D22">
        <w:rPr>
          <w:rFonts w:ascii="Times New Roman" w:hAnsi="Times New Roman" w:cs="Times New Roman"/>
          <w:sz w:val="24"/>
          <w:szCs w:val="24"/>
        </w:rPr>
        <w:t>, определяемом советом Федеральной палаты адвокатов, вести сайт в информационно-телекоммуникационной сети "Интернет" и размещать на нем информацию:</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о годовой финансовой отчетности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о решениях, принятых советом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о сделках адвокатской палаты, в совершении которых имеется заинтересованность членов совета адвокатской палаты.</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11 введен Федеральным </w:t>
      </w:r>
      <w:hyperlink r:id="rId225">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30. Собрание (конференция) адвокатов</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Высшим органом адвокатской палаты субъекта Российской Федерации является собрание адвокатов. В случае, если численность адвокатской палаты превышает 100 человек, высшим органом адвокатской палаты является конференция адвокатов. Собрание (конференция) адвокатов созывается не реже одного раза в год.</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226">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Собрание (конференция) адвокатов считается правомочным, если в его работе принимают участие не менее двух третей членов адвокатской палаты (делегатов конференции).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К компетенции собрания (конференции) адвокатов относятся: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формирование совета адвокатской палаты субъекта Российской Федерации, в том числе избрание новых членов совета и прекращение полномочий членов совета, подлежащих замене, в соответствии с процедурой обновления (ротации) совета, </w:t>
      </w:r>
      <w:hyperlink w:anchor="P620">
        <w:r w:rsidRPr="008F5D22">
          <w:rPr>
            <w:rFonts w:ascii="Times New Roman" w:hAnsi="Times New Roman" w:cs="Times New Roman"/>
            <w:color w:val="0000FF"/>
            <w:sz w:val="24"/>
            <w:szCs w:val="24"/>
          </w:rPr>
          <w:t>предусмотренной пунктом 2 статьи 31</w:t>
        </w:r>
      </w:hyperlink>
      <w:r w:rsidRPr="008F5D22">
        <w:rPr>
          <w:rFonts w:ascii="Times New Roman" w:hAnsi="Times New Roman" w:cs="Times New Roman"/>
          <w:sz w:val="24"/>
          <w:szCs w:val="24"/>
        </w:rPr>
        <w:t xml:space="preserve"> настоящего Федерального закона, принятие решений о досрочном прекращении полномочий совета в порядке, предусмотренном </w:t>
      </w:r>
      <w:hyperlink w:anchor="P656">
        <w:r w:rsidRPr="008F5D22">
          <w:rPr>
            <w:rFonts w:ascii="Times New Roman" w:hAnsi="Times New Roman" w:cs="Times New Roman"/>
            <w:color w:val="0000FF"/>
            <w:sz w:val="24"/>
            <w:szCs w:val="24"/>
          </w:rPr>
          <w:t>пунктом 4 статьи 31</w:t>
        </w:r>
      </w:hyperlink>
      <w:r w:rsidRPr="008F5D22">
        <w:rPr>
          <w:rFonts w:ascii="Times New Roman" w:hAnsi="Times New Roman" w:cs="Times New Roman"/>
          <w:sz w:val="24"/>
          <w:szCs w:val="24"/>
        </w:rPr>
        <w:t xml:space="preserve"> настоящего Федерального закона, а также утверждение решений совета о досрочном прекращении полномочий членов совета, статус адвоката которых был прекращен или приостановлен;</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227">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02.06.2016 N 160-ФЗ)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избрание членов ревизионной комиссии и избрание членов квалификационной комиссии из числа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избрание представителя или представителей на Всероссийский съезд адвокатов </w:t>
      </w:r>
      <w:r w:rsidRPr="008F5D22">
        <w:rPr>
          <w:rFonts w:ascii="Times New Roman" w:hAnsi="Times New Roman" w:cs="Times New Roman"/>
          <w:sz w:val="24"/>
          <w:szCs w:val="24"/>
        </w:rPr>
        <w:lastRenderedPageBreak/>
        <w:t>(далее также - Съезд);</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 определение размера обязательных отчислений адвокатов на </w:t>
      </w:r>
      <w:hyperlink w:anchor="P717">
        <w:r w:rsidRPr="008F5D22">
          <w:rPr>
            <w:rFonts w:ascii="Times New Roman" w:hAnsi="Times New Roman" w:cs="Times New Roman"/>
            <w:color w:val="0000FF"/>
            <w:sz w:val="24"/>
            <w:szCs w:val="24"/>
          </w:rPr>
          <w:t>общие нужды</w:t>
        </w:r>
      </w:hyperlink>
      <w:r w:rsidRPr="008F5D22">
        <w:rPr>
          <w:rFonts w:ascii="Times New Roman" w:hAnsi="Times New Roman" w:cs="Times New Roman"/>
          <w:sz w:val="24"/>
          <w:szCs w:val="24"/>
        </w:rPr>
        <w:t xml:space="preserve">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утверждение сметы расходов на содержание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 утверждение отчета ревизионной комиссии о результатах ревизии финансово-хозяйственной деятельности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утверждение отчетов совета, в том числе об исполнении сметы расходов на содержание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8) утверждение регламента собрания (конференции)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9) определение места нахождения совета;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10) создание целевых фондов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11) установление мер поощрения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11 в ред. Федерального </w:t>
      </w:r>
      <w:hyperlink r:id="rId228">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02.06.2016 N 160-ФЗ)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12) принятие иных решений в соответствии с настоящим Федеральным законом.</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2 в ред. Федерального </w:t>
      </w:r>
      <w:hyperlink r:id="rId229">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Решения собрания (конференции) адвокатов принимаются простым большинством голосов адвокатов, участвующих в собрании (делегатов конференции).</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31. Совет адвокатской палаты</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Совет адвокатской палаты является коллегиальным исполнительным органом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bookmarkStart w:id="36" w:name="P620"/>
      <w:bookmarkEnd w:id="36"/>
      <w:r w:rsidRPr="008F5D22">
        <w:rPr>
          <w:rFonts w:ascii="Times New Roman" w:hAnsi="Times New Roman" w:cs="Times New Roman"/>
          <w:sz w:val="24"/>
          <w:szCs w:val="24"/>
        </w:rPr>
        <w:t xml:space="preserve">2. Совет избирается собранием (конференцией) адвокатов тайным голосованием в количестве не более 15 человек из состава членов адвокатской палаты и подлежит обновлению (ротации) один раз в два года на одну треть. При этом положения </w:t>
      </w:r>
      <w:hyperlink w:anchor="P963">
        <w:r w:rsidRPr="008F5D22">
          <w:rPr>
            <w:rFonts w:ascii="Times New Roman" w:hAnsi="Times New Roman" w:cs="Times New Roman"/>
            <w:color w:val="0000FF"/>
            <w:sz w:val="24"/>
            <w:szCs w:val="24"/>
          </w:rPr>
          <w:t>пункта 6 статьи 41</w:t>
        </w:r>
      </w:hyperlink>
      <w:r w:rsidRPr="008F5D22">
        <w:rPr>
          <w:rFonts w:ascii="Times New Roman" w:hAnsi="Times New Roman" w:cs="Times New Roman"/>
          <w:sz w:val="24"/>
          <w:szCs w:val="24"/>
        </w:rPr>
        <w:t xml:space="preserve"> настоящего Федерального закона не применяются. Одно и то же лицо не может одновременно быть членом совета и членом квалификационной комиссии.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230">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При очередной ротации президент адвокатской палаты вносит на рассмотрение совета кандидатуры членов совета на выбытие, а также кандидатуры адвокатов для замещения вакантных должностей членов совета адвокатской палаты. После утверждения советом адвокатской палаты представленные президентом кандидатуры вносятся на рассмотрение собрания (конференции) адвокатов для утверждения.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В случае, если собрание (конференция) адвокатов не утверждает представленные кандидатуры, президент адвокатской палаты вносит на утверждение собрания (конференции) адвокатов новые кандидатуры только после их рассмотрения и утверждения советом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Адвокаты, участвующие в собрании (делегаты конференции), вправе вносить дополнительно из своего числа кандидатуры для замещения вакантных должностей членов совета адвокатской палаты. В этом случае собрание (конференция) в порядке, определенном советом, проводит рейтинговое голосование по всем представленным в </w:t>
      </w:r>
      <w:r w:rsidRPr="008F5D22">
        <w:rPr>
          <w:rFonts w:ascii="Times New Roman" w:hAnsi="Times New Roman" w:cs="Times New Roman"/>
          <w:sz w:val="24"/>
          <w:szCs w:val="24"/>
        </w:rPr>
        <w:lastRenderedPageBreak/>
        <w:t>соответствии с настоящим пунктом кандидатурам адвокатов для замещения вакантных должностей членов совета адвокатской палаты.</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(абзац введен Федеральным </w:t>
      </w:r>
      <w:hyperlink r:id="rId231">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2 в ред. Федерального </w:t>
      </w:r>
      <w:hyperlink r:id="rId232">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Совет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bookmarkStart w:id="37" w:name="P628"/>
      <w:bookmarkEnd w:id="37"/>
      <w:r w:rsidRPr="008F5D22">
        <w:rPr>
          <w:rFonts w:ascii="Times New Roman" w:hAnsi="Times New Roman" w:cs="Times New Roman"/>
          <w:sz w:val="24"/>
          <w:szCs w:val="24"/>
        </w:rPr>
        <w:t xml:space="preserve">1) избирает из своего состава президента адвокатской палаты, за исключением случая, предусмотренного </w:t>
      </w:r>
      <w:hyperlink w:anchor="P666">
        <w:r w:rsidRPr="008F5D22">
          <w:rPr>
            <w:rFonts w:ascii="Times New Roman" w:hAnsi="Times New Roman" w:cs="Times New Roman"/>
            <w:color w:val="0000FF"/>
            <w:sz w:val="24"/>
            <w:szCs w:val="24"/>
          </w:rPr>
          <w:t>пунктом 6.1</w:t>
        </w:r>
      </w:hyperlink>
      <w:r w:rsidRPr="008F5D22">
        <w:rPr>
          <w:rFonts w:ascii="Times New Roman" w:hAnsi="Times New Roman" w:cs="Times New Roman"/>
          <w:sz w:val="24"/>
          <w:szCs w:val="24"/>
        </w:rPr>
        <w:t xml:space="preserve"> настоящей статьи,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адвокатской палаты в течение двух сроков, вновь может занять указанную должность исключительно путем избрания его на должность президента адвокатской палаты на собрании (конференции) адвокатов в порядке, установленном </w:t>
      </w:r>
      <w:hyperlink w:anchor="P666">
        <w:r w:rsidRPr="008F5D22">
          <w:rPr>
            <w:rFonts w:ascii="Times New Roman" w:hAnsi="Times New Roman" w:cs="Times New Roman"/>
            <w:color w:val="0000FF"/>
            <w:sz w:val="24"/>
            <w:szCs w:val="24"/>
          </w:rPr>
          <w:t>пунктом 6.1</w:t>
        </w:r>
      </w:hyperlink>
      <w:r w:rsidRPr="008F5D22">
        <w:rPr>
          <w:rFonts w:ascii="Times New Roman" w:hAnsi="Times New Roman" w:cs="Times New Roman"/>
          <w:sz w:val="24"/>
          <w:szCs w:val="24"/>
        </w:rPr>
        <w:t xml:space="preserve"> настоящей статьи;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1 в ред. Федерального </w:t>
      </w:r>
      <w:hyperlink r:id="rId233">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в период между собраниями (конференциями) адвокатов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собрания (конференции)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определяет норму представительства на конференцию и порядок избрания делегатов;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 обеспечивает доступность юридической помощи на всей территории субъекта Российской Федерации, в том числе юридической помощи, оказываемой гражданам Российской Федерации бесплатно в случаях, предусмотренных настоящим Федеральным </w:t>
      </w:r>
      <w:hyperlink w:anchor="P545">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В этих целях совет принимает решения о создании по представлению органа исполнительной власти субъекта Российской Федерации юридических консультаций и направляет адвокатов для работы в юридических консультациях в порядке, установленном советом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организует оказание юридической помощи адвокатами, участвующими в качестве защитников или представителей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а также доводит этот порядок до сведения данных органов, адвокатов и контролирует его исполнение адвокатами;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5 в ред. Федерального </w:t>
      </w:r>
      <w:hyperlink r:id="rId234">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5.1) обеспечивает своевременное и полное представление в комплексную информационную систему адвокатуры России сведений, подлежащих включению в указанную информационную систему, в порядке и объеме, которые определяются советом Федеральной палаты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5.1 введен Федеральным </w:t>
      </w:r>
      <w:hyperlink r:id="rId235">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6) определяет размер дополнительного вознаграждения, выплачиваемого за счет средств адвокатской палаты адвокату, оказывающему юридическую помощь гражданам Российской Федерации бесплатно в рамках государственной </w:t>
      </w:r>
      <w:hyperlink r:id="rId236">
        <w:r w:rsidRPr="008F5D22">
          <w:rPr>
            <w:rFonts w:ascii="Times New Roman" w:hAnsi="Times New Roman" w:cs="Times New Roman"/>
            <w:color w:val="0000FF"/>
            <w:sz w:val="24"/>
            <w:szCs w:val="24"/>
          </w:rPr>
          <w:t>системы</w:t>
        </w:r>
      </w:hyperlink>
      <w:r w:rsidRPr="008F5D22">
        <w:rPr>
          <w:rFonts w:ascii="Times New Roman" w:hAnsi="Times New Roman" w:cs="Times New Roman"/>
          <w:sz w:val="24"/>
          <w:szCs w:val="24"/>
        </w:rPr>
        <w:t xml:space="preserve"> бесплатной юридической помощи и (или)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w:t>
      </w:r>
      <w:r w:rsidRPr="008F5D22">
        <w:rPr>
          <w:rFonts w:ascii="Times New Roman" w:hAnsi="Times New Roman" w:cs="Times New Roman"/>
          <w:sz w:val="24"/>
          <w:szCs w:val="24"/>
        </w:rPr>
        <w:lastRenderedPageBreak/>
        <w:t>судопроизводстве по назначению суда, и порядок выплаты такого дополнительного вознаграждения;</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Федеральных законов от 21.11.2011 </w:t>
      </w:r>
      <w:hyperlink r:id="rId237">
        <w:r w:rsidRPr="008F5D22">
          <w:rPr>
            <w:rFonts w:ascii="Times New Roman" w:hAnsi="Times New Roman" w:cs="Times New Roman"/>
            <w:color w:val="0000FF"/>
            <w:sz w:val="24"/>
            <w:szCs w:val="24"/>
          </w:rPr>
          <w:t>N 326-ФЗ</w:t>
        </w:r>
      </w:hyperlink>
      <w:r w:rsidRPr="008F5D22">
        <w:rPr>
          <w:rFonts w:ascii="Times New Roman" w:hAnsi="Times New Roman" w:cs="Times New Roman"/>
          <w:sz w:val="24"/>
          <w:szCs w:val="24"/>
        </w:rPr>
        <w:t xml:space="preserve">, от 02.06.2016 </w:t>
      </w:r>
      <w:hyperlink r:id="rId238">
        <w:r w:rsidRPr="008F5D22">
          <w:rPr>
            <w:rFonts w:ascii="Times New Roman" w:hAnsi="Times New Roman" w:cs="Times New Roman"/>
            <w:color w:val="0000FF"/>
            <w:sz w:val="24"/>
            <w:szCs w:val="24"/>
          </w:rPr>
          <w:t>N 160-ФЗ</w:t>
        </w:r>
      </w:hyperlink>
      <w:r w:rsidRPr="008F5D22">
        <w:rPr>
          <w:rFonts w:ascii="Times New Roman" w:hAnsi="Times New Roman" w:cs="Times New Roman"/>
          <w:sz w:val="24"/>
          <w:szCs w:val="24"/>
        </w:rPr>
        <w:t>)</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представляет адвокатскую палату в органах государственной власти, органах местного самоуправления, общественных объединениях и иных организациях;</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8) </w:t>
      </w:r>
      <w:hyperlink r:id="rId239">
        <w:r w:rsidRPr="008F5D22">
          <w:rPr>
            <w:rFonts w:ascii="Times New Roman" w:hAnsi="Times New Roman" w:cs="Times New Roman"/>
            <w:color w:val="0000FF"/>
            <w:sz w:val="24"/>
            <w:szCs w:val="24"/>
          </w:rPr>
          <w:t>содействует</w:t>
        </w:r>
      </w:hyperlink>
      <w:r w:rsidRPr="008F5D22">
        <w:rPr>
          <w:rFonts w:ascii="Times New Roman" w:hAnsi="Times New Roman" w:cs="Times New Roman"/>
          <w:sz w:val="24"/>
          <w:szCs w:val="24"/>
        </w:rPr>
        <w:t xml:space="preserve"> повышению профессионального уровня адвокатов, в том числе утверждает программы профессионального обучения адвокатов, помощников адвокатов и стажеров адвокатов по направлениям, определяемым советом Федеральной палаты адвокатов, организует профессиональное обучение по этим программам в соответствии с порядком, утвержденным советом Федеральной палаты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Федеральных законов от 02.06.2016 </w:t>
      </w:r>
      <w:hyperlink r:id="rId240">
        <w:r w:rsidRPr="008F5D22">
          <w:rPr>
            <w:rFonts w:ascii="Times New Roman" w:hAnsi="Times New Roman" w:cs="Times New Roman"/>
            <w:color w:val="0000FF"/>
            <w:sz w:val="24"/>
            <w:szCs w:val="24"/>
          </w:rPr>
          <w:t>N 160-ФЗ</w:t>
        </w:r>
      </w:hyperlink>
      <w:r w:rsidRPr="008F5D22">
        <w:rPr>
          <w:rFonts w:ascii="Times New Roman" w:hAnsi="Times New Roman" w:cs="Times New Roman"/>
          <w:sz w:val="24"/>
          <w:szCs w:val="24"/>
        </w:rPr>
        <w:t xml:space="preserve">, от 02.12.2019 </w:t>
      </w:r>
      <w:hyperlink r:id="rId241">
        <w:r w:rsidRPr="008F5D22">
          <w:rPr>
            <w:rFonts w:ascii="Times New Roman" w:hAnsi="Times New Roman" w:cs="Times New Roman"/>
            <w:color w:val="0000FF"/>
            <w:sz w:val="24"/>
            <w:szCs w:val="24"/>
          </w:rPr>
          <w:t>N 400-ФЗ</w:t>
        </w:r>
      </w:hyperlink>
      <w:r w:rsidRPr="008F5D22">
        <w:rPr>
          <w:rFonts w:ascii="Times New Roman" w:hAnsi="Times New Roman" w:cs="Times New Roman"/>
          <w:sz w:val="24"/>
          <w:szCs w:val="24"/>
        </w:rPr>
        <w:t>)</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9) рассматривает </w:t>
      </w:r>
      <w:hyperlink r:id="rId242">
        <w:r w:rsidRPr="008F5D22">
          <w:rPr>
            <w:rFonts w:ascii="Times New Roman" w:hAnsi="Times New Roman" w:cs="Times New Roman"/>
            <w:color w:val="0000FF"/>
            <w:sz w:val="24"/>
            <w:szCs w:val="24"/>
          </w:rPr>
          <w:t>жалобы</w:t>
        </w:r>
      </w:hyperlink>
      <w:r w:rsidRPr="008F5D22">
        <w:rPr>
          <w:rFonts w:ascii="Times New Roman" w:hAnsi="Times New Roman" w:cs="Times New Roman"/>
          <w:sz w:val="24"/>
          <w:szCs w:val="24"/>
        </w:rPr>
        <w:t xml:space="preserve"> на действия (бездействие) адвокатов с учетом заключения квалификационной комиссии;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10) защищает социальные и профессиональные права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11) содействует обеспечению адвокатских образований служебными помещениями;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12) организует информационное обеспечение адвокатов, а также обмен опытом работы между ними;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13) осуществляет методическую деятельность;</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14) созывает не реже одного раза в год собрания (конференции) адвокатов, формирует их повестку дня;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15) распоряжается имуществом адвокатской палаты в соответствии со сметой и с назначением имущества;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16) утверждает регламенты совета и ревизионной комиссии, штатное расписание аппарата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17) определяет размер вознаграждения президента и вице-президентов, других членов совета адвокатской палаты и членов ревизионной и квалификационной комиссий в пределах утвержденной собранием (конференцией) адвокатов сметы расходов на содержание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18) ведет </w:t>
      </w:r>
      <w:hyperlink r:id="rId243">
        <w:r w:rsidRPr="008F5D22">
          <w:rPr>
            <w:rFonts w:ascii="Times New Roman" w:hAnsi="Times New Roman" w:cs="Times New Roman"/>
            <w:color w:val="0000FF"/>
            <w:sz w:val="24"/>
            <w:szCs w:val="24"/>
          </w:rPr>
          <w:t>реестр</w:t>
        </w:r>
      </w:hyperlink>
      <w:r w:rsidRPr="008F5D22">
        <w:rPr>
          <w:rFonts w:ascii="Times New Roman" w:hAnsi="Times New Roman" w:cs="Times New Roman"/>
          <w:sz w:val="24"/>
          <w:szCs w:val="24"/>
        </w:rPr>
        <w:t xml:space="preserve"> адвокатских образований и их филиалов на территории соответствующего субъекта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19)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w:t>
      </w:r>
      <w:hyperlink r:id="rId244">
        <w:r w:rsidRPr="008F5D22">
          <w:rPr>
            <w:rFonts w:ascii="Times New Roman" w:hAnsi="Times New Roman" w:cs="Times New Roman"/>
            <w:color w:val="0000FF"/>
            <w:sz w:val="24"/>
            <w:szCs w:val="24"/>
          </w:rPr>
          <w:t>кодекса</w:t>
        </w:r>
      </w:hyperlink>
      <w:r w:rsidRPr="008F5D22">
        <w:rPr>
          <w:rFonts w:ascii="Times New Roman" w:hAnsi="Times New Roman" w:cs="Times New Roman"/>
          <w:sz w:val="24"/>
          <w:szCs w:val="24"/>
        </w:rPr>
        <w:t xml:space="preserve"> профессиональной этики адвоката;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20) осуществляет иные функции, предусмотренные настоящим Федеральным законом.</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20 введен Федеральным </w:t>
      </w:r>
      <w:hyperlink r:id="rId245">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3 в ред. Федерального </w:t>
      </w:r>
      <w:hyperlink r:id="rId246">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bookmarkStart w:id="38" w:name="P656"/>
      <w:bookmarkEnd w:id="38"/>
      <w:r w:rsidRPr="008F5D22">
        <w:rPr>
          <w:rFonts w:ascii="Times New Roman" w:hAnsi="Times New Roman" w:cs="Times New Roman"/>
          <w:sz w:val="24"/>
          <w:szCs w:val="24"/>
        </w:rPr>
        <w:t xml:space="preserve">4. В случае неисполнения советом адвокатской палаты требований настоящего Федерального закона либо решений Всероссийского съезда адвокатов или совета Федеральной палаты адвокатов, принятых в соответствии с настоящим Федеральным </w:t>
      </w:r>
      <w:r w:rsidRPr="008F5D22">
        <w:rPr>
          <w:rFonts w:ascii="Times New Roman" w:hAnsi="Times New Roman" w:cs="Times New Roman"/>
          <w:sz w:val="24"/>
          <w:szCs w:val="24"/>
        </w:rPr>
        <w:lastRenderedPageBreak/>
        <w:t>законом,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адвокатской палаты, представлению территориального органа юстиции или по собственной инициативе направляет совету адвокатской палаты предписание об отмене решения, нарушающего требования настоящего Федерального закона или противоречащего решениям органов Федеральной палаты адвокатов, либо об исполнении требований настоящего Федерального закона или решений органов Федеральной палаты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4 в ред. Федерального </w:t>
      </w:r>
      <w:hyperlink r:id="rId247">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02.06.2016 N 160-ФЗ)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4.1. Совет Федеральной палаты адвокатов отменяет решение, нарушающее требования настоящего Федерального закона или противоречащее решениям органов Федеральной палаты адвокатов, в случае неисполнения в течение двух месяцев советом адвокатской палаты предписания, содержащего требование об отмене этого решения, и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4.1 введен Федеральным </w:t>
      </w:r>
      <w:hyperlink r:id="rId248">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02.06.2016 N 160-ФЗ; в ред. Федерального </w:t>
      </w:r>
      <w:hyperlink r:id="rId249">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4.2. В случае неисполнения в течение двух месяцев советом адвокатской палаты предписания об исполнении требований настоящего Федерального закона или решений органов Федеральной палаты адвокатов совет Федеральной палаты адвокатов вправе по представлению не менее половины членов адвокатской палаты, представлению территориального органа юстиции или по собственной инициативе созвать внеочередное собрание (конференцию) адвокатов для рассмотрения вопросов о досрочном прекращении полномочий совета адвокатской палаты и об избрании нового состава совета адвокатской палаты, а также приостановить полномочия президента адвокатской палаты и назначить исполняющего его обязанности до принятия внеочередным собранием (конференцией) адвокатов соответствующих решений.</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4.2 введен Федеральным </w:t>
      </w:r>
      <w:hyperlink r:id="rId250">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02.06.2016 N 160-ФЗ; в ред. Федерального </w:t>
      </w:r>
      <w:hyperlink r:id="rId251">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4.3. В решении совета Федеральной палаты адвокатов должны быть указаны основания для созыва внеочередного собрания (конференции) адвокатов и приостановления полномочий президента адвокатской палаты, время и место проведения собрания (конференции) адвокатов, норма представительства и порядок избрания делегатов на конференцию.</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4.3 введен Федеральным </w:t>
      </w:r>
      <w:hyperlink r:id="rId252">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02.06.2016 N 160-ФЗ)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Заседания совета созываются президентом адвокатской палаты по мере необходимости, но не реже одного раза в месяц. Заседание считается правомочным, если на нем присутствуют не менее двух третей членов совета.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 Решения совета принимаются простым большинством голосов членов совета, участвующих в его заседании, и являются обязательными для всех членов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bookmarkStart w:id="39" w:name="P666"/>
      <w:bookmarkEnd w:id="39"/>
      <w:r w:rsidRPr="008F5D22">
        <w:rPr>
          <w:rFonts w:ascii="Times New Roman" w:hAnsi="Times New Roman" w:cs="Times New Roman"/>
          <w:sz w:val="24"/>
          <w:szCs w:val="24"/>
        </w:rPr>
        <w:t xml:space="preserve">6.1. Избрание президента адвокатской палаты осуществляется собранием </w:t>
      </w:r>
      <w:r w:rsidRPr="008F5D22">
        <w:rPr>
          <w:rFonts w:ascii="Times New Roman" w:hAnsi="Times New Roman" w:cs="Times New Roman"/>
          <w:sz w:val="24"/>
          <w:szCs w:val="24"/>
        </w:rPr>
        <w:lastRenderedPageBreak/>
        <w:t>(конференцией)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президента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Адвокаты, участвующие в собрании (делегаты конференции), вправе выдвигать на должность президента адвокатской палаты иных членов совета.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Президент адвокатской палаты избирается из числа членов совета, выдвинутых на указанную должность в соответствии с настоящим пунктом, тайным голосованием сроком на четыре года. Избранным президентом адвокатской палаты является член совета, за кандидатуру которого проголосовали простое большинство адвокатов, участвующих в собрании (делегатов конференции).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В случае, если указанное большинство адвокатов (делегатов конференции), участвующих в собрании (конференции), не проголосовали ни за одну из кандидатур членов совета, выдвигавшихся на должность президента адвокатской палаты, избрание президента адвокатской палаты осуществляется в тот же день в порядке, установленном </w:t>
      </w:r>
      <w:hyperlink w:anchor="P628">
        <w:r w:rsidRPr="008F5D22">
          <w:rPr>
            <w:rFonts w:ascii="Times New Roman" w:hAnsi="Times New Roman" w:cs="Times New Roman"/>
            <w:color w:val="0000FF"/>
            <w:sz w:val="24"/>
            <w:szCs w:val="24"/>
          </w:rPr>
          <w:t>подпунктом 1 пункта 3</w:t>
        </w:r>
      </w:hyperlink>
      <w:r w:rsidRPr="008F5D22">
        <w:rPr>
          <w:rFonts w:ascii="Times New Roman" w:hAnsi="Times New Roman" w:cs="Times New Roman"/>
          <w:sz w:val="24"/>
          <w:szCs w:val="24"/>
        </w:rPr>
        <w:t xml:space="preserve"> настоящей статьи, из числа членов совета, не выдвигавшихся на должность президента адвокатской палаты на собрании (конференции)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6.1 введен Федеральным </w:t>
      </w:r>
      <w:hyperlink r:id="rId253">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Президент адвокатской палаты представляет адвокатскую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адвокатской палаты без доверенности, выдает доверенности и заключает сделки от имени адвокатской палаты, распоряжается имуществом адвокатской палаты по решению совета в соответствии со сметой и с назначением имущества, осуществляет прием на работу и увольнение с работы работников аппарата адвокатской палаты, созывает заседания совета, обеспечивает исполнение решений совета и решений собрания (конференции)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Президент адвокатской палаты возбуждает дисциплинарное производство в отношении адвоката или адвокатов при наличии допустимого повода и в порядке, предусмотренном </w:t>
      </w:r>
      <w:hyperlink r:id="rId254">
        <w:r w:rsidRPr="008F5D22">
          <w:rPr>
            <w:rFonts w:ascii="Times New Roman" w:hAnsi="Times New Roman" w:cs="Times New Roman"/>
            <w:color w:val="0000FF"/>
            <w:sz w:val="24"/>
            <w:szCs w:val="24"/>
          </w:rPr>
          <w:t>кодексом</w:t>
        </w:r>
      </w:hyperlink>
      <w:r w:rsidRPr="008F5D22">
        <w:rPr>
          <w:rFonts w:ascii="Times New Roman" w:hAnsi="Times New Roman" w:cs="Times New Roman"/>
          <w:sz w:val="24"/>
          <w:szCs w:val="24"/>
        </w:rPr>
        <w:t xml:space="preserve"> профессиональной этики адвоката.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(абзац введен Федеральным </w:t>
      </w:r>
      <w:hyperlink r:id="rId255">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8. Президент и вице-президенты, а также другие члены совета могут совмещать работу в совете адвокатской палаты с адвокатской деятельностью, получая при этом вознаграждение за работу в совете в размере, определяемом советом адвокатской палаты.</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256">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9. Совет адвокатской палаты не вправе осуществлять адвокатскую деятельность от своего имени, а также заниматься предпринимательской деятельностью.</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32. Ревизионная комиссия</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Для осуществления контроля за финансово-хозяйственной деятельностью адвокатской палаты и ее органов избирается ревизионная комиссия из числа адвокатов, являющихся членами этой адвокатской палаты.</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1 в ред. Федерального </w:t>
      </w:r>
      <w:hyperlink r:id="rId257">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2. Об итогах своей деятельности ревизионная комиссия отчитывается перед собранием (конференцией)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Члены ревизионной комиссии могут совмещать работу в ревизионной комиссии с адвокатской деятельностью, получая при этом вознаграждение за работу в ревизионной комиссии в размере, определяемом советом адвокатской палаты. Члены ревизионной комиссии не вправе занимать иную выборную должность в адвокатской палате.</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258">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33. Квалификационная комиссия</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Квалификационная комиссия создается для приема квалификационных экзаменов у лиц, претендующих на присвоение статуса адвоката, а также для рассмотрения жалоб на действия (бездействие)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Квалификационная комиссия формируется на срок два года в количестве 14 членов комиссии по следующим нормам представительства: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259">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bookmarkStart w:id="40" w:name="P691"/>
      <w:bookmarkEnd w:id="40"/>
      <w:r w:rsidRPr="008F5D22">
        <w:rPr>
          <w:rFonts w:ascii="Times New Roman" w:hAnsi="Times New Roman" w:cs="Times New Roman"/>
          <w:sz w:val="24"/>
          <w:szCs w:val="24"/>
        </w:rPr>
        <w:t>1) от адвокатской палаты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адвокатской палаты;</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1 в ред. Федерального </w:t>
      </w:r>
      <w:hyperlink r:id="rId260">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bookmarkStart w:id="41" w:name="P693"/>
      <w:bookmarkEnd w:id="41"/>
      <w:r w:rsidRPr="008F5D22">
        <w:rPr>
          <w:rFonts w:ascii="Times New Roman" w:hAnsi="Times New Roman" w:cs="Times New Roman"/>
          <w:sz w:val="24"/>
          <w:szCs w:val="24"/>
        </w:rPr>
        <w:t>2) от территориального органа юстиции - два представителя;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от законодательного (представительного) органа государственной власти субъекта Российской Федерации - два представителя. При этом представители не могут быть депутатами, государственными или муниципальными служащими. Порядок избрания указанных представителей и </w:t>
      </w:r>
      <w:hyperlink r:id="rId261">
        <w:r w:rsidRPr="008F5D22">
          <w:rPr>
            <w:rFonts w:ascii="Times New Roman" w:hAnsi="Times New Roman" w:cs="Times New Roman"/>
            <w:color w:val="0000FF"/>
            <w:sz w:val="24"/>
            <w:szCs w:val="24"/>
          </w:rPr>
          <w:t>требования</w:t>
        </w:r>
      </w:hyperlink>
      <w:r w:rsidRPr="008F5D22">
        <w:rPr>
          <w:rFonts w:ascii="Times New Roman" w:hAnsi="Times New Roman" w:cs="Times New Roman"/>
          <w:sz w:val="24"/>
          <w:szCs w:val="24"/>
        </w:rPr>
        <w:t>, предъявляемые к ним, определяются законами субъектов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от верховного суда республики, краевого, областного суда, суда города федерального значения, суда автономной области и суда автономного округа - один судья;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от арбитражного суда субъекта Российской Федерации - один судья;</w:t>
      </w:r>
    </w:p>
    <w:p w:rsidR="008F5D22" w:rsidRPr="008F5D22" w:rsidRDefault="008F5D22">
      <w:pPr>
        <w:pStyle w:val="ConsPlusNormal"/>
        <w:spacing w:before="220"/>
        <w:ind w:firstLine="540"/>
        <w:jc w:val="both"/>
        <w:rPr>
          <w:rFonts w:ascii="Times New Roman" w:hAnsi="Times New Roman" w:cs="Times New Roman"/>
          <w:sz w:val="24"/>
          <w:szCs w:val="24"/>
        </w:rPr>
      </w:pPr>
      <w:bookmarkStart w:id="42" w:name="P697"/>
      <w:bookmarkEnd w:id="42"/>
      <w:r w:rsidRPr="008F5D22">
        <w:rPr>
          <w:rFonts w:ascii="Times New Roman" w:hAnsi="Times New Roman" w:cs="Times New Roman"/>
          <w:sz w:val="24"/>
          <w:szCs w:val="24"/>
        </w:rPr>
        <w:t>6) от научного сообщества - один представитель.</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6 введен Федеральным </w:t>
      </w:r>
      <w:hyperlink r:id="rId262">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Председатель квалификационной комиссии избирается простым большинством голосов членов квалификационной комиссии, участвующих в ее заседании, из числа лиц, указанных в </w:t>
      </w:r>
      <w:hyperlink w:anchor="P691">
        <w:r w:rsidRPr="008F5D22">
          <w:rPr>
            <w:rFonts w:ascii="Times New Roman" w:hAnsi="Times New Roman" w:cs="Times New Roman"/>
            <w:color w:val="0000FF"/>
            <w:sz w:val="24"/>
            <w:szCs w:val="24"/>
          </w:rPr>
          <w:t>подпункте 1 пункта 2</w:t>
        </w:r>
      </w:hyperlink>
      <w:r w:rsidRPr="008F5D22">
        <w:rPr>
          <w:rFonts w:ascii="Times New Roman" w:hAnsi="Times New Roman" w:cs="Times New Roman"/>
          <w:sz w:val="24"/>
          <w:szCs w:val="24"/>
        </w:rPr>
        <w:t xml:space="preserve"> настоящей статьи.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3 в ред. Федерального </w:t>
      </w:r>
      <w:hyperlink r:id="rId263">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Квалификационная комиссия считается сформированной и правомочна принимать решения при наличии в ее составе не менее двух третей от числа членов квалификационной комиссии, предусмотренного настоящим пунктом.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Заседания квалификационной комиссии созываются председателем квалификационной комиссии по мере необходимости, но не реже четырех раз в год. Заседание считается правомочным, если на нем присутствуют не менее двух третей членов квалификационной комиссии. В случае равенства голосов при принятии решения членами квалификационной комиссии голос председателя является решающим.</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264">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Решения, принятые квалификационной комиссией, оформляются протоколом, который подписывается председателем и секретарем. 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(абзац введен Федеральным </w:t>
      </w:r>
      <w:hyperlink r:id="rId265">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bookmarkStart w:id="43" w:name="P706"/>
      <w:bookmarkEnd w:id="43"/>
      <w:r w:rsidRPr="008F5D22">
        <w:rPr>
          <w:rFonts w:ascii="Times New Roman" w:hAnsi="Times New Roman" w:cs="Times New Roman"/>
          <w:sz w:val="24"/>
          <w:szCs w:val="24"/>
        </w:rPr>
        <w:t xml:space="preserve">6.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w:t>
      </w:r>
      <w:hyperlink r:id="rId266">
        <w:r w:rsidRPr="008F5D22">
          <w:rPr>
            <w:rFonts w:ascii="Times New Roman" w:hAnsi="Times New Roman" w:cs="Times New Roman"/>
            <w:color w:val="0000FF"/>
            <w:sz w:val="24"/>
            <w:szCs w:val="24"/>
          </w:rPr>
          <w:t>Форма</w:t>
        </w:r>
      </w:hyperlink>
      <w:r w:rsidRPr="008F5D22">
        <w:rPr>
          <w:rFonts w:ascii="Times New Roman" w:hAnsi="Times New Roman" w:cs="Times New Roman"/>
          <w:sz w:val="24"/>
          <w:szCs w:val="24"/>
        </w:rPr>
        <w:t xml:space="preserve"> бюллетеня утверждается советом Федеральной палаты адвокатов.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документации адвокатской палаты как бланки строгой отчетности в течение трех лет. Решение квалификационной комиссии объявляется претенденту немедленно после голосования.</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267">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bookmarkStart w:id="44" w:name="P708"/>
      <w:bookmarkEnd w:id="44"/>
      <w:r w:rsidRPr="008F5D22">
        <w:rPr>
          <w:rFonts w:ascii="Times New Roman" w:hAnsi="Times New Roman" w:cs="Times New Roman"/>
          <w:sz w:val="24"/>
          <w:szCs w:val="24"/>
        </w:rPr>
        <w:t xml:space="preserve">7.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w:t>
      </w:r>
      <w:hyperlink r:id="rId268">
        <w:r w:rsidRPr="008F5D22">
          <w:rPr>
            <w:rFonts w:ascii="Times New Roman" w:hAnsi="Times New Roman" w:cs="Times New Roman"/>
            <w:color w:val="0000FF"/>
            <w:sz w:val="24"/>
            <w:szCs w:val="24"/>
          </w:rPr>
          <w:t>кодекса</w:t>
        </w:r>
      </w:hyperlink>
      <w:r w:rsidRPr="008F5D22">
        <w:rPr>
          <w:rFonts w:ascii="Times New Roman" w:hAnsi="Times New Roman" w:cs="Times New Roman"/>
          <w:sz w:val="24"/>
          <w:szCs w:val="24"/>
        </w:rPr>
        <w:t xml:space="preserve"> профессиональной этики адвоката, о неисполнении или ненадлежащем исполнении им своих обязанностей.</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Заключение 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бюллетенями. </w:t>
      </w:r>
      <w:hyperlink r:id="rId269">
        <w:r w:rsidRPr="008F5D22">
          <w:rPr>
            <w:rFonts w:ascii="Times New Roman" w:hAnsi="Times New Roman" w:cs="Times New Roman"/>
            <w:color w:val="0000FF"/>
            <w:sz w:val="24"/>
            <w:szCs w:val="24"/>
          </w:rPr>
          <w:t>Форма</w:t>
        </w:r>
      </w:hyperlink>
      <w:r w:rsidRPr="008F5D22">
        <w:rPr>
          <w:rFonts w:ascii="Times New Roman" w:hAnsi="Times New Roman" w:cs="Times New Roman"/>
          <w:sz w:val="24"/>
          <w:szCs w:val="24"/>
        </w:rPr>
        <w:t xml:space="preserve"> бюллетеня утверждается советом Федеральной палаты адвокатов. Адвокат и лицо, подавшее жалобу на действия (бездействие) адвоката, имеют право на объективное и справедливое рассмотрение жалобы. Указанные лица вправе привлечь к рассмотрению жалобы адвоката по своему выбору.</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270">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8. Адвокаты - члены квалификационной комиссии могут совмещать работу в квалификационной комиссии с адвокатской деятельностью, получая при этом вознаграждение за работу в квалификационной комиссии в размере, определяемом советом адвокатской палаты.</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271">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34. Имущество адвокатской палаты</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Имущество адвокатской палаты формируется за счет отчислений, осуществляемых адвокатами на общие нужды адвокатской палаты, грантов и благотворительной помощи (пожертвований), поступающих от юридических и физических лиц в порядке, установленном </w:t>
      </w:r>
      <w:hyperlink r:id="rId272">
        <w:r w:rsidRPr="008F5D22">
          <w:rPr>
            <w:rFonts w:ascii="Times New Roman" w:hAnsi="Times New Roman" w:cs="Times New Roman"/>
            <w:color w:val="0000FF"/>
            <w:sz w:val="24"/>
            <w:szCs w:val="24"/>
          </w:rPr>
          <w:t>законодательством</w:t>
        </w:r>
      </w:hyperlink>
      <w:r w:rsidRPr="008F5D22">
        <w:rPr>
          <w:rFonts w:ascii="Times New Roman" w:hAnsi="Times New Roman" w:cs="Times New Roman"/>
          <w:sz w:val="24"/>
          <w:szCs w:val="24"/>
        </w:rPr>
        <w:t xml:space="preserve"> Российской Федерации. Адвокатская палата является собственником данного имущества.</w:t>
      </w:r>
    </w:p>
    <w:p w:rsidR="008F5D22" w:rsidRPr="008F5D22" w:rsidRDefault="008F5D22">
      <w:pPr>
        <w:pStyle w:val="ConsPlusNormal"/>
        <w:spacing w:before="220"/>
        <w:ind w:firstLine="540"/>
        <w:jc w:val="both"/>
        <w:rPr>
          <w:rFonts w:ascii="Times New Roman" w:hAnsi="Times New Roman" w:cs="Times New Roman"/>
          <w:sz w:val="24"/>
          <w:szCs w:val="24"/>
        </w:rPr>
      </w:pPr>
      <w:bookmarkStart w:id="45" w:name="P717"/>
      <w:bookmarkEnd w:id="45"/>
      <w:r w:rsidRPr="008F5D22">
        <w:rPr>
          <w:rFonts w:ascii="Times New Roman" w:hAnsi="Times New Roman" w:cs="Times New Roman"/>
          <w:sz w:val="24"/>
          <w:szCs w:val="24"/>
        </w:rPr>
        <w:t xml:space="preserve">2. К затратам на общие нужды адвокатской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адвокатов, оказывающих юридическую помощь </w:t>
      </w:r>
      <w:r w:rsidRPr="008F5D22">
        <w:rPr>
          <w:rFonts w:ascii="Times New Roman" w:hAnsi="Times New Roman" w:cs="Times New Roman"/>
          <w:sz w:val="24"/>
          <w:szCs w:val="24"/>
        </w:rPr>
        <w:lastRenderedPageBreak/>
        <w:t>гражданам Российской Федерации бесплатно, и иные расходы, предусмотренные сметой адвокатской палаты.</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Федеральных законов от 20.12.2004 </w:t>
      </w:r>
      <w:hyperlink r:id="rId273">
        <w:r w:rsidRPr="008F5D22">
          <w:rPr>
            <w:rFonts w:ascii="Times New Roman" w:hAnsi="Times New Roman" w:cs="Times New Roman"/>
            <w:color w:val="0000FF"/>
            <w:sz w:val="24"/>
            <w:szCs w:val="24"/>
          </w:rPr>
          <w:t>N 163-ФЗ</w:t>
        </w:r>
      </w:hyperlink>
      <w:r w:rsidRPr="008F5D22">
        <w:rPr>
          <w:rFonts w:ascii="Times New Roman" w:hAnsi="Times New Roman" w:cs="Times New Roman"/>
          <w:sz w:val="24"/>
          <w:szCs w:val="24"/>
        </w:rPr>
        <w:t xml:space="preserve">, от 21.11.2011 </w:t>
      </w:r>
      <w:hyperlink r:id="rId274">
        <w:r w:rsidRPr="008F5D22">
          <w:rPr>
            <w:rFonts w:ascii="Times New Roman" w:hAnsi="Times New Roman" w:cs="Times New Roman"/>
            <w:color w:val="0000FF"/>
            <w:sz w:val="24"/>
            <w:szCs w:val="24"/>
          </w:rPr>
          <w:t>N 326-ФЗ</w:t>
        </w:r>
      </w:hyperlink>
      <w:r w:rsidRPr="008F5D22">
        <w:rPr>
          <w:rFonts w:ascii="Times New Roman" w:hAnsi="Times New Roman" w:cs="Times New Roman"/>
          <w:sz w:val="24"/>
          <w:szCs w:val="24"/>
        </w:rPr>
        <w:t>)</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35. Федеральная палата адвокатов Российской Федерации</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Федеральная палата адвокатов Российской Федерации является общероссийской негосударственной некоммерческой организацией, объединяющей адвокатские палаты субъектов Российской Федерации на основе обязательного членства.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1 в ред. Федерального </w:t>
      </w:r>
      <w:hyperlink r:id="rId275">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bookmarkStart w:id="46" w:name="P724"/>
      <w:bookmarkEnd w:id="46"/>
      <w:r w:rsidRPr="008F5D22">
        <w:rPr>
          <w:rFonts w:ascii="Times New Roman" w:hAnsi="Times New Roman" w:cs="Times New Roman"/>
          <w:sz w:val="24"/>
          <w:szCs w:val="24"/>
        </w:rPr>
        <w:t xml:space="preserve">2. Федеральная палата адвокатов как орган адвокатского самоуправления в Российской Федерации создается в целях представительства и защиты интересов адвокатов в органах государственной власти, органах местного самоуправления, координации деятельности адвокатских палат, обеспечения высокого уровня оказываемой адвокатами юридической помощи, а также реализации иных задач, возложенных на адвокатуру в соответствии с законодательством Российской Федерации. Для достижения указанных целей Федеральная палата адвокатов вправе обращаться в суд в порядке, предусмотренном </w:t>
      </w:r>
      <w:hyperlink r:id="rId276">
        <w:r w:rsidRPr="008F5D22">
          <w:rPr>
            <w:rFonts w:ascii="Times New Roman" w:hAnsi="Times New Roman" w:cs="Times New Roman"/>
            <w:color w:val="0000FF"/>
            <w:sz w:val="24"/>
            <w:szCs w:val="24"/>
          </w:rPr>
          <w:t>статьей 46</w:t>
        </w:r>
      </w:hyperlink>
      <w:r w:rsidRPr="008F5D22">
        <w:rPr>
          <w:rFonts w:ascii="Times New Roman" w:hAnsi="Times New Roman" w:cs="Times New Roman"/>
          <w:sz w:val="24"/>
          <w:szCs w:val="24"/>
        </w:rPr>
        <w:t xml:space="preserve"> Гражданского процессуального кодекса Российской Федерации и </w:t>
      </w:r>
      <w:hyperlink r:id="rId277">
        <w:r w:rsidRPr="008F5D22">
          <w:rPr>
            <w:rFonts w:ascii="Times New Roman" w:hAnsi="Times New Roman" w:cs="Times New Roman"/>
            <w:color w:val="0000FF"/>
            <w:sz w:val="24"/>
            <w:szCs w:val="24"/>
          </w:rPr>
          <w:t>статьей 40</w:t>
        </w:r>
      </w:hyperlink>
      <w:r w:rsidRPr="008F5D22">
        <w:rPr>
          <w:rFonts w:ascii="Times New Roman" w:hAnsi="Times New Roman" w:cs="Times New Roman"/>
          <w:sz w:val="24"/>
          <w:szCs w:val="24"/>
        </w:rPr>
        <w:t xml:space="preserve"> Кодекса административного судопроизводства Российской Федерации, с заявлением в защиту прав, свобод и законных интересов неопределенного круга лиц, являющихся членами адвокатского сообщества.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278">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02.06.2016 N 160-ФЗ)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Федеральная палата адвокатов является организацией, уполномоченной на </w:t>
      </w:r>
      <w:hyperlink r:id="rId279">
        <w:r w:rsidRPr="008F5D22">
          <w:rPr>
            <w:rFonts w:ascii="Times New Roman" w:hAnsi="Times New Roman" w:cs="Times New Roman"/>
            <w:color w:val="0000FF"/>
            <w:sz w:val="24"/>
            <w:szCs w:val="24"/>
          </w:rPr>
          <w:t>представление</w:t>
        </w:r>
      </w:hyperlink>
      <w:r w:rsidRPr="008F5D22">
        <w:rPr>
          <w:rFonts w:ascii="Times New Roman" w:hAnsi="Times New Roman" w:cs="Times New Roman"/>
          <w:sz w:val="24"/>
          <w:szCs w:val="24"/>
        </w:rPr>
        <w:t xml:space="preserve"> интересов адвокатов и адвокатских палат субъектов Российской Федерации в отношениях с федеральными органами государственной власти при решении вопросов, затрагивающих интересы адвокатского сообщества, в том числе вопросов, связанных с выделением средств федерального бюджета на оплату труда адвокатов, участвующих в уголовном судопроизводстве в качестве защитников по назначению органов дознания, органов предварительного следствия или суда.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(абзац введен Федеральным </w:t>
      </w:r>
      <w:hyperlink r:id="rId280">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20.12.2004 N 163-ФЗ, в ред. Федерального </w:t>
      </w:r>
      <w:hyperlink r:id="rId281">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24.07.2007 N 214-ФЗ)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Федеральная палата адвокатов является юридическим лицом, имеет смету, расчетный и другие счета в банках в соответствии с </w:t>
      </w:r>
      <w:hyperlink r:id="rId282">
        <w:r w:rsidRPr="008F5D22">
          <w:rPr>
            <w:rFonts w:ascii="Times New Roman" w:hAnsi="Times New Roman" w:cs="Times New Roman"/>
            <w:color w:val="0000FF"/>
            <w:sz w:val="24"/>
            <w:szCs w:val="24"/>
          </w:rPr>
          <w:t>законодательством</w:t>
        </w:r>
      </w:hyperlink>
      <w:r w:rsidRPr="008F5D22">
        <w:rPr>
          <w:rFonts w:ascii="Times New Roman" w:hAnsi="Times New Roman" w:cs="Times New Roman"/>
          <w:sz w:val="24"/>
          <w:szCs w:val="24"/>
        </w:rPr>
        <w:t xml:space="preserve"> Российской Федерации, печать, штампы и бланки со своим наименованием.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Федеральная палата адвокатов образуется Всероссийским съездом адвокатов. Образование других организаций и органов с функциями и полномочиями, аналогичными функциям и полномочиям Федеральной палаты адвокатов, не допускается.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w:t>
      </w:r>
      <w:hyperlink r:id="rId283">
        <w:r w:rsidRPr="008F5D22">
          <w:rPr>
            <w:rFonts w:ascii="Times New Roman" w:hAnsi="Times New Roman" w:cs="Times New Roman"/>
            <w:color w:val="0000FF"/>
            <w:sz w:val="24"/>
            <w:szCs w:val="24"/>
          </w:rPr>
          <w:t>Устав</w:t>
        </w:r>
      </w:hyperlink>
      <w:r w:rsidRPr="008F5D22">
        <w:rPr>
          <w:rFonts w:ascii="Times New Roman" w:hAnsi="Times New Roman" w:cs="Times New Roman"/>
          <w:sz w:val="24"/>
          <w:szCs w:val="24"/>
        </w:rPr>
        <w:t xml:space="preserve"> Федеральной палаты адвокатов принимается Всероссийским съездом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6. Федеральная палата адвокатов подлежит государственной регистрации в </w:t>
      </w:r>
      <w:hyperlink r:id="rId284">
        <w:r w:rsidRPr="008F5D22">
          <w:rPr>
            <w:rFonts w:ascii="Times New Roman" w:hAnsi="Times New Roman" w:cs="Times New Roman"/>
            <w:color w:val="0000FF"/>
            <w:sz w:val="24"/>
            <w:szCs w:val="24"/>
          </w:rPr>
          <w:t>порядке</w:t>
        </w:r>
      </w:hyperlink>
      <w:r w:rsidRPr="008F5D22">
        <w:rPr>
          <w:rFonts w:ascii="Times New Roman" w:hAnsi="Times New Roman" w:cs="Times New Roman"/>
          <w:sz w:val="24"/>
          <w:szCs w:val="24"/>
        </w:rPr>
        <w:t>, установленном федеральным законом о государственной регистрации юридических лиц.</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6.1. Федеральная палата адвокатов не подлежит реорганизации. Ликвидация Федеральной палаты адвокатов может быть осуществлена только на основании федерального закона.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6.1 введен Федеральным </w:t>
      </w:r>
      <w:hyperlink r:id="rId285">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7. Решения Федеральной палаты адвокатов и ее органов, принятые в пределах их </w:t>
      </w:r>
      <w:r w:rsidRPr="008F5D22">
        <w:rPr>
          <w:rFonts w:ascii="Times New Roman" w:hAnsi="Times New Roman" w:cs="Times New Roman"/>
          <w:sz w:val="24"/>
          <w:szCs w:val="24"/>
        </w:rPr>
        <w:lastRenderedPageBreak/>
        <w:t>компетенции, обязательны для всех адвокатских палат и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8. Федеральная палата адвокатов для обеспечения доступа адвокатских палат и адвокатов к информации о своей деятельности обязана в </w:t>
      </w:r>
      <w:hyperlink r:id="rId286">
        <w:r w:rsidRPr="008F5D22">
          <w:rPr>
            <w:rFonts w:ascii="Times New Roman" w:hAnsi="Times New Roman" w:cs="Times New Roman"/>
            <w:color w:val="0000FF"/>
            <w:sz w:val="24"/>
            <w:szCs w:val="24"/>
          </w:rPr>
          <w:t>порядке</w:t>
        </w:r>
      </w:hyperlink>
      <w:r w:rsidRPr="008F5D22">
        <w:rPr>
          <w:rFonts w:ascii="Times New Roman" w:hAnsi="Times New Roman" w:cs="Times New Roman"/>
          <w:sz w:val="24"/>
          <w:szCs w:val="24"/>
        </w:rPr>
        <w:t>, определяемом Всероссийским съездом адвокатов, вести сайт в информационно-телекоммуникационной сети "Интернет" и размещать на нем информацию:</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о годовой финансовой отчетности Федеральной палаты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о решениях, принятых советом Федеральной палаты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о сделках Федеральной палаты адвокатов, в совершении которых имеется заинтересованность членов совета Федеральной палаты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8 введен Федеральным </w:t>
      </w:r>
      <w:hyperlink r:id="rId287">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36. Всероссийский съезд адвокатов</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288">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Высшим органом Федеральной палаты адвокатов является Всероссийский съезд адвокатов. Съезд созывается не реже одного раза в два года. Съезд считается правомочным, если в его работе принимают участие представители не менее двух третей адвокатских палат субъектов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Адвокатские палаты имеют равные права и равное представительство на Съезде. Каждая адвокатская палата независимо от количества ее представителей при принятии решений имеет один голос.</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Всероссийский съезд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принимает </w:t>
      </w:r>
      <w:hyperlink r:id="rId289">
        <w:r w:rsidRPr="008F5D22">
          <w:rPr>
            <w:rFonts w:ascii="Times New Roman" w:hAnsi="Times New Roman" w:cs="Times New Roman"/>
            <w:color w:val="0000FF"/>
            <w:sz w:val="24"/>
            <w:szCs w:val="24"/>
          </w:rPr>
          <w:t>устав</w:t>
        </w:r>
      </w:hyperlink>
      <w:r w:rsidRPr="008F5D22">
        <w:rPr>
          <w:rFonts w:ascii="Times New Roman" w:hAnsi="Times New Roman" w:cs="Times New Roman"/>
          <w:sz w:val="24"/>
          <w:szCs w:val="24"/>
        </w:rPr>
        <w:t xml:space="preserve"> Федеральной палаты адвокатов и утверждает внесение в него изменений и дополнений;</w:t>
      </w:r>
    </w:p>
    <w:p w:rsidR="008F5D22" w:rsidRPr="008F5D22" w:rsidRDefault="008F5D22">
      <w:pPr>
        <w:pStyle w:val="ConsPlusNormal"/>
        <w:spacing w:before="220"/>
        <w:ind w:firstLine="540"/>
        <w:jc w:val="both"/>
        <w:rPr>
          <w:rFonts w:ascii="Times New Roman" w:hAnsi="Times New Roman" w:cs="Times New Roman"/>
          <w:sz w:val="24"/>
          <w:szCs w:val="24"/>
        </w:rPr>
      </w:pPr>
      <w:bookmarkStart w:id="47" w:name="P749"/>
      <w:bookmarkEnd w:id="47"/>
      <w:r w:rsidRPr="008F5D22">
        <w:rPr>
          <w:rFonts w:ascii="Times New Roman" w:hAnsi="Times New Roman" w:cs="Times New Roman"/>
          <w:sz w:val="24"/>
          <w:szCs w:val="24"/>
        </w:rPr>
        <w:t xml:space="preserve">2) принимает </w:t>
      </w:r>
      <w:hyperlink r:id="rId290">
        <w:r w:rsidRPr="008F5D22">
          <w:rPr>
            <w:rFonts w:ascii="Times New Roman" w:hAnsi="Times New Roman" w:cs="Times New Roman"/>
            <w:color w:val="0000FF"/>
            <w:sz w:val="24"/>
            <w:szCs w:val="24"/>
          </w:rPr>
          <w:t>кодекс</w:t>
        </w:r>
      </w:hyperlink>
      <w:r w:rsidRPr="008F5D22">
        <w:rPr>
          <w:rFonts w:ascii="Times New Roman" w:hAnsi="Times New Roman" w:cs="Times New Roman"/>
          <w:sz w:val="24"/>
          <w:szCs w:val="24"/>
        </w:rPr>
        <w:t xml:space="preserve"> профессиональной этики адвоката, утверждает внесение в него изменений и дополнений;</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2.1) утверждает обязательные для всех адвокатов стандарты оказания квалифицированной юридической помощи и другие стандарты адвокатской профессии;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2.1 введен Федеральным </w:t>
      </w:r>
      <w:hyperlink r:id="rId291">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02.06.2016 N 160-ФЗ; в ред. Федерального </w:t>
      </w:r>
      <w:hyperlink r:id="rId292">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формирует состав совета Федеральной палаты адвокатов, в том числе избирает новых членов и прекращает полномочия членов совета, подлежащих замене, в соответствии с процедурой обновления (ротации) совета, предусмотренной </w:t>
      </w:r>
      <w:hyperlink w:anchor="P765">
        <w:r w:rsidRPr="008F5D22">
          <w:rPr>
            <w:rFonts w:ascii="Times New Roman" w:hAnsi="Times New Roman" w:cs="Times New Roman"/>
            <w:color w:val="0000FF"/>
            <w:sz w:val="24"/>
            <w:szCs w:val="24"/>
          </w:rPr>
          <w:t>пунктом 2 статьи 37</w:t>
        </w:r>
      </w:hyperlink>
      <w:r w:rsidRPr="008F5D22">
        <w:rPr>
          <w:rFonts w:ascii="Times New Roman" w:hAnsi="Times New Roman" w:cs="Times New Roman"/>
          <w:sz w:val="24"/>
          <w:szCs w:val="24"/>
        </w:rPr>
        <w:t xml:space="preserve"> настоящего Федерального закона, а также утверждает решения совета о досрочном прекращении полномочий членов совета, статус адвоката которых был прекращен или приостановлен;</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293">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02.06.2016 N 160-ФЗ)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определяет размер отчислений адвокатских палат на общие нужды Федеральной палаты адвокатов исходя из численности адвокатских палат;</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утверждает смету расходов на содержание Федеральной палаты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6) утверждает отчеты совета Федеральной палаты адвокатов, в том числе об </w:t>
      </w:r>
      <w:r w:rsidRPr="008F5D22">
        <w:rPr>
          <w:rFonts w:ascii="Times New Roman" w:hAnsi="Times New Roman" w:cs="Times New Roman"/>
          <w:sz w:val="24"/>
          <w:szCs w:val="24"/>
        </w:rPr>
        <w:lastRenderedPageBreak/>
        <w:t>исполнении сметы расходов на содержание Федеральной палаты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избирает членов ревизионной комиссии Федеральной палаты адвокатов сроком на два года и утверждает ее отчет о результатах финансово-хозяйственной деятельности Федеральной палаты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8) утверждает регламент Съезда;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9) определяет место нахождения совета Федеральной палаты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10) осуществляет иные функции, предусмотренные </w:t>
      </w:r>
      <w:hyperlink r:id="rId294">
        <w:r w:rsidRPr="008F5D22">
          <w:rPr>
            <w:rFonts w:ascii="Times New Roman" w:hAnsi="Times New Roman" w:cs="Times New Roman"/>
            <w:color w:val="0000FF"/>
            <w:sz w:val="24"/>
            <w:szCs w:val="24"/>
          </w:rPr>
          <w:t>уставом</w:t>
        </w:r>
      </w:hyperlink>
      <w:r w:rsidRPr="008F5D22">
        <w:rPr>
          <w:rFonts w:ascii="Times New Roman" w:hAnsi="Times New Roman" w:cs="Times New Roman"/>
          <w:sz w:val="24"/>
          <w:szCs w:val="24"/>
        </w:rPr>
        <w:t xml:space="preserve"> Федеральной палаты адвокатов.</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37. Совет Федеральной палаты адвокатов</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Совет Федеральной палаты адвокатов является коллегиальным исполнительным органом Федеральной палаты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bookmarkStart w:id="48" w:name="P765"/>
      <w:bookmarkEnd w:id="48"/>
      <w:r w:rsidRPr="008F5D22">
        <w:rPr>
          <w:rFonts w:ascii="Times New Roman" w:hAnsi="Times New Roman" w:cs="Times New Roman"/>
          <w:sz w:val="24"/>
          <w:szCs w:val="24"/>
        </w:rPr>
        <w:t>2. Совет Федеральной палаты адвокатов избирается Всероссийским съездом адвокатов тайным голосованием в количестве не более 33 человек и подлежит обновлению (ротации) один раз в два года на одну треть.</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295">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При очередной ротации президент Федеральной палаты адвокатов вносит на рассмотрение совета Федеральной палаты адвокатов кандидатуры членов совета на выбытие, а также кандидатуры адвокатов для замещения вакантных должностей членов совета Федеральной палаты адвокатов. После утверждения советом Федеральной палаты адвокатов представленные президентом кандидатуры вносятся на рассмотрение Съезда для утверждения.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В случае, если Съезд не утверждает представленные кандидатуры, президент Федеральной палаты адвокатов вносит на утверждение Съезда новые кандидатуры только после их рассмотрения и утверждения советом Федеральной палаты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Представители адвокатских палат субъектов Российской Федерации, участвующие в работе Съезда, вправе вносить дополнительно кандидатуры из своего числа для замещения вакантных должностей членов совета Федеральной палаты адвокатов. В этом случае Съезд в порядке, определенном советом Федеральной палаты адвокатов, проводит рейтинговое голосование по всем представленным в соответствии с настоящим пунктом кандидатурам для замещения вакантных должностей членов совета Федеральной палаты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(абзац введен Федеральным </w:t>
      </w:r>
      <w:hyperlink r:id="rId296">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2 в ред. Федерального </w:t>
      </w:r>
      <w:hyperlink r:id="rId297">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Совет Федеральной палаты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bookmarkStart w:id="49" w:name="P773"/>
      <w:bookmarkEnd w:id="49"/>
      <w:r w:rsidRPr="008F5D22">
        <w:rPr>
          <w:rFonts w:ascii="Times New Roman" w:hAnsi="Times New Roman" w:cs="Times New Roman"/>
          <w:sz w:val="24"/>
          <w:szCs w:val="24"/>
        </w:rPr>
        <w:t xml:space="preserve">1) избирает из своего состава президента Федеральной палаты адвокатов, за исключением случая, предусмотренного </w:t>
      </w:r>
      <w:hyperlink w:anchor="P807">
        <w:r w:rsidRPr="008F5D22">
          <w:rPr>
            <w:rFonts w:ascii="Times New Roman" w:hAnsi="Times New Roman" w:cs="Times New Roman"/>
            <w:color w:val="0000FF"/>
            <w:sz w:val="24"/>
            <w:szCs w:val="24"/>
          </w:rPr>
          <w:t>пунктом 6.1</w:t>
        </w:r>
      </w:hyperlink>
      <w:r w:rsidRPr="008F5D22">
        <w:rPr>
          <w:rFonts w:ascii="Times New Roman" w:hAnsi="Times New Roman" w:cs="Times New Roman"/>
          <w:sz w:val="24"/>
          <w:szCs w:val="24"/>
        </w:rPr>
        <w:t xml:space="preserve"> настоящей статьи,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Федеральной палаты адвокатов в течение двух сроков, вновь может занять указанную должность исключительно путем избрания его президентом на Всероссийском съезде адвокатов в </w:t>
      </w:r>
      <w:r w:rsidRPr="008F5D22">
        <w:rPr>
          <w:rFonts w:ascii="Times New Roman" w:hAnsi="Times New Roman" w:cs="Times New Roman"/>
          <w:sz w:val="24"/>
          <w:szCs w:val="24"/>
        </w:rPr>
        <w:lastRenderedPageBreak/>
        <w:t xml:space="preserve">порядке, установленном </w:t>
      </w:r>
      <w:hyperlink w:anchor="P807">
        <w:r w:rsidRPr="008F5D22">
          <w:rPr>
            <w:rFonts w:ascii="Times New Roman" w:hAnsi="Times New Roman" w:cs="Times New Roman"/>
            <w:color w:val="0000FF"/>
            <w:sz w:val="24"/>
            <w:szCs w:val="24"/>
          </w:rPr>
          <w:t>пунктом 6.1</w:t>
        </w:r>
      </w:hyperlink>
      <w:r w:rsidRPr="008F5D22">
        <w:rPr>
          <w:rFonts w:ascii="Times New Roman" w:hAnsi="Times New Roman" w:cs="Times New Roman"/>
          <w:sz w:val="24"/>
          <w:szCs w:val="24"/>
        </w:rPr>
        <w:t xml:space="preserve"> настоящей статьи;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1 в ред. Федерального </w:t>
      </w:r>
      <w:hyperlink r:id="rId298">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в период между съездами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очередного Съезда;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представляет Федеральную палату адвокатов в органах государственной власти, органах местного самоуправления, общественных объединениях и иных российских организациях и за пределами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bookmarkStart w:id="50" w:name="P777"/>
      <w:bookmarkEnd w:id="50"/>
      <w:r w:rsidRPr="008F5D22">
        <w:rPr>
          <w:rFonts w:ascii="Times New Roman" w:hAnsi="Times New Roman" w:cs="Times New Roman"/>
          <w:sz w:val="24"/>
          <w:szCs w:val="24"/>
        </w:rPr>
        <w:t>3.1) определяет порядок оказания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который должен обеспечивать доступ адвокатов к участию в оказании такой помощи независимо от избранной ими формы адвокатского образования и принадлежности к конкретному адвокатскому образованию и предусматривать использование автоматизированной информационной системы, исключающей влияние любых заинтересованных лиц на распределение поручений между адвокатами, а также поручает советам адвокатских палат организацию исполнения указанного порядка;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Федеральных законов от 02.12.2019 </w:t>
      </w:r>
      <w:hyperlink r:id="rId299">
        <w:r w:rsidRPr="008F5D22">
          <w:rPr>
            <w:rFonts w:ascii="Times New Roman" w:hAnsi="Times New Roman" w:cs="Times New Roman"/>
            <w:color w:val="0000FF"/>
            <w:sz w:val="24"/>
            <w:szCs w:val="24"/>
          </w:rPr>
          <w:t>N 400-ФЗ</w:t>
        </w:r>
      </w:hyperlink>
      <w:r w:rsidRPr="008F5D22">
        <w:rPr>
          <w:rFonts w:ascii="Times New Roman" w:hAnsi="Times New Roman" w:cs="Times New Roman"/>
          <w:sz w:val="24"/>
          <w:szCs w:val="24"/>
        </w:rPr>
        <w:t xml:space="preserve">, от 22.04.2024 </w:t>
      </w:r>
      <w:hyperlink r:id="rId300">
        <w:r w:rsidRPr="008F5D22">
          <w:rPr>
            <w:rFonts w:ascii="Times New Roman" w:hAnsi="Times New Roman" w:cs="Times New Roman"/>
            <w:color w:val="0000FF"/>
            <w:sz w:val="24"/>
            <w:szCs w:val="24"/>
          </w:rPr>
          <w:t>N 83-ФЗ</w:t>
        </w:r>
      </w:hyperlink>
      <w:r w:rsidRPr="008F5D22">
        <w:rPr>
          <w:rFonts w:ascii="Times New Roman" w:hAnsi="Times New Roman" w:cs="Times New Roman"/>
          <w:sz w:val="24"/>
          <w:szCs w:val="24"/>
        </w:rPr>
        <w:t>)</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 координирует деятельность адвокатских палат, в том числе по вопросам оказания адвокатами юридической </w:t>
      </w:r>
      <w:hyperlink r:id="rId301">
        <w:r w:rsidRPr="008F5D22">
          <w:rPr>
            <w:rFonts w:ascii="Times New Roman" w:hAnsi="Times New Roman" w:cs="Times New Roman"/>
            <w:color w:val="0000FF"/>
            <w:sz w:val="24"/>
            <w:szCs w:val="24"/>
          </w:rPr>
          <w:t>помощи</w:t>
        </w:r>
      </w:hyperlink>
      <w:r w:rsidRPr="008F5D22">
        <w:rPr>
          <w:rFonts w:ascii="Times New Roman" w:hAnsi="Times New Roman" w:cs="Times New Roman"/>
          <w:sz w:val="24"/>
          <w:szCs w:val="24"/>
        </w:rPr>
        <w:t xml:space="preserve"> гражданам Российской Федерации бесплатно в рамках государственной системы бесплатной юридической помощи и их участия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а также обеспечивает соблюдение адвокатскими палатами настоящего Федерального закона, </w:t>
      </w:r>
      <w:hyperlink r:id="rId302">
        <w:r w:rsidRPr="008F5D22">
          <w:rPr>
            <w:rFonts w:ascii="Times New Roman" w:hAnsi="Times New Roman" w:cs="Times New Roman"/>
            <w:color w:val="0000FF"/>
            <w:sz w:val="24"/>
            <w:szCs w:val="24"/>
          </w:rPr>
          <w:t>кодекса</w:t>
        </w:r>
      </w:hyperlink>
      <w:r w:rsidRPr="008F5D22">
        <w:rPr>
          <w:rFonts w:ascii="Times New Roman" w:hAnsi="Times New Roman" w:cs="Times New Roman"/>
          <w:sz w:val="24"/>
          <w:szCs w:val="24"/>
        </w:rPr>
        <w:t xml:space="preserve"> профессиональной этики адвоката и исполнение адвокатскими палатами решений Федеральной палаты адвокатов и ее органов;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Федеральных законов от 21.11.2011 </w:t>
      </w:r>
      <w:hyperlink r:id="rId303">
        <w:r w:rsidRPr="008F5D22">
          <w:rPr>
            <w:rFonts w:ascii="Times New Roman" w:hAnsi="Times New Roman" w:cs="Times New Roman"/>
            <w:color w:val="0000FF"/>
            <w:sz w:val="24"/>
            <w:szCs w:val="24"/>
          </w:rPr>
          <w:t>N 326-ФЗ</w:t>
        </w:r>
      </w:hyperlink>
      <w:r w:rsidRPr="008F5D22">
        <w:rPr>
          <w:rFonts w:ascii="Times New Roman" w:hAnsi="Times New Roman" w:cs="Times New Roman"/>
          <w:sz w:val="24"/>
          <w:szCs w:val="24"/>
        </w:rPr>
        <w:t xml:space="preserve">, от 02.06.2016 </w:t>
      </w:r>
      <w:hyperlink r:id="rId304">
        <w:r w:rsidRPr="008F5D22">
          <w:rPr>
            <w:rFonts w:ascii="Times New Roman" w:hAnsi="Times New Roman" w:cs="Times New Roman"/>
            <w:color w:val="0000FF"/>
            <w:sz w:val="24"/>
            <w:szCs w:val="24"/>
          </w:rPr>
          <w:t>N 160-ФЗ</w:t>
        </w:r>
      </w:hyperlink>
      <w:r w:rsidRPr="008F5D22">
        <w:rPr>
          <w:rFonts w:ascii="Times New Roman" w:hAnsi="Times New Roman" w:cs="Times New Roman"/>
          <w:sz w:val="24"/>
          <w:szCs w:val="24"/>
        </w:rPr>
        <w:t xml:space="preserve">, от 02.12.2019 </w:t>
      </w:r>
      <w:hyperlink r:id="rId305">
        <w:r w:rsidRPr="008F5D22">
          <w:rPr>
            <w:rFonts w:ascii="Times New Roman" w:hAnsi="Times New Roman" w:cs="Times New Roman"/>
            <w:color w:val="0000FF"/>
            <w:sz w:val="24"/>
            <w:szCs w:val="24"/>
          </w:rPr>
          <w:t>N 400-ФЗ</w:t>
        </w:r>
      </w:hyperlink>
      <w:r w:rsidRPr="008F5D22">
        <w:rPr>
          <w:rFonts w:ascii="Times New Roman" w:hAnsi="Times New Roman" w:cs="Times New Roman"/>
          <w:sz w:val="24"/>
          <w:szCs w:val="24"/>
        </w:rPr>
        <w:t>)</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разрабатывает и утверждает единые методики соблюдения стандартов оказания квалифицированной юридической помощи и других стандартов адвокатской профессии;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5 в ред. Федерального </w:t>
      </w:r>
      <w:hyperlink r:id="rId306">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5.1) утверждает </w:t>
      </w:r>
      <w:hyperlink r:id="rId307">
        <w:r w:rsidRPr="008F5D22">
          <w:rPr>
            <w:rFonts w:ascii="Times New Roman" w:hAnsi="Times New Roman" w:cs="Times New Roman"/>
            <w:color w:val="0000FF"/>
            <w:sz w:val="24"/>
            <w:szCs w:val="24"/>
          </w:rPr>
          <w:t>порядок</w:t>
        </w:r>
      </w:hyperlink>
      <w:r w:rsidRPr="008F5D22">
        <w:rPr>
          <w:rFonts w:ascii="Times New Roman" w:hAnsi="Times New Roman" w:cs="Times New Roman"/>
          <w:sz w:val="24"/>
          <w:szCs w:val="24"/>
        </w:rPr>
        <w:t xml:space="preserve"> работы помощника адвоката;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5.1 введен Федеральным </w:t>
      </w:r>
      <w:hyperlink r:id="rId308">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5.2) утверждает </w:t>
      </w:r>
      <w:hyperlink r:id="rId309">
        <w:r w:rsidRPr="008F5D22">
          <w:rPr>
            <w:rFonts w:ascii="Times New Roman" w:hAnsi="Times New Roman" w:cs="Times New Roman"/>
            <w:color w:val="0000FF"/>
            <w:sz w:val="24"/>
            <w:szCs w:val="24"/>
          </w:rPr>
          <w:t>порядок</w:t>
        </w:r>
      </w:hyperlink>
      <w:r w:rsidRPr="008F5D22">
        <w:rPr>
          <w:rFonts w:ascii="Times New Roman" w:hAnsi="Times New Roman" w:cs="Times New Roman"/>
          <w:sz w:val="24"/>
          <w:szCs w:val="24"/>
        </w:rPr>
        <w:t xml:space="preserve"> прохождения стажировки;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5.2 введен Федеральным </w:t>
      </w:r>
      <w:hyperlink r:id="rId310">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6) защищает социальные и профессиональные </w:t>
      </w:r>
      <w:hyperlink r:id="rId311">
        <w:r w:rsidRPr="008F5D22">
          <w:rPr>
            <w:rFonts w:ascii="Times New Roman" w:hAnsi="Times New Roman" w:cs="Times New Roman"/>
            <w:color w:val="0000FF"/>
            <w:sz w:val="24"/>
            <w:szCs w:val="24"/>
          </w:rPr>
          <w:t>права</w:t>
        </w:r>
      </w:hyperlink>
      <w:r w:rsidRPr="008F5D22">
        <w:rPr>
          <w:rFonts w:ascii="Times New Roman" w:hAnsi="Times New Roman" w:cs="Times New Roman"/>
          <w:sz w:val="24"/>
          <w:szCs w:val="24"/>
        </w:rPr>
        <w:t xml:space="preserve">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участвует в проведении экспертиз проектов федеральных законов по вопросам, относящимся к адвокатской деятельности;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8) организует информационное обеспечение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9) утверждает рекомендации по вопросам дисциплинарной практики, существующей в адвокатских палатах;</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9 в ред. Федерального </w:t>
      </w:r>
      <w:hyperlink r:id="rId312">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02.06.2016 N 160-ФЗ)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10) осуществляет методическую деятельность;</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11) созывает не реже одного раза в два года Всероссийский съезд адвокатов, формирует его повестку дня;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12) распоряжается имуществом Федеральной палаты адвокатов в соответствии со сметой и с назначением имущества;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13) утверждает норму представительства от адвокатских палат на Съезд;</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14) утверждает </w:t>
      </w:r>
      <w:hyperlink r:id="rId313">
        <w:r w:rsidRPr="008F5D22">
          <w:rPr>
            <w:rFonts w:ascii="Times New Roman" w:hAnsi="Times New Roman" w:cs="Times New Roman"/>
            <w:color w:val="0000FF"/>
            <w:sz w:val="24"/>
            <w:szCs w:val="24"/>
          </w:rPr>
          <w:t>регламент</w:t>
        </w:r>
      </w:hyperlink>
      <w:r w:rsidRPr="008F5D22">
        <w:rPr>
          <w:rFonts w:ascii="Times New Roman" w:hAnsi="Times New Roman" w:cs="Times New Roman"/>
          <w:sz w:val="24"/>
          <w:szCs w:val="24"/>
        </w:rPr>
        <w:t xml:space="preserve"> совета Федеральной палаты адвокатов, </w:t>
      </w:r>
      <w:hyperlink r:id="rId314">
        <w:r w:rsidRPr="008F5D22">
          <w:rPr>
            <w:rFonts w:ascii="Times New Roman" w:hAnsi="Times New Roman" w:cs="Times New Roman"/>
            <w:color w:val="0000FF"/>
            <w:sz w:val="24"/>
            <w:szCs w:val="24"/>
          </w:rPr>
          <w:t>регламент</w:t>
        </w:r>
      </w:hyperlink>
      <w:r w:rsidRPr="008F5D22">
        <w:rPr>
          <w:rFonts w:ascii="Times New Roman" w:hAnsi="Times New Roman" w:cs="Times New Roman"/>
          <w:sz w:val="24"/>
          <w:szCs w:val="24"/>
        </w:rPr>
        <w:t xml:space="preserve"> комиссии Федеральной палаты адвокатов по этике и стандартам (далее - комиссия по этике и стандартам) и штатное расписание аппарата Федеральной палаты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315">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02.06.2016 N 160-ФЗ)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15) определяет размер вознаграждения президента и вице-президентов, других членов совета Федеральной палаты адвокатов, адвокатов - членов комиссии по этике и стандартам, членов ревизионной комиссии Федеральной палаты адвокатов в пределах утвержденной Съездом сметы расходов на содержание Федеральной палаты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316">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02.06.2016 N 160-ФЗ)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16) осуществляет иные функции, предусмотренные настоящим Федеральным законом и </w:t>
      </w:r>
      <w:hyperlink r:id="rId317">
        <w:r w:rsidRPr="008F5D22">
          <w:rPr>
            <w:rFonts w:ascii="Times New Roman" w:hAnsi="Times New Roman" w:cs="Times New Roman"/>
            <w:color w:val="0000FF"/>
            <w:sz w:val="24"/>
            <w:szCs w:val="24"/>
          </w:rPr>
          <w:t>уставом</w:t>
        </w:r>
      </w:hyperlink>
      <w:r w:rsidRPr="008F5D22">
        <w:rPr>
          <w:rFonts w:ascii="Times New Roman" w:hAnsi="Times New Roman" w:cs="Times New Roman"/>
          <w:sz w:val="24"/>
          <w:szCs w:val="24"/>
        </w:rPr>
        <w:t xml:space="preserve"> Федеральной палаты адвокатов, а также направленные на достижение целей деятельности Федеральной палаты адвокатов, предусмотренных </w:t>
      </w:r>
      <w:hyperlink w:anchor="P724">
        <w:r w:rsidRPr="008F5D22">
          <w:rPr>
            <w:rFonts w:ascii="Times New Roman" w:hAnsi="Times New Roman" w:cs="Times New Roman"/>
            <w:color w:val="0000FF"/>
            <w:sz w:val="24"/>
            <w:szCs w:val="24"/>
          </w:rPr>
          <w:t>пунктом 2 статьи 35</w:t>
        </w:r>
      </w:hyperlink>
      <w:r w:rsidRPr="008F5D22">
        <w:rPr>
          <w:rFonts w:ascii="Times New Roman" w:hAnsi="Times New Roman" w:cs="Times New Roman"/>
          <w:sz w:val="24"/>
          <w:szCs w:val="24"/>
        </w:rPr>
        <w:t xml:space="preserve"> настоящего Федерального закона.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16 в ред. Федерального </w:t>
      </w:r>
      <w:hyperlink r:id="rId318">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02.06.2016 N 160-ФЗ)</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3 в ред. Федерального </w:t>
      </w:r>
      <w:hyperlink r:id="rId319">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В случае неисполнения советом Федеральной палаты адвокатов требований настоящего Федерального закона полномочия совета Федеральной палаты адвокатов могут быть прекращены досрочно на Всероссийском съезде адвокатов. Внеочередной Всероссийский съезд адвокатов созывается советом Федеральной палаты адвокатов по требованию одной трети адвокатских палат субъектов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Заседания совета Федеральной палаты адвокатов созываются президентом Федеральной палаты адвокатов по мере необходимости, но не реже одного раза в три месяца. Заседание считается правомочным, если на нем присутствуют не менее двух третей членов совета Федеральной палаты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320">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 Решения совета Федеральной палаты адвокатов принимаются простым большинством голосов членов совета Федеральной палаты адвокатов, участвующих в его заседании.</w:t>
      </w:r>
    </w:p>
    <w:p w:rsidR="008F5D22" w:rsidRPr="008F5D22" w:rsidRDefault="008F5D22">
      <w:pPr>
        <w:pStyle w:val="ConsPlusNormal"/>
        <w:spacing w:before="220"/>
        <w:ind w:firstLine="540"/>
        <w:jc w:val="both"/>
        <w:rPr>
          <w:rFonts w:ascii="Times New Roman" w:hAnsi="Times New Roman" w:cs="Times New Roman"/>
          <w:sz w:val="24"/>
          <w:szCs w:val="24"/>
        </w:rPr>
      </w:pPr>
      <w:bookmarkStart w:id="51" w:name="P807"/>
      <w:bookmarkEnd w:id="51"/>
      <w:r w:rsidRPr="008F5D22">
        <w:rPr>
          <w:rFonts w:ascii="Times New Roman" w:hAnsi="Times New Roman" w:cs="Times New Roman"/>
          <w:sz w:val="24"/>
          <w:szCs w:val="24"/>
        </w:rPr>
        <w:t>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который исполняет свои обязанности до избрания президента Федеральной палаты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Представители адвокатских палат, участвующие в работе Съезда, вправе выдвигать на должность президента Федеральной палаты адвокатов иных членов совета </w:t>
      </w:r>
      <w:r w:rsidRPr="008F5D22">
        <w:rPr>
          <w:rFonts w:ascii="Times New Roman" w:hAnsi="Times New Roman" w:cs="Times New Roman"/>
          <w:sz w:val="24"/>
          <w:szCs w:val="24"/>
        </w:rPr>
        <w:lastRenderedPageBreak/>
        <w:t>Федеральной палаты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Президент Федеральной палаты адвокатов избирается из числа членов совета Федеральной палаты адвокатов, выдвинутых на указанную должность в соответствии с настоящим пунктом, тайным голосованием сроком на четыре года. Избранным президентом Федеральной палаты адвокатов является член совета Федеральной палаты адвокатов, за кандидатуру которого проголосовали простое большинство представителей адвокатских палат, участвующих в работе Съезда.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В случае, если большинство представителей адвокатских палат, участвующих в работе Съезда, не проголосовали ни за одну из кандидатур членов совета Федеральной палаты адвокатов, выдвигавшихся на должность президента Федеральной палаты адвокатов, избрание президента Федеральной палаты адвокатов осуществляется в тот же день в порядке, установленном </w:t>
      </w:r>
      <w:hyperlink w:anchor="P773">
        <w:r w:rsidRPr="008F5D22">
          <w:rPr>
            <w:rFonts w:ascii="Times New Roman" w:hAnsi="Times New Roman" w:cs="Times New Roman"/>
            <w:color w:val="0000FF"/>
            <w:sz w:val="24"/>
            <w:szCs w:val="24"/>
          </w:rPr>
          <w:t>подпунктом 1 пункта 3</w:t>
        </w:r>
      </w:hyperlink>
      <w:r w:rsidRPr="008F5D22">
        <w:rPr>
          <w:rFonts w:ascii="Times New Roman" w:hAnsi="Times New Roman" w:cs="Times New Roman"/>
          <w:sz w:val="24"/>
          <w:szCs w:val="24"/>
        </w:rPr>
        <w:t xml:space="preserve"> настоящей статьи, из числа членов совета Федеральной палаты адвокатов, не выдвигавшихся на должность президента Федеральной палаты адвокатов на Съезде.</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6.1 введен Федеральным </w:t>
      </w:r>
      <w:hyperlink r:id="rId321">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Президент Федеральной палаты адвокатов представляет Федеральную палату адвокатов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 действует от имени Федеральной палаты адвокатов без доверенности, выдает доверенности и заключает сделки от имени Федеральной палаты адвокатов, распоряжается имуществом Федеральной палаты адвокатов по решению совета Федеральной палаты адвокатов в соответствии со сметой и с назначением имущества, осуществляет прием на работу и увольнение с работы работников аппарата Федеральной палаты адвокатов, созывает заседания совета Федеральной палаты адвокатов, обеспечивает исполнение решений совета Федеральной палаты адвокатов и решений Всероссийского съезда адвокатов, реализует права и обязанности представителя Федеральной палаты адвокатов на Всероссийском съезде адвокатов по должности.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322">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bookmarkStart w:id="52" w:name="P814"/>
      <w:bookmarkEnd w:id="52"/>
      <w:r w:rsidRPr="008F5D22">
        <w:rPr>
          <w:rFonts w:ascii="Times New Roman" w:hAnsi="Times New Roman" w:cs="Times New Roman"/>
          <w:sz w:val="24"/>
          <w:szCs w:val="24"/>
        </w:rPr>
        <w:t xml:space="preserve">7.1. В исключительных случаях в целях обеспечения единообразного применения норм настоящего Федерального закона, </w:t>
      </w:r>
      <w:hyperlink r:id="rId323">
        <w:r w:rsidRPr="008F5D22">
          <w:rPr>
            <w:rFonts w:ascii="Times New Roman" w:hAnsi="Times New Roman" w:cs="Times New Roman"/>
            <w:color w:val="0000FF"/>
            <w:sz w:val="24"/>
            <w:szCs w:val="24"/>
          </w:rPr>
          <w:t>кодекса</w:t>
        </w:r>
      </w:hyperlink>
      <w:r w:rsidRPr="008F5D22">
        <w:rPr>
          <w:rFonts w:ascii="Times New Roman" w:hAnsi="Times New Roman" w:cs="Times New Roman"/>
          <w:sz w:val="24"/>
          <w:szCs w:val="24"/>
        </w:rPr>
        <w:t xml:space="preserve"> профессиональной этики адвоката и единства дисциплинарной практики, а также соблюдения решений Федеральной палаты адвокатов и ее органов президент Федеральной палаты адвокатов по собственной инициативе или по представлению вице-президента возбуждает дисциплинарное производство в отношении адвоката при получении сведений о наличии в действиях (бездействии) адвоката нарушения норм настоящего Федерального закона, кодекса профессиональной этики адвоката, неисполнении или ненадлежащем исполнении им своих обязанностей и направляет дисциплинарное дело в адвокатскую палату субъекта Российской Федерации, членом которой является адвокат, для рассмотрения квалификационной комиссией и советом в порядке, предусмотренном кодексом профессиональной этики адвоката, а если дисциплинарное дело возбуждено в отношении адвоката, занимающего выборную должность в органах адвокатской палаты субъекта Российской Федерации, то передает указанное дело на рассмотрение комиссии по этике и стандартам и совета Федеральной палаты адвокатов в качестве квалификационной комиссии и совета соответственно.</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 7.1 введен Федеральным </w:t>
      </w:r>
      <w:hyperlink r:id="rId324">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02.06.2016 N 160-ФЗ; в ред. Федерального </w:t>
      </w:r>
      <w:hyperlink r:id="rId325">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8. Президент и вице-президенты, а также другие члены совета Федеральной палаты адвокатов могут совмещать работу в совете Федеральной палаты адвокатов с адвокатской </w:t>
      </w:r>
      <w:r w:rsidRPr="008F5D22">
        <w:rPr>
          <w:rFonts w:ascii="Times New Roman" w:hAnsi="Times New Roman" w:cs="Times New Roman"/>
          <w:sz w:val="24"/>
          <w:szCs w:val="24"/>
        </w:rPr>
        <w:lastRenderedPageBreak/>
        <w:t>деятельностью, получая при этом вознаграждение за работу в совете Федеральной палаты адвокатов в размере, определяемом советом Федеральной палаты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326">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9. Совет Федеральной палаты адвокатов не вправе осуществлять адвокатскую деятельность от своего имени, а также заниматься предпринимательской деятельностью.</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37.1. Комиссия по этике и стандартам</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(введена Федеральным </w:t>
      </w:r>
      <w:hyperlink r:id="rId327">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02.06.2016 N 160-ФЗ)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Комиссия по этике и стандартам является коллегиальным органом Федеральной палаты адвокатов, разрабатывающим стандарты оказания квалифицированной юридической помощи и другие стандарты адвокатской профессии, дающим обязательные для всех адвокатских палат и адвокатов разъяснения по вопросам применения </w:t>
      </w:r>
      <w:hyperlink r:id="rId328">
        <w:r w:rsidRPr="008F5D22">
          <w:rPr>
            <w:rFonts w:ascii="Times New Roman" w:hAnsi="Times New Roman" w:cs="Times New Roman"/>
            <w:color w:val="0000FF"/>
            <w:sz w:val="24"/>
            <w:szCs w:val="24"/>
          </w:rPr>
          <w:t>кодекса</w:t>
        </w:r>
      </w:hyperlink>
      <w:r w:rsidRPr="008F5D22">
        <w:rPr>
          <w:rFonts w:ascii="Times New Roman" w:hAnsi="Times New Roman" w:cs="Times New Roman"/>
          <w:sz w:val="24"/>
          <w:szCs w:val="24"/>
        </w:rPr>
        <w:t xml:space="preserve"> профессиональной этики адвоката, а также осуществляющим в соответствии с кодексом профессиональной этики адвоката и </w:t>
      </w:r>
      <w:hyperlink r:id="rId329">
        <w:r w:rsidRPr="008F5D22">
          <w:rPr>
            <w:rFonts w:ascii="Times New Roman" w:hAnsi="Times New Roman" w:cs="Times New Roman"/>
            <w:color w:val="0000FF"/>
            <w:sz w:val="24"/>
            <w:szCs w:val="24"/>
          </w:rPr>
          <w:t>регламентом</w:t>
        </w:r>
      </w:hyperlink>
      <w:r w:rsidRPr="008F5D22">
        <w:rPr>
          <w:rFonts w:ascii="Times New Roman" w:hAnsi="Times New Roman" w:cs="Times New Roman"/>
          <w:sz w:val="24"/>
          <w:szCs w:val="24"/>
        </w:rPr>
        <w:t xml:space="preserve"> комиссии по этике и стандартам иные полномочия.</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330">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Порядок деятельности комиссии по этике и стандартам определяется настоящим Федеральным законом, кодексом профессиональной этики адвоката и регламентом комиссии по этике и стандартам.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Комиссия по этике и стандартам формируется на четыре года в количестве шестнадцати членов по следующим нормам представительства: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от адвокатов - президент Федеральной палаты адвокатов, а также девять адвокатов, избираемых Всероссийским съездом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от федерального органа юстиции - два представителя;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от Государственной Думы Федерального Собрания Российской Федерации - два представителя;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от Совета Федерации Федерального Собрания Российской Федерации - два представителя.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Председателем комиссии по этике и стандартам является президент Федеральной палаты адвокатов по должности.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Комиссия по этике и стандартам: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разрабатывает для утверждения Всероссийским съездом адвокатов обязательные для всех адвокатов стандарты оказания квалифицированной юридической помощи и другие стандарты адвокатской профессии;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331">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по запросу президента Федеральной палаты адвокатов, совета Федеральной палаты адвокатов, совета адвокатской палаты дает обязательные для всех адвокатских палат и адвокатов и утверждаемые советом Федеральной палаты адвокатов разъяснения по вопросам применения кодекса профессиональной этики адвоката и положения о порядке сдачи квалификационного экзамена и оценки знаний претендентов;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обобщает дисциплинарную практику, существующую в адвокатских палатах, и в </w:t>
      </w:r>
      <w:r w:rsidRPr="008F5D22">
        <w:rPr>
          <w:rFonts w:ascii="Times New Roman" w:hAnsi="Times New Roman" w:cs="Times New Roman"/>
          <w:sz w:val="24"/>
          <w:szCs w:val="24"/>
        </w:rPr>
        <w:lastRenderedPageBreak/>
        <w:t>связи с этим разрабатывает для утверждения советом Федеральной палаты адвокатов необходимые рекомендации;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осуществляет иные полномочия, предусмотренные регламентом комиссии по этике и стандартам.</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bookmarkStart w:id="53" w:name="P840"/>
      <w:bookmarkEnd w:id="53"/>
      <w:r w:rsidRPr="008F5D22">
        <w:rPr>
          <w:rFonts w:ascii="Times New Roman" w:hAnsi="Times New Roman" w:cs="Times New Roman"/>
          <w:sz w:val="24"/>
          <w:szCs w:val="24"/>
        </w:rPr>
        <w:t>Статья 37.2. Рассмотрение дисциплинарного дела в Федеральной палате адвокатов</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(введена Федеральным </w:t>
      </w:r>
      <w:hyperlink r:id="rId332">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02.12.2019 N 400-ФЗ)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Решение совета адвокатской палаты о прекращении статуса адвоката может быть </w:t>
      </w:r>
      <w:hyperlink r:id="rId333">
        <w:r w:rsidRPr="008F5D22">
          <w:rPr>
            <w:rFonts w:ascii="Times New Roman" w:hAnsi="Times New Roman" w:cs="Times New Roman"/>
            <w:color w:val="0000FF"/>
            <w:sz w:val="24"/>
            <w:szCs w:val="24"/>
          </w:rPr>
          <w:t>обжаловано</w:t>
        </w:r>
      </w:hyperlink>
      <w:r w:rsidRPr="008F5D22">
        <w:rPr>
          <w:rFonts w:ascii="Times New Roman" w:hAnsi="Times New Roman" w:cs="Times New Roman"/>
          <w:sz w:val="24"/>
          <w:szCs w:val="24"/>
        </w:rPr>
        <w:t xml:space="preserve"> в Федеральную палату адвокатов лицом, статус адвоката которого был прекращен, в течение месяца со дня, когда это лицо узнало или должно было узнать о принятом решении.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Комиссия по этике и стандартам в течение месяца со дня поступления жалобы в Федеральную палату адвокатов принимает жалобу к рассмотрению или мотивированно отказывает в принятии ее к рассмотрению. Комиссия по этике и стандартам вправе истребовать дисциплинарное дело из адвокатской палаты субъекта Российской Федерации, совет которой обязан обеспечить получение комиссией по этике и стандартам дисциплинарного дела в течение семи календарных дней со дня истребования.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Комиссия по этике и стандартам обязана в течение </w:t>
      </w:r>
      <w:hyperlink r:id="rId334">
        <w:r w:rsidRPr="008F5D22">
          <w:rPr>
            <w:rFonts w:ascii="Times New Roman" w:hAnsi="Times New Roman" w:cs="Times New Roman"/>
            <w:color w:val="0000FF"/>
            <w:sz w:val="24"/>
            <w:szCs w:val="24"/>
          </w:rPr>
          <w:t>месяца</w:t>
        </w:r>
      </w:hyperlink>
      <w:r w:rsidRPr="008F5D22">
        <w:rPr>
          <w:rFonts w:ascii="Times New Roman" w:hAnsi="Times New Roman" w:cs="Times New Roman"/>
          <w:sz w:val="24"/>
          <w:szCs w:val="24"/>
        </w:rPr>
        <w:t xml:space="preserve">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о прекращении статуса адвоката либо об отказе в прекращении статуса адвоката рассмотреть дисциплинарное дело и направить заключение и дисциплинарное дело в совет Федеральной палаты адвокатов, который обязан рассмотреть их в течение месяца.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По результатам рассмотрения дисциплинарного дела совет Федеральной палаты адвокатов вправе:</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оставить решение по дисциплинарному делу без изменения;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изменить решение по дисциплинарному делу;</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отменить решение по дисциплинарному делу и принять новое решение.</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При рассмотрении дисциплинарного дела в Федеральной палате адвокатов течение сроков применения к адвокату мер дисциплинарной ответственности начинается заново со дня поступления в Федеральную палату адвокатов дисциплинарного дела.</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38. Имущество Федеральной палаты адвокатов</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Имущество Федеральной палаты адвокатов формируется за счет отчислений, осуществляемых адвокатскими палатами,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 Федеральная палата адвокатов является собственником данного имущества.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К затратам на общие нужды Федеральной палаты адвокатов относятся расходы на вознаграждение адвокатов, работающих в органах Федеральной палаты адвокатов, компенсация данным адвокатам расходов, связанных с их работой в указанных органах, </w:t>
      </w:r>
      <w:r w:rsidRPr="008F5D22">
        <w:rPr>
          <w:rFonts w:ascii="Times New Roman" w:hAnsi="Times New Roman" w:cs="Times New Roman"/>
          <w:sz w:val="24"/>
          <w:szCs w:val="24"/>
        </w:rPr>
        <w:lastRenderedPageBreak/>
        <w:t>расходы на заработную плату работников аппарата Федеральной палаты адвокатов, материальное обеспечение деятельности Федеральной палаты адвокатов и иные расходы, предусмотренные сметой Федеральной палаты адвокатов.</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335">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20.12.2004 N 163-ФЗ)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39. Общественные объединения адвокатов</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Адвокаты вправе создавать общественные объединения адвокатов и (или) быть членами (участниками) общественных объединений адвокатов в соответствии с </w:t>
      </w:r>
      <w:hyperlink r:id="rId336">
        <w:r w:rsidRPr="008F5D22">
          <w:rPr>
            <w:rFonts w:ascii="Times New Roman" w:hAnsi="Times New Roman" w:cs="Times New Roman"/>
            <w:color w:val="0000FF"/>
            <w:sz w:val="24"/>
            <w:szCs w:val="24"/>
          </w:rPr>
          <w:t>законодательством</w:t>
        </w:r>
      </w:hyperlink>
      <w:r w:rsidRPr="008F5D22">
        <w:rPr>
          <w:rFonts w:ascii="Times New Roman" w:hAnsi="Times New Roman" w:cs="Times New Roman"/>
          <w:sz w:val="24"/>
          <w:szCs w:val="24"/>
        </w:rPr>
        <w:t xml:space="preserve"> Российской Федерации. Общественные объединения адвокатов не вправе осуществлять предусмотренные настоящим Федеральным законом функции адвокатских образований, а также функции адвокатских палат субъектов Российской Федерации или Федеральной палаты адвокатов либо их органов.</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Title"/>
        <w:jc w:val="center"/>
        <w:outlineLvl w:val="0"/>
        <w:rPr>
          <w:rFonts w:ascii="Times New Roman" w:hAnsi="Times New Roman" w:cs="Times New Roman"/>
          <w:sz w:val="24"/>
          <w:szCs w:val="24"/>
        </w:rPr>
      </w:pPr>
      <w:r w:rsidRPr="008F5D22">
        <w:rPr>
          <w:rFonts w:ascii="Times New Roman" w:hAnsi="Times New Roman" w:cs="Times New Roman"/>
          <w:sz w:val="24"/>
          <w:szCs w:val="24"/>
        </w:rPr>
        <w:t>Глава 4.1. КОМПЛЕКСНАЯ ИНФОРМАЦИОННАЯ СИСТЕМА</w:t>
      </w:r>
    </w:p>
    <w:p w:rsidR="008F5D22" w:rsidRPr="008F5D22" w:rsidRDefault="008F5D22">
      <w:pPr>
        <w:pStyle w:val="ConsPlusTitle"/>
        <w:jc w:val="center"/>
        <w:rPr>
          <w:rFonts w:ascii="Times New Roman" w:hAnsi="Times New Roman" w:cs="Times New Roman"/>
          <w:sz w:val="24"/>
          <w:szCs w:val="24"/>
        </w:rPr>
      </w:pPr>
      <w:r w:rsidRPr="008F5D22">
        <w:rPr>
          <w:rFonts w:ascii="Times New Roman" w:hAnsi="Times New Roman" w:cs="Times New Roman"/>
          <w:sz w:val="24"/>
          <w:szCs w:val="24"/>
        </w:rPr>
        <w:t>АДВОКАТУРЫ РОССИИ</w:t>
      </w:r>
    </w:p>
    <w:p w:rsidR="008F5D22" w:rsidRPr="008F5D22" w:rsidRDefault="008F5D22">
      <w:pPr>
        <w:pStyle w:val="ConsPlusNormal"/>
        <w:jc w:val="center"/>
        <w:rPr>
          <w:rFonts w:ascii="Times New Roman" w:hAnsi="Times New Roman" w:cs="Times New Roman"/>
          <w:sz w:val="24"/>
          <w:szCs w:val="24"/>
        </w:rPr>
      </w:pPr>
    </w:p>
    <w:p w:rsidR="008F5D22" w:rsidRPr="008F5D22" w:rsidRDefault="008F5D22">
      <w:pPr>
        <w:pStyle w:val="ConsPlusNormal"/>
        <w:jc w:val="center"/>
        <w:rPr>
          <w:rFonts w:ascii="Times New Roman" w:hAnsi="Times New Roman" w:cs="Times New Roman"/>
          <w:sz w:val="24"/>
          <w:szCs w:val="24"/>
        </w:rPr>
      </w:pPr>
      <w:r w:rsidRPr="008F5D22">
        <w:rPr>
          <w:rFonts w:ascii="Times New Roman" w:hAnsi="Times New Roman" w:cs="Times New Roman"/>
          <w:sz w:val="24"/>
          <w:szCs w:val="24"/>
        </w:rPr>
        <w:t xml:space="preserve">(введена Федеральным </w:t>
      </w:r>
      <w:hyperlink r:id="rId337">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39.1. Комплексная информационная система адвокатуры России</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(введена Федеральным </w:t>
      </w:r>
      <w:hyperlink r:id="rId338">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bookmarkStart w:id="54" w:name="P872"/>
      <w:bookmarkEnd w:id="54"/>
      <w:r w:rsidRPr="008F5D22">
        <w:rPr>
          <w:rFonts w:ascii="Times New Roman" w:hAnsi="Times New Roman" w:cs="Times New Roman"/>
          <w:sz w:val="24"/>
          <w:szCs w:val="24"/>
        </w:rPr>
        <w:t>1. Комплексной информационной системой адвокатуры России (далее также - КИС АР) является автоматизированная информационная система, принадлежащая на праве собственности Федеральной палате адвокатов и предназначенная для комплексной автоматизации деятельности Федеральной палаты адвокатов, адвокатских палат, адвокатских образований и адвокатов по реализации установленных настоящим Федеральным законом прав и исполнению обязанностей по обеспечению всех видов информационного взаимодействия (обмена).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Оператором КИС АР является Федеральная палата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Доступ в КИС АР адвокатам, адвокатским образованиям, адвокатским палатам, а также иным лицам, которым такой доступ предоставлен в целях, предусмотренных </w:t>
      </w:r>
      <w:hyperlink w:anchor="P872">
        <w:r w:rsidRPr="008F5D22">
          <w:rPr>
            <w:rFonts w:ascii="Times New Roman" w:hAnsi="Times New Roman" w:cs="Times New Roman"/>
            <w:color w:val="0000FF"/>
            <w:sz w:val="24"/>
            <w:szCs w:val="24"/>
          </w:rPr>
          <w:t>пунктом 1</w:t>
        </w:r>
      </w:hyperlink>
      <w:r w:rsidRPr="008F5D22">
        <w:rPr>
          <w:rFonts w:ascii="Times New Roman" w:hAnsi="Times New Roman" w:cs="Times New Roman"/>
          <w:sz w:val="24"/>
          <w:szCs w:val="24"/>
        </w:rPr>
        <w:t xml:space="preserve"> настоящей статьи, в том числе лицам, претендующим на присвоение статуса адвоката, членам квалификационных комиссий, не являющимся адвокатами, лицам, осуществляющим в установленных законом случаях назначение защитников или представителей в уголовном, гражданском, административном судопроизводстве или в иных установленных законом случаях, обеспечивается путем использования программного обеспечения КИС АР посредством информационно-телекоммуникационной сети "Интернет" с использованием электронных вычислительных машин или пользовательского оборудования (оконечного оборудования), имеющего в своем составе идентификационный модуль. Способы идентификации и аутентификации субъектов доступа в КИС АР определяются оператором КИС АР. Для идентификации и аутентификации в КИС АР пользователей, указанных в настоящем пункте, может использоваться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за исключением случаев, предусмотренных настоящим пунктом. Идентификация и аутентификация в КИС АР судов (судей) и работников аппаратов судов, следователей, дознавателей, должностных </w:t>
      </w:r>
      <w:r w:rsidRPr="008F5D22">
        <w:rPr>
          <w:rFonts w:ascii="Times New Roman" w:hAnsi="Times New Roman" w:cs="Times New Roman"/>
          <w:sz w:val="24"/>
          <w:szCs w:val="24"/>
        </w:rPr>
        <w:lastRenderedPageBreak/>
        <w:t>лиц органов дознания, Судебного департамента при Верховном Суде Российской Федерации, управлений Судебного департамента в субъектах Российской Федерации, органов исполнительной власти субъектов Российской Федерации, осуществляющих обеспечение деятельности мировых судей, могут осуществляться в порядке, установленном соглашением (соглашениями) между Федеральной палатой адвокатов и федеральными государственными органами, к полномочиям которых отнесены рассмотрение сообщений о преступлениях, предварительное расследование и (или) производство неотложных следственных действий, а также между Федеральной палатой адвокатов Российской Федерации и Судебным департаментом при Верховном Суде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Положение о КИС АР утверждается советом Федеральной палаты адвокатов и определяет структуру и состав подсистем КИС АР и их функции, порядок направления и обработки информации в КИС АР, порядок взаимодействия КИС АР с другими информационными системами, порядок предоставления доступа к содержащимся в КИС АР сведениям, если иное не предусмотрено федеральным законом.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Совет Федеральной палаты адвокатов вправе утвердить порядок и случаи предоставления доступа к содержащимся в КИС АР сведениям с использованием федеральной государственной информационной системы "Единый портал государственных и муниципальных услуг (функций)" при условии их согласования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Идентификация и аутентификация пользователя - физического лица в КИС АР посредством единой системы идентификации и аутентификации могут осуществляться с использованием одного или нескольких из следующих сведений, позволяющих однозначно идентифицировать его личность: фамилия, имя, отчество (при наличии), гражданство, дата рождения, реквизиты документа, удостоверяющего личность гражданина Российской Федерации на территории Российской Федерации, страховой номер индивидуального лицевого счета застрахованного лица в системе персонифицированного учета Фонда пенсионного и социального страхования Российской Федерации, идентификационный номер налогоплательщика, иная информация, позволяющая подтвердить его личность.</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 Идентификация и аутентификация пользователя - юридического лица в КИС АР посредством единой системы идентификации и аутентификации могут осуществляться с использованием одного или нескольких из следующих сведений, позволяющих однозначно идентифицировать юридическое лицо: наименование и организационно-правовая форма, основной государственный регистрационный номер и адрес юридического лица, идентификационный номер налогоплательщика.</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39.2. Состав комплексной информационной системы адвокатуры России</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(введена Федеральным </w:t>
      </w:r>
      <w:hyperlink r:id="rId339">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КИС АР состоит из подсистем, предназначенных для автоматизации основных направлений деятельности адвокатов, адвокатских образований, адвокатских палат и Федеральной палаты адвокатов, включая: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проведение квалификационного экзамена на присвоение статуса адвоката и автоматизированной анонимной проверки результатов электронного тестирования;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2) присвоение, приостановление, возобновление, прекращение, восстановление статуса адвоката, изменение адвокатом членства в адвокатской палате одного субъекта Российской Федерации на членство в адвокатской палате другого субъекта Российской Федерации, в том числе информационное взаимодействие (обмен) федерального органа юстиции с территориальными органами юстиции при ведении ими Единого государственного реестра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обеспечение ведения реестров адвокатских образований адвокатскими палатами субъектов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 оказание юридической помощи адвокатами, участвующими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органов дознания, органов предварительного следствия или суда, в порядке, предусмотренном </w:t>
      </w:r>
      <w:hyperlink w:anchor="P777">
        <w:r w:rsidRPr="008F5D22">
          <w:rPr>
            <w:rFonts w:ascii="Times New Roman" w:hAnsi="Times New Roman" w:cs="Times New Roman"/>
            <w:color w:val="0000FF"/>
            <w:sz w:val="24"/>
            <w:szCs w:val="24"/>
          </w:rPr>
          <w:t>подпунктом 3.1 пункта 3 статьи 37</w:t>
        </w:r>
      </w:hyperlink>
      <w:r w:rsidRPr="008F5D22">
        <w:rPr>
          <w:rFonts w:ascii="Times New Roman" w:hAnsi="Times New Roman" w:cs="Times New Roman"/>
          <w:sz w:val="24"/>
          <w:szCs w:val="24"/>
        </w:rPr>
        <w:t xml:space="preserve"> настоящего Федерального закона, информационное взаимодействие (обмен) с органами дознания, органами предварительного следствия и судами по вопросам оказания такой юридической помощи;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оказание бесплатной юридической помощи адвокатами в рамках государственной и негосударственной систем бесплатной юридической помощи в соответствии с Федеральным </w:t>
      </w:r>
      <w:hyperlink r:id="rId340">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"О бесплатной юридической помощи в Российской Федерации", а также ведение учета и отчетности об оказании бесплатной юридической помощи, информационное взаимодействие (обмен) с иными участниками государственной системы бесплатной юридической помощи;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 повышение профессионального уровня адвокатов, помощников адвокатов и стажеров адвокатов, ведение учета и отчетности, связанные с ним;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организацию информационного обеспечения адвокатов, адвокатских образований и адвокатских палат субъектов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8) обеспечение в предусмотренных законом случаях информационного взаимодействия (обмена), в том числе посредством информационно-телекоммуникационной сети "Интернет" и единой системы межведомственного электронного взаимодействия, адвокатуры с федеральными органами государственной власти, органами государственной власти субъектов Российской Федерации, судами, иными государственными органами, органами местного самоуправления, иными муниципальными органами, юридическими и физическими лицами в пределах полномочий указанных органов и лиц, предусмотренных соответствующими нормативными правовыми актами.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Сроки и порядок разработки и введения в эксплуатацию подсистем КИС АР или их отдельных частей определяются советом Федеральной палаты адвокатов.</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39.3. Состав и порядок предоставления сведений, содержащихся в комплексной информационной системе адвокатуры России</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(введена Федеральным </w:t>
      </w:r>
      <w:hyperlink r:id="rId341">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bookmarkStart w:id="55" w:name="P899"/>
      <w:bookmarkEnd w:id="55"/>
      <w:r w:rsidRPr="008F5D22">
        <w:rPr>
          <w:rFonts w:ascii="Times New Roman" w:hAnsi="Times New Roman" w:cs="Times New Roman"/>
          <w:sz w:val="24"/>
          <w:szCs w:val="24"/>
        </w:rPr>
        <w:t>1. КИС АР содержит сведения: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о лицах, претендующих на присвоение статуса адвоката;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об адвокатах и адвокатской деятельности;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3) об адвокатских образованиях (в том числе филиалах, иных обособленных подразделениях), адвокатских палатах субъектов Российской Федерации, о Федеральной палате адвокатов и об осуществляемой ими деятельности;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о назначении и об участии адвокатов в качестве защитников или представителей в уголовном, гражданском, административном судопроизводстве или в иных установленных законом случаях по назначению соответствующих государственных органов, в том числе органов дознания, органов предварительного следствия или суда, о возмещении адвокатам процессуальных издержек;</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об оказании адвокатами бесплатной юридической помощи.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Наряду со сведениями, указанными в </w:t>
      </w:r>
      <w:hyperlink w:anchor="P899">
        <w:r w:rsidRPr="008F5D22">
          <w:rPr>
            <w:rFonts w:ascii="Times New Roman" w:hAnsi="Times New Roman" w:cs="Times New Roman"/>
            <w:color w:val="0000FF"/>
            <w:sz w:val="24"/>
            <w:szCs w:val="24"/>
          </w:rPr>
          <w:t>пункте 1</w:t>
        </w:r>
      </w:hyperlink>
      <w:r w:rsidRPr="008F5D22">
        <w:rPr>
          <w:rFonts w:ascii="Times New Roman" w:hAnsi="Times New Roman" w:cs="Times New Roman"/>
          <w:sz w:val="24"/>
          <w:szCs w:val="24"/>
        </w:rPr>
        <w:t xml:space="preserve"> настоящей статьи, КИС АР содержит иные сведения (в том числе сведения справочно-аналитического характера), которые касаются деятельности адвокатов, адвокатских образований, адвокатских палат субъектов Российской Федерации и Федеральной палаты адвокатов и состав которых определяется советом Федеральной палаты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bookmarkStart w:id="56" w:name="P906"/>
      <w:bookmarkEnd w:id="56"/>
      <w:r w:rsidRPr="008F5D22">
        <w:rPr>
          <w:rFonts w:ascii="Times New Roman" w:hAnsi="Times New Roman" w:cs="Times New Roman"/>
          <w:sz w:val="24"/>
          <w:szCs w:val="24"/>
        </w:rPr>
        <w:t xml:space="preserve">3. Сведения, указанные в </w:t>
      </w:r>
      <w:hyperlink w:anchor="P899">
        <w:r w:rsidRPr="008F5D22">
          <w:rPr>
            <w:rFonts w:ascii="Times New Roman" w:hAnsi="Times New Roman" w:cs="Times New Roman"/>
            <w:color w:val="0000FF"/>
            <w:sz w:val="24"/>
            <w:szCs w:val="24"/>
          </w:rPr>
          <w:t>пункте 1</w:t>
        </w:r>
      </w:hyperlink>
      <w:r w:rsidRPr="008F5D22">
        <w:rPr>
          <w:rFonts w:ascii="Times New Roman" w:hAnsi="Times New Roman" w:cs="Times New Roman"/>
          <w:sz w:val="24"/>
          <w:szCs w:val="24"/>
        </w:rPr>
        <w:t xml:space="preserve"> настоящей статьи, представляются: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лицами, претендующими на присвоение статуса адвоката, адвокатами, лицами, статус адвоката которых прекращен, членами квалификационных комиссий, указанными в </w:t>
      </w:r>
      <w:hyperlink w:anchor="P693">
        <w:r w:rsidRPr="008F5D22">
          <w:rPr>
            <w:rFonts w:ascii="Times New Roman" w:hAnsi="Times New Roman" w:cs="Times New Roman"/>
            <w:color w:val="0000FF"/>
            <w:sz w:val="24"/>
            <w:szCs w:val="24"/>
          </w:rPr>
          <w:t>подпунктах 2</w:t>
        </w:r>
      </w:hyperlink>
      <w:r w:rsidRPr="008F5D22">
        <w:rPr>
          <w:rFonts w:ascii="Times New Roman" w:hAnsi="Times New Roman" w:cs="Times New Roman"/>
          <w:sz w:val="24"/>
          <w:szCs w:val="24"/>
        </w:rPr>
        <w:t xml:space="preserve"> - </w:t>
      </w:r>
      <w:hyperlink w:anchor="P697">
        <w:r w:rsidRPr="008F5D22">
          <w:rPr>
            <w:rFonts w:ascii="Times New Roman" w:hAnsi="Times New Roman" w:cs="Times New Roman"/>
            <w:color w:val="0000FF"/>
            <w:sz w:val="24"/>
            <w:szCs w:val="24"/>
          </w:rPr>
          <w:t>6 пункта 2 статьи 33</w:t>
        </w:r>
      </w:hyperlink>
      <w:r w:rsidRPr="008F5D22">
        <w:rPr>
          <w:rFonts w:ascii="Times New Roman" w:hAnsi="Times New Roman" w:cs="Times New Roman"/>
          <w:sz w:val="24"/>
          <w:szCs w:val="24"/>
        </w:rPr>
        <w:t xml:space="preserve"> настоящего Федерального закона;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Федеральной палатой адвокатов, адвокатскими палатами субъектов Российской Федерации, адвокатскими образованиями, их обособленными подразделениями;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федеральным органом юстиции, территориальными органами юстиции;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органами государственной власти субъектов Российской Федерации, подведомственными им учреждениями и организациями, уполномоченными в области обеспечения граждан бесплатной юридической помощью;</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Федеральной налоговой службой и ее территориальными органами;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 иными органами государственной власти Российской Федерации, органами государственной власти субъектов Российской Федерации, подведомственными им учреждениями и организациями, юридическими лицами, в ведении которых находятся сведения по входящим в компетенцию указанных органов и организаций вопросам.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 Сведения, указанные в </w:t>
      </w:r>
      <w:hyperlink w:anchor="P899">
        <w:r w:rsidRPr="008F5D22">
          <w:rPr>
            <w:rFonts w:ascii="Times New Roman" w:hAnsi="Times New Roman" w:cs="Times New Roman"/>
            <w:color w:val="0000FF"/>
            <w:sz w:val="24"/>
            <w:szCs w:val="24"/>
          </w:rPr>
          <w:t>пункте 1</w:t>
        </w:r>
      </w:hyperlink>
      <w:r w:rsidRPr="008F5D22">
        <w:rPr>
          <w:rFonts w:ascii="Times New Roman" w:hAnsi="Times New Roman" w:cs="Times New Roman"/>
          <w:sz w:val="24"/>
          <w:szCs w:val="24"/>
        </w:rPr>
        <w:t xml:space="preserve"> настоящей статьи, могут представляться судами (судьями), а также Судебным департаментом при Верховном Суде Российской Федерации, управлениями Судебного департамента в субъектах Российской Федерации, органами исполнительной власти субъектов Российской Федерации, осуществляющими обеспечение деятельности мировых судей, органами дознания, органами предварительного следствия Министерства внутренних дел Российской Федерации, Министерства обороны Российской Федерации, Министерства Российской Федерации по делам гражданской обороны, чрезвычайным ситуациям и ликвидации последствий стихийных бедствий, Следственного комитета Российской Федерации, Федеральной службы безопасности Российской Федерации, Федеральной службы исполнения наказаний, Федеральной службы судебных приставов, Федеральной таможенной службы, органами иных министерств и ведомств Российской Федерации, уполномоченными на осуществление дознания и предварительного следствия в соответствии с уголовно-процессуальным законодательством Российской Федерации, а также их финансовыми службами и Федеральным казначейством.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Оператору и пользователям КИС АР запрещается каким-либо образом изменять сведения, представленные в КИС АР дознавателями или следователями органов федеральной службы безопасности при направлении уведомления о назначении защитников в уголовном судопроизводстве, а также размещать в КИС АР иные сведения в отношении уголовных дел, производство по которым осуществляется органами федеральной службы безопасности.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Сведения, указанные в </w:t>
      </w:r>
      <w:hyperlink w:anchor="P899">
        <w:r w:rsidRPr="008F5D22">
          <w:rPr>
            <w:rFonts w:ascii="Times New Roman" w:hAnsi="Times New Roman" w:cs="Times New Roman"/>
            <w:color w:val="0000FF"/>
            <w:sz w:val="24"/>
            <w:szCs w:val="24"/>
          </w:rPr>
          <w:t>пункте 1</w:t>
        </w:r>
      </w:hyperlink>
      <w:r w:rsidRPr="008F5D22">
        <w:rPr>
          <w:rFonts w:ascii="Times New Roman" w:hAnsi="Times New Roman" w:cs="Times New Roman"/>
          <w:sz w:val="24"/>
          <w:szCs w:val="24"/>
        </w:rPr>
        <w:t xml:space="preserve"> настоящей статьи, представляются в КИС АР на бумажном носителе или в электронной форме, в том числе в рамках межведомственного информационного взаимодействия информационных систем органов и организаций, предусмотренных настоящей статьей, включая использование единой системы межведомственного электронного взаимодействия.</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 Адвокатские палаты субъектов Российской Федерации, адвокатские образования и их обособленные подразделения, адвокаты, лица, претендующие на присвоение статуса адвоката, обязаны обеспечивать технические условия для своевременного внесения в КИС АР в полном объеме сведений, предусмотренных настоящим Федеральным законом, другими федеральными законами и иными нормативными правовыми актами. Перечень необходимых технических условий для доступа указанных в настоящем пункте лиц и организаций в КИС АР, ее эксплуатации и обеспечения защиты указанных сведений определяется Федеральной палатой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Содержащиеся в КИС АР общедоступные сведения размещаются на официальном сайте Федеральной палаты адвокатов в информационно-телекоммуникационной сети "Интернет" и на официальных сайтах адвокатских палат субъектов Российской Федерации в информационно-телекоммуникационной сети "Интернет", за исключением сведений, отнесенных законодательством Российской Федерации к охраняемой законом тайне, включая адвокатскую тайну, или конфиденциальной информации, отнесенной к информации ограниченного доступа. Состав общедоступных сведений и порядок их размещения определяются советом Федеральной палаты адвокатов.</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39.4. Информационное взаимодействие комплексной информационной системы адвокатуры России с иными информационными системами</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(введена Федеральным </w:t>
      </w:r>
      <w:hyperlink r:id="rId342">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В целях обеспечения взаимодействия КИС АР с иными информационными системами, из которых адвокаты, адвокатские образования, адвокатские палаты субъектов Российской Федерации или Федеральная палата адвокатов получают либо в которые направляют сведения, необходимые для реализации установленных настоящим Федеральным законом прав и исполнения обязанностей, технические требования к КИС АР и порядок ее функционирования устанавливаются оператором КИС АР, за исключением случая, если требования к порядку взаимодействия информационных систем установлены законодательством Российской Федерации или соглашениями между операторами соответствующих информационных систем.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Требования к участию в информационном взаимодействии информационных систем субъектов, указанных в </w:t>
      </w:r>
      <w:hyperlink w:anchor="P906">
        <w:r w:rsidRPr="008F5D22">
          <w:rPr>
            <w:rFonts w:ascii="Times New Roman" w:hAnsi="Times New Roman" w:cs="Times New Roman"/>
            <w:color w:val="0000FF"/>
            <w:sz w:val="24"/>
            <w:szCs w:val="24"/>
          </w:rPr>
          <w:t>пункте 3 статьи 39.3</w:t>
        </w:r>
      </w:hyperlink>
      <w:r w:rsidRPr="008F5D22">
        <w:rPr>
          <w:rFonts w:ascii="Times New Roman" w:hAnsi="Times New Roman" w:cs="Times New Roman"/>
          <w:sz w:val="24"/>
          <w:szCs w:val="24"/>
        </w:rPr>
        <w:t xml:space="preserve"> настоящего Федерального закона, в том числе состав подлежащих обмену с КИС АР сведений, устанавливаются операторами соответствующих информационных систем, за исключением случая, если требования к порядку взаимодействия информационных систем установлены законодательством Российской Федерации или соглашениями между операторами соответствующих информационных систем и Федеральной палатой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3. Федеральная палата адвокатов обеспечивает информационное взаимодействие КИС АР с иными информационными системами государственных и муниципальных органов и организаций с использованием единой системы межведомственного электронного взаимодействия, а также межведомственной системы электронного документооборота в порядке, установленном законодательством Российской Федерации, за исключением случаев использования других способов информационного взаимодействия в порядке, установленном соответствующими соглашениями между Федеральной палатой адвокатов и операторами соответствующих информационных систем.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КИС АР предусматривает возможность передачи федеральному органу юстиции в электронной форме сведений о претендентах, принесших присягу адвоката, сведений о претендентах, не сдавших квалификационный экзамен, и сведений, содержащихся в реестрах адвокатских образований, в объеме, согласованном оператором КИС АР с федеральным органом юстиции.</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39.5. Конфиденциальность и защита информации</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(введена Федеральным </w:t>
      </w:r>
      <w:hyperlink r:id="rId343">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от 22.04.2024 N 83-ФЗ)</w:t>
      </w:r>
    </w:p>
    <w:p w:rsidR="008F5D22" w:rsidRPr="008F5D22" w:rsidRDefault="008F5D22">
      <w:pPr>
        <w:pStyle w:val="ConsPlusNormal"/>
        <w:ind w:firstLine="540"/>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Лица, имеющие доступ к содержащимся в КИС АР сведениям, не вправе раскрывать третьим лицам и распространять эти сведения, за исключением случаев, установленных законодательством Российской Федерации. За разглашение или незаконное использование этих сведений указанные лица несут ответственность, предусмотренную законодательством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Защита сведений, содержащихся в КИС АР, осуществляется в соответствии с законодательством Российской Федерации в области персональных данных и законодательством Российской Федерации об информации, информационных технологиях и о защите информации.</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jc w:val="center"/>
        <w:outlineLvl w:val="0"/>
        <w:rPr>
          <w:rFonts w:ascii="Times New Roman" w:hAnsi="Times New Roman" w:cs="Times New Roman"/>
          <w:sz w:val="24"/>
          <w:szCs w:val="24"/>
        </w:rPr>
      </w:pPr>
      <w:r w:rsidRPr="008F5D22">
        <w:rPr>
          <w:rFonts w:ascii="Times New Roman" w:hAnsi="Times New Roman" w:cs="Times New Roman"/>
          <w:sz w:val="24"/>
          <w:szCs w:val="24"/>
        </w:rPr>
        <w:t>Глава 5. ЗАКЛЮЧИТЕЛЬНЫЕ И ПЕРЕХОДНЫЕ ПОЛОЖЕНИЯ</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bookmarkStart w:id="57" w:name="P937"/>
      <w:bookmarkEnd w:id="57"/>
      <w:r w:rsidRPr="008F5D22">
        <w:rPr>
          <w:rFonts w:ascii="Times New Roman" w:hAnsi="Times New Roman" w:cs="Times New Roman"/>
          <w:sz w:val="24"/>
          <w:szCs w:val="24"/>
        </w:rPr>
        <w:t>Статья 40. Сохранение статуса адвоката</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bookmarkStart w:id="58" w:name="P939"/>
      <w:bookmarkEnd w:id="58"/>
      <w:r w:rsidRPr="008F5D22">
        <w:rPr>
          <w:rFonts w:ascii="Times New Roman" w:hAnsi="Times New Roman" w:cs="Times New Roman"/>
          <w:sz w:val="24"/>
          <w:szCs w:val="24"/>
        </w:rPr>
        <w:t xml:space="preserve">1. Адвокаты - члены коллегий адвокатов, образованных в соответствии с законодательством СССР и РСФСР и действующих на территории Российской Федерации на момент вступления в силу настоящего Федерального закона (далее - коллегии адвокатов, образованные до вступления в силу настоящего Федерального закона), отвечающие требованиям </w:t>
      </w:r>
      <w:hyperlink w:anchor="P168">
        <w:r w:rsidRPr="008F5D22">
          <w:rPr>
            <w:rFonts w:ascii="Times New Roman" w:hAnsi="Times New Roman" w:cs="Times New Roman"/>
            <w:color w:val="0000FF"/>
            <w:sz w:val="24"/>
            <w:szCs w:val="24"/>
          </w:rPr>
          <w:t>пунктов 1</w:t>
        </w:r>
      </w:hyperlink>
      <w:r w:rsidRPr="008F5D22">
        <w:rPr>
          <w:rFonts w:ascii="Times New Roman" w:hAnsi="Times New Roman" w:cs="Times New Roman"/>
          <w:sz w:val="24"/>
          <w:szCs w:val="24"/>
        </w:rPr>
        <w:t xml:space="preserve"> и </w:t>
      </w:r>
      <w:hyperlink w:anchor="P174">
        <w:r w:rsidRPr="008F5D22">
          <w:rPr>
            <w:rFonts w:ascii="Times New Roman" w:hAnsi="Times New Roman" w:cs="Times New Roman"/>
            <w:color w:val="0000FF"/>
            <w:sz w:val="24"/>
            <w:szCs w:val="24"/>
          </w:rPr>
          <w:t>2 статьи 9</w:t>
        </w:r>
      </w:hyperlink>
      <w:r w:rsidRPr="008F5D22">
        <w:rPr>
          <w:rFonts w:ascii="Times New Roman" w:hAnsi="Times New Roman" w:cs="Times New Roman"/>
          <w:sz w:val="24"/>
          <w:szCs w:val="24"/>
        </w:rPr>
        <w:t xml:space="preserve"> настоящего Федерального закона, сохраняют статус адвоката после вступления в силу настоящего Федерального закона без сдачи квалификационного экзамена и принятия квалификационными комиссиями решений о присвоении статуса адвоката.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Коллегия адвокатов, образованная до вступления в силу настоящего Федерального закона, в месячный срок со дня вступления в силу настоящего Федерального закона направляет в территориальный орган юстиции список своих членов, подписанный руководителем данной коллегии адвокатов и заверенный ее печатью. Указанный список направляется в территориальный орган юстиции того субъекта Российской Федерации, где члены коллегии адвокатов состоят на учете в налоговом органе в качестве налогоплательщиков единого социального налога. Московская областная коллегия адвокатов и Ленинградская областная коллегия адвокатов направляют списки своих членов соответственно в территориальный орган юстиции по Московской области и </w:t>
      </w:r>
      <w:r w:rsidRPr="008F5D22">
        <w:rPr>
          <w:rFonts w:ascii="Times New Roman" w:hAnsi="Times New Roman" w:cs="Times New Roman"/>
          <w:sz w:val="24"/>
          <w:szCs w:val="24"/>
        </w:rPr>
        <w:lastRenderedPageBreak/>
        <w:t>территориальный орган юстиции по Ленинградской области независимо от того, где члены указанных коллегий адвокатов состоят на учете в налоговых органах в качестве налогоплательщиков единого социального налога.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Список, направляемый в территориальный орган юстиции, должен содержать фамилии, имена и отчества адвокатов, сведения о которых представляются для внесения в соответствующий региональный реестр. К списку прилагаются следующие документы: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личные заявления адвокатов о внесении сведений о них в соответствующий региональный реестр;</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копии </w:t>
      </w:r>
      <w:hyperlink r:id="rId344">
        <w:r w:rsidRPr="008F5D22">
          <w:rPr>
            <w:rFonts w:ascii="Times New Roman" w:hAnsi="Times New Roman" w:cs="Times New Roman"/>
            <w:color w:val="0000FF"/>
            <w:sz w:val="24"/>
            <w:szCs w:val="24"/>
          </w:rPr>
          <w:t>документов</w:t>
        </w:r>
      </w:hyperlink>
      <w:r w:rsidRPr="008F5D22">
        <w:rPr>
          <w:rFonts w:ascii="Times New Roman" w:hAnsi="Times New Roman" w:cs="Times New Roman"/>
          <w:sz w:val="24"/>
          <w:szCs w:val="24"/>
        </w:rPr>
        <w:t>, удостоверяющих личность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анкеты, содержащие биографические сведения об адвокатах;</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 сведения о трудовой деятельности, оформленные в установленном законодательством </w:t>
      </w:r>
      <w:hyperlink r:id="rId345">
        <w:r w:rsidRPr="008F5D22">
          <w:rPr>
            <w:rFonts w:ascii="Times New Roman" w:hAnsi="Times New Roman" w:cs="Times New Roman"/>
            <w:color w:val="0000FF"/>
            <w:sz w:val="24"/>
            <w:szCs w:val="24"/>
          </w:rPr>
          <w:t>порядке</w:t>
        </w:r>
      </w:hyperlink>
      <w:r w:rsidRPr="008F5D22">
        <w:rPr>
          <w:rFonts w:ascii="Times New Roman" w:hAnsi="Times New Roman" w:cs="Times New Roman"/>
          <w:sz w:val="24"/>
          <w:szCs w:val="24"/>
        </w:rPr>
        <w:t>, и (или) копии трудовых книжек или иные документы, подтверждающие стаж работы по юридической специальности;</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(пп. 4 в ред. Федерального </w:t>
      </w:r>
      <w:hyperlink r:id="rId346">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31.07.2020 N 268-ФЗ)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копии документов, подтверждающих высшее юридическое образование либо наличие ученой степени по юридической специальности;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 копии решений о приеме в коллегии адвокатов, образованные до вступления в силу настоящего Федерального закона.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Территориальный орган юстиции организует проверку достоверности представленных документов и сведений. При этом территориальный орган юстиции вправе обратиться при необходимости в соответствующие органы и организации.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5. После подтверждения достоверности указанных документов и сведений территориальный орган юстиции в трехмесячный срок со дня вступления в силу настоящего Федерального закона вносит сведения об адвокатах, указанных в </w:t>
      </w:r>
      <w:hyperlink w:anchor="P939">
        <w:r w:rsidRPr="008F5D22">
          <w:rPr>
            <w:rFonts w:ascii="Times New Roman" w:hAnsi="Times New Roman" w:cs="Times New Roman"/>
            <w:color w:val="0000FF"/>
            <w:sz w:val="24"/>
            <w:szCs w:val="24"/>
          </w:rPr>
          <w:t>пункте 1</w:t>
        </w:r>
      </w:hyperlink>
      <w:r w:rsidRPr="008F5D22">
        <w:rPr>
          <w:rFonts w:ascii="Times New Roman" w:hAnsi="Times New Roman" w:cs="Times New Roman"/>
          <w:sz w:val="24"/>
          <w:szCs w:val="24"/>
        </w:rPr>
        <w:t xml:space="preserve"> настоящей статьи, в региональный реестр и публикует в региональных средствах массовой информации указанные списки, сформированные в алфавитном порядке. Невнесение сведений об адвокате в региональный реестр может быть обжаловано в суд. До выдачи адвокатам удостоверений, предусмотренных </w:t>
      </w:r>
      <w:hyperlink w:anchor="P255">
        <w:r w:rsidRPr="008F5D22">
          <w:rPr>
            <w:rFonts w:ascii="Times New Roman" w:hAnsi="Times New Roman" w:cs="Times New Roman"/>
            <w:color w:val="0000FF"/>
            <w:sz w:val="24"/>
            <w:szCs w:val="24"/>
          </w:rPr>
          <w:t>статьей 15</w:t>
        </w:r>
      </w:hyperlink>
      <w:r w:rsidRPr="008F5D22">
        <w:rPr>
          <w:rFonts w:ascii="Times New Roman" w:hAnsi="Times New Roman" w:cs="Times New Roman"/>
          <w:sz w:val="24"/>
          <w:szCs w:val="24"/>
        </w:rPr>
        <w:t xml:space="preserve"> настоящего Федерального закона, действуют удостоверения, выданные адвокатам до вступления в силу настоящего Федерального закона.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6. Коллегии адвокатов, образованные до вступления в силу настоящего Федерального закона, прекращают прием новых членов коллегии адвокатов не позднее 1 июля 2002 года. Со дня вступления в силу настоящего Федерального закона до дня создания в соответствующем субъекте Российской Федерации квалификационной комиссии присвоение статуса адвоката приостанавливается.</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41. Проведение учредительных собраний (конференций) адвокатов</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Территориальные органы юстиции совместно с президиумами коллегий адвокатов, образованных до вступления в силу настоящего Федерального закона, организуют проведение учредительных собраний (конференций) адвокатов в субъектах Российской Федерации в течение пяти месяцев со дня вступления в силу настоящего Федерального закона.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Состав учредительного собрания (конференции) адвокатов формируется из </w:t>
      </w:r>
      <w:r w:rsidRPr="008F5D22">
        <w:rPr>
          <w:rFonts w:ascii="Times New Roman" w:hAnsi="Times New Roman" w:cs="Times New Roman"/>
          <w:sz w:val="24"/>
          <w:szCs w:val="24"/>
        </w:rPr>
        <w:lastRenderedPageBreak/>
        <w:t xml:space="preserve">адвокатов, включенных в региональный реестр в соответствии со </w:t>
      </w:r>
      <w:hyperlink w:anchor="P937">
        <w:r w:rsidRPr="008F5D22">
          <w:rPr>
            <w:rFonts w:ascii="Times New Roman" w:hAnsi="Times New Roman" w:cs="Times New Roman"/>
            <w:color w:val="0000FF"/>
            <w:sz w:val="24"/>
            <w:szCs w:val="24"/>
          </w:rPr>
          <w:t>статьей 40</w:t>
        </w:r>
      </w:hyperlink>
      <w:r w:rsidRPr="008F5D22">
        <w:rPr>
          <w:rFonts w:ascii="Times New Roman" w:hAnsi="Times New Roman" w:cs="Times New Roman"/>
          <w:sz w:val="24"/>
          <w:szCs w:val="24"/>
        </w:rPr>
        <w:t xml:space="preserve"> настоящего Федерального закона и являвшихся членами коллегий адвокатов, образованных до вступления в силу настоящего Федерального закона, на 1 июля 2001 года.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Коллегии адвокатов, образованные до вступления в силу настоящего Федерального закона, избирают на своих общих собраниях делегатов на учредительную конференцию адвокатов по норме представительства, определяемой территориальным органом юстиции совместно с президиумами данных коллегий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В случае, если адвокаты состоят на учете в качестве налогоплательщиков единого социального налога в налоговых органах одного субъекта Российской Федерации, но при этом являются членами коллегии адвокатов, образованной до вступления в силу настоящего Федерального закона, другого субъекта Российской Федерации, то территориальный орган юстиции по месту учета адвокатов в качестве налогоплательщиков организует проведение общего собрания таких адвокатов, на котором они избирают делегатов на учредительную конференцию адвокатов. Норма представительства для таких адвокатов определяется организаторами учредительной конференции адвокатов соответствующего субъекта Российской Федерации.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Учредительные собрания (конференции) адвокатов считаются правомочными, если в их работе принимают участие не менее двух третей адвокатов (делегатов конференции). Учредительное собрание (конференция) адвокатов избирает по три делегата на первый Всероссийский съезд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Открытие учредительного собрания (конференции) адвокатов поручается самому старшему по возрасту адвокату, участвующему в данном собрании (конференции). Для ведения заседания адвокаты, участвующие в собрании (делегаты конференции), избирают президиум.</w:t>
      </w:r>
    </w:p>
    <w:p w:rsidR="008F5D22" w:rsidRPr="008F5D22" w:rsidRDefault="008F5D22">
      <w:pPr>
        <w:pStyle w:val="ConsPlusNormal"/>
        <w:spacing w:after="1"/>
        <w:rPr>
          <w:rFonts w:ascii="Times New Roman" w:hAnsi="Times New Roman" w:cs="Times New Roman"/>
          <w:sz w:val="24"/>
          <w:szCs w:val="24"/>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8F5D22" w:rsidRPr="008F5D2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t>КонсультантПлюс: примечание.</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color w:val="392C69"/>
                <w:sz w:val="24"/>
                <w:szCs w:val="24"/>
              </w:rPr>
              <w:t>П. 6 ст. 41 не применяется при избрании Совета адвокатской палаты собранием (конференцией) адвокатов (</w:t>
            </w:r>
            <w:hyperlink w:anchor="P620">
              <w:r w:rsidRPr="008F5D22">
                <w:rPr>
                  <w:rFonts w:ascii="Times New Roman" w:hAnsi="Times New Roman" w:cs="Times New Roman"/>
                  <w:color w:val="0000FF"/>
                  <w:sz w:val="24"/>
                  <w:szCs w:val="24"/>
                </w:rPr>
                <w:t>ст. 31</w:t>
              </w:r>
            </w:hyperlink>
            <w:r w:rsidRPr="008F5D22">
              <w:rPr>
                <w:rFonts w:ascii="Times New Roman" w:hAnsi="Times New Roman" w:cs="Times New Roman"/>
                <w:color w:val="392C69"/>
                <w:sz w:val="24"/>
                <w:szCs w:val="24"/>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F5D22" w:rsidRPr="008F5D22" w:rsidRDefault="008F5D22">
            <w:pPr>
              <w:pStyle w:val="ConsPlusNormal"/>
              <w:rPr>
                <w:rFonts w:ascii="Times New Roman" w:hAnsi="Times New Roman" w:cs="Times New Roman"/>
                <w:sz w:val="24"/>
                <w:szCs w:val="24"/>
              </w:rPr>
            </w:pPr>
          </w:p>
        </w:tc>
      </w:tr>
    </w:tbl>
    <w:p w:rsidR="008F5D22" w:rsidRPr="008F5D22" w:rsidRDefault="008F5D22">
      <w:pPr>
        <w:pStyle w:val="ConsPlusNormal"/>
        <w:spacing w:before="280"/>
        <w:ind w:firstLine="540"/>
        <w:jc w:val="both"/>
        <w:rPr>
          <w:rFonts w:ascii="Times New Roman" w:hAnsi="Times New Roman" w:cs="Times New Roman"/>
          <w:sz w:val="24"/>
          <w:szCs w:val="24"/>
        </w:rPr>
      </w:pPr>
      <w:bookmarkStart w:id="59" w:name="P963"/>
      <w:bookmarkEnd w:id="59"/>
      <w:r w:rsidRPr="008F5D22">
        <w:rPr>
          <w:rFonts w:ascii="Times New Roman" w:hAnsi="Times New Roman" w:cs="Times New Roman"/>
          <w:sz w:val="24"/>
          <w:szCs w:val="24"/>
        </w:rPr>
        <w:t>6. Решения учредительного собрания (конференции) адвокатов принимаются простым большинством голосов адвокатов, участвующих в данном собрании (делегатов конференции). Организаторы учредительных собраний (конференций) адвокатов вправе установить порядок выдвижения кандидатов в органы адвокатской палаты с учетом необходимости представительства в исполнительном органе адвокатской палаты от различных коллегий адвокатов, образованных до вступления в силу настоящего Федерального закона, пропорционально численности их членов.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В состав органов адвокатской палаты субъекта Российской Федерации и Федеральной палаты адвокатов могут быть избраны адвокаты, не являющиеся участниками учредительного собрания (конференции) адвокатов.</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42. Проведение первого Всероссийского съезда адвокатов</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1. Федеральный орган юстиции совместно с адвокатскими палатами организует проведение первого Всероссийского съезда адвокатов в течение семи месяцев со дня вступления в силу настоящего Федерального закона.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Первый Всероссийский съезд адвокатов считается правомочным, если в его работе приняли участие не менее двух третей делегатов съезда.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lastRenderedPageBreak/>
        <w:t>3. Открытие первого Всероссийского съезда адвокатов поручается самому старшему по возрасту адвокату, участвующему в съезде. Для ведения заседания делегаты съезда избирают президиум.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Решения первого Всероссийского съезда адвокатов принимаются простым большинством голосов делегатов съезда.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В состав органов адвокатской палаты субъекта Российской Федерации и Федеральной палаты адвокатов могут быть избраны адвокаты, не являющиеся делегатами первого Всероссийского съезда.</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43. Приведение организационно-правовых форм коллегий адвокатов, образованных до вступления в силу настоящего Федерального закона, в соответствие с настоящим Федеральным законом</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Приведение организационно-правовых форм коллегий адвокатов, образованных до </w:t>
      </w:r>
      <w:hyperlink w:anchor="P1014">
        <w:r w:rsidRPr="008F5D22">
          <w:rPr>
            <w:rFonts w:ascii="Times New Roman" w:hAnsi="Times New Roman" w:cs="Times New Roman"/>
            <w:color w:val="0000FF"/>
            <w:sz w:val="24"/>
            <w:szCs w:val="24"/>
          </w:rPr>
          <w:t>вступления</w:t>
        </w:r>
      </w:hyperlink>
      <w:r w:rsidRPr="008F5D22">
        <w:rPr>
          <w:rFonts w:ascii="Times New Roman" w:hAnsi="Times New Roman" w:cs="Times New Roman"/>
          <w:sz w:val="24"/>
          <w:szCs w:val="24"/>
        </w:rPr>
        <w:t xml:space="preserve"> в силу настоящего Федерального закона, в соответствие с настоящим Федеральным законом осуществляется в порядке, установленном настоящей статьей.</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После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не вправе осуществлять предусмотренные настоящим Федеральным законом функции адвокатской палаты субъекта Российской Федерации и Федеральной палаты адвокатов либо их органов, за исключением функций, предусмотренных </w:t>
      </w:r>
      <w:hyperlink w:anchor="P1005">
        <w:r w:rsidRPr="008F5D22">
          <w:rPr>
            <w:rFonts w:ascii="Times New Roman" w:hAnsi="Times New Roman" w:cs="Times New Roman"/>
            <w:color w:val="0000FF"/>
            <w:sz w:val="24"/>
            <w:szCs w:val="24"/>
          </w:rPr>
          <w:t>статьей 44</w:t>
        </w:r>
      </w:hyperlink>
      <w:r w:rsidRPr="008F5D22">
        <w:rPr>
          <w:rFonts w:ascii="Times New Roman" w:hAnsi="Times New Roman" w:cs="Times New Roman"/>
          <w:sz w:val="24"/>
          <w:szCs w:val="24"/>
        </w:rPr>
        <w:t xml:space="preserve"> настоящего Федерального закона.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В течение шести месяцев со дня регистрации адвокатской палаты субъекта Российской Федерации коллегии адвокатов и иные адвокатские образования, образованные до вступления в силу настоящего Федерального закона, обязаны привести свои организационно-правовые формы в соответствие с настоящим Федеральным законом.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4. Приведение организационно-правовых форм коллегий адвокатов и иных адвокатских образований, образованных до вступления в силу настоящего Федерального закона, основанных на членстве и отвечающих признакам некоммерческой организации, в соответствие с настоящим Федеральным </w:t>
      </w:r>
      <w:hyperlink w:anchor="P379">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осуществляется по решению общего собрания соответствующего адвокатского образования путем его реорганизации (выделения, разделения, преобразования) в одно или несколько адвокатских образований организационно-правовых форм, предусмотренных настоящим Федеральным законом.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Контроль за соблюдением законодательства при проведении реорганизации коллегий адвокатов и иных адвокатских образований, образованных до вступления в силу настоящего Федерального закона, осуществляют территориальные органы юстиции.</w:t>
      </w:r>
    </w:p>
    <w:p w:rsidR="008F5D22" w:rsidRPr="008F5D22" w:rsidRDefault="008F5D22">
      <w:pPr>
        <w:pStyle w:val="ConsPlusNormal"/>
        <w:spacing w:before="220"/>
        <w:ind w:firstLine="540"/>
        <w:jc w:val="both"/>
        <w:rPr>
          <w:rFonts w:ascii="Times New Roman" w:hAnsi="Times New Roman" w:cs="Times New Roman"/>
          <w:sz w:val="24"/>
          <w:szCs w:val="24"/>
        </w:rPr>
      </w:pPr>
      <w:bookmarkStart w:id="60" w:name="P981"/>
      <w:bookmarkEnd w:id="60"/>
      <w:r w:rsidRPr="008F5D22">
        <w:rPr>
          <w:rFonts w:ascii="Times New Roman" w:hAnsi="Times New Roman" w:cs="Times New Roman"/>
          <w:sz w:val="24"/>
          <w:szCs w:val="24"/>
        </w:rPr>
        <w:t xml:space="preserve">6. Настоящим Федеральным законом признается право адвокатов, работающих в юридической консультации, требовать ее выделения из коллегии адвокатов, образованной до вступления в силу настоящего Федерального закона, с преобразованием данной юридической консультации в некоммерческую организацию одной из организационно-правовых форм, предусмотренных настоящим Федеральным </w:t>
      </w:r>
      <w:hyperlink w:anchor="P379">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xml:space="preserve">. Решение о выделении юридической консультации с преобразованием ее в коллегию адвокатов принимается простым большинством от списочного состава адвокатов, работающих в соответствующей юридической консультации на день регистрации адвокатской палаты. При этом право стать учредителями (членами) вновь возникающей коллегии адвокатов принадлежит всем адвокатам, работающим в соответствующей юридической </w:t>
      </w:r>
      <w:r w:rsidRPr="008F5D22">
        <w:rPr>
          <w:rFonts w:ascii="Times New Roman" w:hAnsi="Times New Roman" w:cs="Times New Roman"/>
          <w:sz w:val="24"/>
          <w:szCs w:val="24"/>
        </w:rPr>
        <w:lastRenderedPageBreak/>
        <w:t>консультации на день регистрации адвокатской палаты, в том числе не участвовавшим в выдвижении требования о выделении.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Решение о выделении юридической консультации с преобразованием ее в адвокатское бюро принимается двумя третями от списочного состава адвокатов, работающих в соответствующей юридической консультации на день регистрации адвокатской палаты. При этом учредителями (членами) вновь возникающего адвокатского бюро становятся только адвокаты, заключившие партнерский договор.</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7. Решение адвокатов юридической консультации о выделении из коллегии адвокатов, образованной до вступления в силу настоящего Федерального закона,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решение рассматривается общим собранием коллегии адвокатов, образованной до вступления в силу настоящего Федерального закона, в четырехмесячный срок со дня регистрации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8. Права и обязанности реорганизуемой коллегии адвокатов, образованной до вступления в силу настоящего Федерального закона, переходят к вновь возникшему юридическому лицу в соответствии с разделительным балансом. При этом вновь возникшему юридическому лицу передаются имущество в натуре и имущественные права, ранее находившиеся в пользовании соответствующей юридической консультации.</w:t>
      </w:r>
    </w:p>
    <w:p w:rsidR="008F5D22" w:rsidRPr="008F5D22" w:rsidRDefault="008F5D22">
      <w:pPr>
        <w:pStyle w:val="ConsPlusNormal"/>
        <w:spacing w:before="220"/>
        <w:ind w:firstLine="540"/>
        <w:jc w:val="both"/>
        <w:rPr>
          <w:rFonts w:ascii="Times New Roman" w:hAnsi="Times New Roman" w:cs="Times New Roman"/>
          <w:sz w:val="24"/>
          <w:szCs w:val="24"/>
        </w:rPr>
      </w:pPr>
      <w:bookmarkStart w:id="61" w:name="P985"/>
      <w:bookmarkEnd w:id="61"/>
      <w:r w:rsidRPr="008F5D22">
        <w:rPr>
          <w:rFonts w:ascii="Times New Roman" w:hAnsi="Times New Roman" w:cs="Times New Roman"/>
          <w:sz w:val="24"/>
          <w:szCs w:val="24"/>
        </w:rPr>
        <w:t>9. Настоящим Федеральным законом признается право адвокатов, работающих в адвокатском бюро, являющемся учреждением коллегии адвокатов, образованной до вступления в силу настоящего Федерального закона, на передачу им права собственности на имущество указанного учреждения с последующим приведением организационно-правовой формы данного учреждения в соответствие с настоящим Федеральным законом. Решение о предъявлении требования о передаче права собственности принимается двумя третями от списочного состава адвокатов, работающих в соответствующем адвокатском бюро на день регистрации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10. Требование о передаче права собственности должно быть направлено в двухмесячный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пятимесячный срок со дня регистрации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11. В результате удовлетворения требований, предусмотренных </w:t>
      </w:r>
      <w:hyperlink w:anchor="P981">
        <w:r w:rsidRPr="008F5D22">
          <w:rPr>
            <w:rFonts w:ascii="Times New Roman" w:hAnsi="Times New Roman" w:cs="Times New Roman"/>
            <w:color w:val="0000FF"/>
            <w:sz w:val="24"/>
            <w:szCs w:val="24"/>
          </w:rPr>
          <w:t>пунктами 6</w:t>
        </w:r>
      </w:hyperlink>
      <w:r w:rsidRPr="008F5D22">
        <w:rPr>
          <w:rFonts w:ascii="Times New Roman" w:hAnsi="Times New Roman" w:cs="Times New Roman"/>
          <w:sz w:val="24"/>
          <w:szCs w:val="24"/>
        </w:rPr>
        <w:t xml:space="preserve"> и </w:t>
      </w:r>
      <w:hyperlink w:anchor="P985">
        <w:r w:rsidRPr="008F5D22">
          <w:rPr>
            <w:rFonts w:ascii="Times New Roman" w:hAnsi="Times New Roman" w:cs="Times New Roman"/>
            <w:color w:val="0000FF"/>
            <w:sz w:val="24"/>
            <w:szCs w:val="24"/>
          </w:rPr>
          <w:t>9</w:t>
        </w:r>
      </w:hyperlink>
      <w:r w:rsidRPr="008F5D22">
        <w:rPr>
          <w:rFonts w:ascii="Times New Roman" w:hAnsi="Times New Roman" w:cs="Times New Roman"/>
          <w:sz w:val="24"/>
          <w:szCs w:val="24"/>
        </w:rPr>
        <w:t xml:space="preserve"> настоящей статьи, коллегия адвокатов, образованная до вступления в силу настоящего Федерального закона, передает в соответствии с передаточным актом право собственности на имущество адвокатского бюро или имущество юридической консультации адвокатам, работающим в соответствующих бюро или консультации, в равных долях при условии формирования из этих долей неделимого фонда вновь возникающих коллегии адвокатов или адвокатского бюро.</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12. Адвокаты, оставшиеся в составе коллегии адвокатов, образованной до вступления в силу настоящего Федерального закона, после удовлетворения требований, предусмотренных </w:t>
      </w:r>
      <w:hyperlink w:anchor="P981">
        <w:r w:rsidRPr="008F5D22">
          <w:rPr>
            <w:rFonts w:ascii="Times New Roman" w:hAnsi="Times New Roman" w:cs="Times New Roman"/>
            <w:color w:val="0000FF"/>
            <w:sz w:val="24"/>
            <w:szCs w:val="24"/>
          </w:rPr>
          <w:t>пунктами 6</w:t>
        </w:r>
      </w:hyperlink>
      <w:r w:rsidRPr="008F5D22">
        <w:rPr>
          <w:rFonts w:ascii="Times New Roman" w:hAnsi="Times New Roman" w:cs="Times New Roman"/>
          <w:sz w:val="24"/>
          <w:szCs w:val="24"/>
        </w:rPr>
        <w:t xml:space="preserve"> и </w:t>
      </w:r>
      <w:hyperlink w:anchor="P985">
        <w:r w:rsidRPr="008F5D22">
          <w:rPr>
            <w:rFonts w:ascii="Times New Roman" w:hAnsi="Times New Roman" w:cs="Times New Roman"/>
            <w:color w:val="0000FF"/>
            <w:sz w:val="24"/>
            <w:szCs w:val="24"/>
          </w:rPr>
          <w:t>9</w:t>
        </w:r>
      </w:hyperlink>
      <w:r w:rsidRPr="008F5D22">
        <w:rPr>
          <w:rFonts w:ascii="Times New Roman" w:hAnsi="Times New Roman" w:cs="Times New Roman"/>
          <w:sz w:val="24"/>
          <w:szCs w:val="24"/>
        </w:rPr>
        <w:t xml:space="preserve"> настоящей статьи, вправе принять решение о преобразовании (разделении) коллегии адвокатов, образованной до вступления в силу настоящего Федерального закона, в одно или несколько адвокатских образований </w:t>
      </w:r>
      <w:r w:rsidRPr="008F5D22">
        <w:rPr>
          <w:rFonts w:ascii="Times New Roman" w:hAnsi="Times New Roman" w:cs="Times New Roman"/>
          <w:sz w:val="24"/>
          <w:szCs w:val="24"/>
        </w:rPr>
        <w:lastRenderedPageBreak/>
        <w:t xml:space="preserve">организационно-правовых форм, предусмотренных настоящим Федеральным </w:t>
      </w:r>
      <w:hyperlink w:anchor="P379">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w:t>
      </w:r>
    </w:p>
    <w:p w:rsidR="008F5D22" w:rsidRPr="008F5D22" w:rsidRDefault="008F5D22">
      <w:pPr>
        <w:pStyle w:val="ConsPlusNormal"/>
        <w:spacing w:before="220"/>
        <w:ind w:firstLine="540"/>
        <w:jc w:val="both"/>
        <w:rPr>
          <w:rFonts w:ascii="Times New Roman" w:hAnsi="Times New Roman" w:cs="Times New Roman"/>
          <w:sz w:val="24"/>
          <w:szCs w:val="24"/>
        </w:rPr>
      </w:pPr>
      <w:bookmarkStart w:id="62" w:name="P989"/>
      <w:bookmarkEnd w:id="62"/>
      <w:r w:rsidRPr="008F5D22">
        <w:rPr>
          <w:rFonts w:ascii="Times New Roman" w:hAnsi="Times New Roman" w:cs="Times New Roman"/>
          <w:sz w:val="24"/>
          <w:szCs w:val="24"/>
        </w:rPr>
        <w:t xml:space="preserve">13. Разделение коллегии адвокатов, образованной до вступления в силу настоящего Федерального закона, на два или более адвокатских образования осуществляется по требованию не менее половины адвокатов, являющихся членами реорганизуемой коллегии адвокатов, оставшихся в составе коллегии адвокатов после удовлетворения требований, предусмотренных </w:t>
      </w:r>
      <w:hyperlink w:anchor="P981">
        <w:r w:rsidRPr="008F5D22">
          <w:rPr>
            <w:rFonts w:ascii="Times New Roman" w:hAnsi="Times New Roman" w:cs="Times New Roman"/>
            <w:color w:val="0000FF"/>
            <w:sz w:val="24"/>
            <w:szCs w:val="24"/>
          </w:rPr>
          <w:t>пунктами 6</w:t>
        </w:r>
      </w:hyperlink>
      <w:r w:rsidRPr="008F5D22">
        <w:rPr>
          <w:rFonts w:ascii="Times New Roman" w:hAnsi="Times New Roman" w:cs="Times New Roman"/>
          <w:sz w:val="24"/>
          <w:szCs w:val="24"/>
        </w:rPr>
        <w:t xml:space="preserve"> и </w:t>
      </w:r>
      <w:hyperlink w:anchor="P985">
        <w:r w:rsidRPr="008F5D22">
          <w:rPr>
            <w:rFonts w:ascii="Times New Roman" w:hAnsi="Times New Roman" w:cs="Times New Roman"/>
            <w:color w:val="0000FF"/>
            <w:sz w:val="24"/>
            <w:szCs w:val="24"/>
          </w:rPr>
          <w:t>9</w:t>
        </w:r>
      </w:hyperlink>
      <w:r w:rsidRPr="008F5D22">
        <w:rPr>
          <w:rFonts w:ascii="Times New Roman" w:hAnsi="Times New Roman" w:cs="Times New Roman"/>
          <w:sz w:val="24"/>
          <w:szCs w:val="24"/>
        </w:rPr>
        <w:t xml:space="preserve"> настоящей статьи. Права и обязанности реорганизуемой коллегии адвокатов переходят к вновь возникшим в результате разделения юридическим лицам в соответствии с разделительным балансом. Распределение прав и обязанностей реорганизуемой коллегии адвокатов, образованной до вступления в силу настоящего Федерального закона, между вновь возникшими юридическими лицами осуществляется пропорционально количеству адвокатов, являющихся участниками вновь возникших юридических лиц. Юридические лица, возникшие в результате разделения коллегии адвокатов, образованной до вступления в силу настоящего Федерального закона, не вправе использовать наименование и символику реорганизованной коллегии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14. Требование о разделении коллегии адвокатов, образованной до вступления в силу настоящего Федерального закона, на два или более адвокатских образования должно быть направлено в пятимесячный срок со дня регистрации адвокатской палаты заказным письмом в президиум коллегии адвокатов, образованной до вступления в силу настоящего Федерального закона, а также в соответствующий территориальный орган юстиции. Полученное требование должно быть рассмотрено общим собранием коллегии адвокатов, образованной до вступления в силу настоящего Федерального закона, в шестимесячный срок со дня регистрации адвокатской палаты.</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15. Преобразование коллегии адвокатов или иного адвокатского образования, образованных до вступления в силу настоящего Федерального закона, в одну из организационно-правовых форм, предусмотренных настоящим Федеральным </w:t>
      </w:r>
      <w:hyperlink w:anchor="P379">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 осуществляется по решению общего собрания, принятому большинством голосов членов соответствующего адвокатского образования. При этом права и обязанности реорганизуемых коллегии адвокатов или иного адвокатского образования переходят к вновь возникшей коллегии адвокатов или адвокатскому бюро в соответствии с передаточным актом.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16. Коллегии адвокатов и адвокатские бюро, вновь возникшие в ходе реорганизации, являются правопреемниками коллегий адвокатов и иных адвокатских образований, образованных до вступления в силу настоящего Федерального закона, в соответствии с разделительным балансом или передаточным актом.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17. Со дня вступления в силу настоящего Федерального закона коллегии адвокатов и иные адвокатские образования, образованные до вступления в силу настоящего Федерального закона, не вправе осуществлять перевод своих членов и передачу имущества между юридическими консультациями, адвокатскими бюро, а равно отчуждать имущество коллегии адвокатов, образованной до вступления в силу настоящего Федерального закона, иначе как в порядке, установленном настоящей статьей.</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18. Если в течение трех месяцев со дня получения требований, предусмотренных </w:t>
      </w:r>
      <w:hyperlink w:anchor="P981">
        <w:r w:rsidRPr="008F5D22">
          <w:rPr>
            <w:rFonts w:ascii="Times New Roman" w:hAnsi="Times New Roman" w:cs="Times New Roman"/>
            <w:color w:val="0000FF"/>
            <w:sz w:val="24"/>
            <w:szCs w:val="24"/>
          </w:rPr>
          <w:t>пунктами 6,</w:t>
        </w:r>
      </w:hyperlink>
      <w:hyperlink w:anchor="P985">
        <w:r w:rsidRPr="008F5D22">
          <w:rPr>
            <w:rFonts w:ascii="Times New Roman" w:hAnsi="Times New Roman" w:cs="Times New Roman"/>
            <w:color w:val="0000FF"/>
            <w:sz w:val="24"/>
            <w:szCs w:val="24"/>
          </w:rPr>
          <w:t>9</w:t>
        </w:r>
      </w:hyperlink>
      <w:r w:rsidRPr="008F5D22">
        <w:rPr>
          <w:rFonts w:ascii="Times New Roman" w:hAnsi="Times New Roman" w:cs="Times New Roman"/>
          <w:sz w:val="24"/>
          <w:szCs w:val="24"/>
        </w:rPr>
        <w:t xml:space="preserve"> и </w:t>
      </w:r>
      <w:hyperlink w:anchor="P989">
        <w:r w:rsidRPr="008F5D22">
          <w:rPr>
            <w:rFonts w:ascii="Times New Roman" w:hAnsi="Times New Roman" w:cs="Times New Roman"/>
            <w:color w:val="0000FF"/>
            <w:sz w:val="24"/>
            <w:szCs w:val="24"/>
          </w:rPr>
          <w:t>13</w:t>
        </w:r>
      </w:hyperlink>
      <w:r w:rsidRPr="008F5D22">
        <w:rPr>
          <w:rFonts w:ascii="Times New Roman" w:hAnsi="Times New Roman" w:cs="Times New Roman"/>
          <w:sz w:val="24"/>
          <w:szCs w:val="24"/>
        </w:rPr>
        <w:t xml:space="preserve"> настоящей статьи, общее собрание коллегии адвокатов, образованной до вступления в силу настоящего Федерального закона, не утвердит разделительный баланс или передаточный акт, а также в случае непредставления указанной коллегией адвокатов в 45-дневный срок со дня вступления в силу настоящего Федерального закона списков адвокатов, являющихся ее членами, с приложением необходимых документов, указанных в статье </w:t>
      </w:r>
      <w:hyperlink w:anchor="P937">
        <w:r w:rsidRPr="008F5D22">
          <w:rPr>
            <w:rFonts w:ascii="Times New Roman" w:hAnsi="Times New Roman" w:cs="Times New Roman"/>
            <w:color w:val="0000FF"/>
            <w:sz w:val="24"/>
            <w:szCs w:val="24"/>
          </w:rPr>
          <w:t>40</w:t>
        </w:r>
      </w:hyperlink>
      <w:r w:rsidRPr="008F5D22">
        <w:rPr>
          <w:rFonts w:ascii="Times New Roman" w:hAnsi="Times New Roman" w:cs="Times New Roman"/>
          <w:sz w:val="24"/>
          <w:szCs w:val="24"/>
        </w:rPr>
        <w:t xml:space="preserve"> настоящего Федерального закона, в территориальный орган </w:t>
      </w:r>
      <w:r w:rsidRPr="008F5D22">
        <w:rPr>
          <w:rFonts w:ascii="Times New Roman" w:hAnsi="Times New Roman" w:cs="Times New Roman"/>
          <w:sz w:val="24"/>
          <w:szCs w:val="24"/>
        </w:rPr>
        <w:lastRenderedPageBreak/>
        <w:t>юстиции, то арбитражный суд по иску соответствующего территориального органа юстиции назначает внешнего управляющего указанной коллегией адвокатов и поручает ему осуществить ее реорганизацию.</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19. Со дня назначения внешнего управляющего к нему переходят все полномочия по управлению коллегией адвокатов, образованной до вступления в силу настоящего Федерального закона, подлежащей реорганизации.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20. Внешний управляющий выступает от имени реорганизуемой коллегии адвокатов в суде, составляет разделительный баланс или передаточный акт и передает его на рассмотрение суда вместе с учредительными документами возникающих в результате реорганизации юридических лиц. Утверждение арбитражным судом указанных документов является основанием для государственной регистрации вновь возникающих юридических лиц.</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21. Государственная регистрация юридических лиц, возникших в результате приведения коллегий адвокатов и иных адвокатских образований, образованных до вступления в силу настоящего Федерального закона, в соответствие с настоящим Федеральным законом, осуществляется в </w:t>
      </w:r>
      <w:hyperlink r:id="rId347">
        <w:r w:rsidRPr="008F5D22">
          <w:rPr>
            <w:rFonts w:ascii="Times New Roman" w:hAnsi="Times New Roman" w:cs="Times New Roman"/>
            <w:color w:val="0000FF"/>
            <w:sz w:val="24"/>
            <w:szCs w:val="24"/>
          </w:rPr>
          <w:t>порядке</w:t>
        </w:r>
      </w:hyperlink>
      <w:r w:rsidRPr="008F5D22">
        <w:rPr>
          <w:rFonts w:ascii="Times New Roman" w:hAnsi="Times New Roman" w:cs="Times New Roman"/>
          <w:sz w:val="24"/>
          <w:szCs w:val="24"/>
        </w:rPr>
        <w:t>, установленном федеральным законом о государственной регистрации юридических лиц.</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22. В органы, осуществляющие государственную регистрацию юридических лиц, представляются нотариально заверенные копии следующих документов: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решение о реорганизации;</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разделительный баланс или передаточный акт;</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3) учредительные документы вновь возникающих юридических лиц;</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документы, подтверждающие факт внесения сведений об адвокатах-учредителях в региональный реестр.</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23. К реорганизации коллегий адвокатов и иных адвокатских образований, образованных до вступления в силу настоящего Федерального закона, применяются правила о реорганизации юридических лиц, установленные Гражданским </w:t>
      </w:r>
      <w:hyperlink r:id="rId348">
        <w:r w:rsidRPr="008F5D22">
          <w:rPr>
            <w:rFonts w:ascii="Times New Roman" w:hAnsi="Times New Roman" w:cs="Times New Roman"/>
            <w:color w:val="0000FF"/>
            <w:sz w:val="24"/>
            <w:szCs w:val="24"/>
          </w:rPr>
          <w:t>кодексом</w:t>
        </w:r>
      </w:hyperlink>
      <w:r w:rsidRPr="008F5D22">
        <w:rPr>
          <w:rFonts w:ascii="Times New Roman" w:hAnsi="Times New Roman" w:cs="Times New Roman"/>
          <w:sz w:val="24"/>
          <w:szCs w:val="24"/>
        </w:rPr>
        <w:t xml:space="preserve"> Российской Федерации и Федеральным </w:t>
      </w:r>
      <w:hyperlink r:id="rId349">
        <w:r w:rsidRPr="008F5D22">
          <w:rPr>
            <w:rFonts w:ascii="Times New Roman" w:hAnsi="Times New Roman" w:cs="Times New Roman"/>
            <w:color w:val="0000FF"/>
            <w:sz w:val="24"/>
            <w:szCs w:val="24"/>
          </w:rPr>
          <w:t>законом</w:t>
        </w:r>
      </w:hyperlink>
      <w:r w:rsidRPr="008F5D22">
        <w:rPr>
          <w:rFonts w:ascii="Times New Roman" w:hAnsi="Times New Roman" w:cs="Times New Roman"/>
          <w:sz w:val="24"/>
          <w:szCs w:val="24"/>
        </w:rPr>
        <w:t>"О некоммерческих организациях", если они не противоречат настоящей статье.</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bookmarkStart w:id="63" w:name="P1005"/>
      <w:bookmarkEnd w:id="63"/>
      <w:r w:rsidRPr="008F5D22">
        <w:rPr>
          <w:rFonts w:ascii="Times New Roman" w:hAnsi="Times New Roman" w:cs="Times New Roman"/>
          <w:sz w:val="24"/>
          <w:szCs w:val="24"/>
        </w:rPr>
        <w:t>Статья 44. Обеспечение оказания гражданам Российской Федерации юридической помощи бесплатно, а также юридической помощи по назначению</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Все адвокатские палаты в 20-дневный срок со дня их регистрации обязаны принять решения, связанные с порядком оказания гражданам Российской Федерации юридической помощи бесплатно, а также с порядком участия адвокатов в качестве защитников в уголовном судопроизводстве по </w:t>
      </w:r>
      <w:hyperlink r:id="rId350">
        <w:r w:rsidRPr="008F5D22">
          <w:rPr>
            <w:rFonts w:ascii="Times New Roman" w:hAnsi="Times New Roman" w:cs="Times New Roman"/>
            <w:color w:val="0000FF"/>
            <w:sz w:val="24"/>
            <w:szCs w:val="24"/>
          </w:rPr>
          <w:t>назначению</w:t>
        </w:r>
      </w:hyperlink>
      <w:r w:rsidRPr="008F5D22">
        <w:rPr>
          <w:rFonts w:ascii="Times New Roman" w:hAnsi="Times New Roman" w:cs="Times New Roman"/>
          <w:sz w:val="24"/>
          <w:szCs w:val="24"/>
        </w:rPr>
        <w:t xml:space="preserve"> органов дознания, органов предварительного следствия или суда.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 xml:space="preserve">(в ред. Федерального </w:t>
      </w:r>
      <w:hyperlink r:id="rId351">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24.07.2007 N 214-ФЗ)</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До принятия указанных решений адвокатскими палатами ответственность за оказание гражданам Российской Федерации юридической помощи бесплатно, а также за участие адвокатов в качестве защитников в уголовном судопроизводстве по назначению органов дознания, органов предварительного следствия или суда несут коллегии адвокатов, образованные до вступления в силу настоящего Федерального закона.</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lastRenderedPageBreak/>
        <w:t xml:space="preserve">(в ред. Федерального </w:t>
      </w:r>
      <w:hyperlink r:id="rId352">
        <w:r w:rsidRPr="008F5D22">
          <w:rPr>
            <w:rFonts w:ascii="Times New Roman" w:hAnsi="Times New Roman" w:cs="Times New Roman"/>
            <w:color w:val="0000FF"/>
            <w:sz w:val="24"/>
            <w:szCs w:val="24"/>
          </w:rPr>
          <w:t>закона</w:t>
        </w:r>
      </w:hyperlink>
      <w:r w:rsidRPr="008F5D22">
        <w:rPr>
          <w:rFonts w:ascii="Times New Roman" w:hAnsi="Times New Roman" w:cs="Times New Roman"/>
          <w:sz w:val="24"/>
          <w:szCs w:val="24"/>
        </w:rPr>
        <w:t xml:space="preserve"> от 24.07.2007 N 214-ФЗ)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Title"/>
        <w:ind w:firstLine="540"/>
        <w:jc w:val="both"/>
        <w:outlineLvl w:val="1"/>
        <w:rPr>
          <w:rFonts w:ascii="Times New Roman" w:hAnsi="Times New Roman" w:cs="Times New Roman"/>
          <w:sz w:val="24"/>
          <w:szCs w:val="24"/>
        </w:rPr>
      </w:pPr>
      <w:r w:rsidRPr="008F5D22">
        <w:rPr>
          <w:rFonts w:ascii="Times New Roman" w:hAnsi="Times New Roman" w:cs="Times New Roman"/>
          <w:sz w:val="24"/>
          <w:szCs w:val="24"/>
        </w:rPr>
        <w:t>Статья 45. Вступление в силу настоящего Федерального закона</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ind w:firstLine="540"/>
        <w:jc w:val="both"/>
        <w:rPr>
          <w:rFonts w:ascii="Times New Roman" w:hAnsi="Times New Roman" w:cs="Times New Roman"/>
          <w:sz w:val="24"/>
          <w:szCs w:val="24"/>
        </w:rPr>
      </w:pPr>
      <w:bookmarkStart w:id="64" w:name="P1014"/>
      <w:bookmarkEnd w:id="64"/>
      <w:r w:rsidRPr="008F5D22">
        <w:rPr>
          <w:rFonts w:ascii="Times New Roman" w:hAnsi="Times New Roman" w:cs="Times New Roman"/>
          <w:sz w:val="24"/>
          <w:szCs w:val="24"/>
        </w:rPr>
        <w:t xml:space="preserve">1. Настоящий Федеральный закон вступает в силу с 1 июля 2002 года, за исключением </w:t>
      </w:r>
      <w:hyperlink w:anchor="P150">
        <w:r w:rsidRPr="008F5D22">
          <w:rPr>
            <w:rFonts w:ascii="Times New Roman" w:hAnsi="Times New Roman" w:cs="Times New Roman"/>
            <w:color w:val="0000FF"/>
            <w:sz w:val="24"/>
            <w:szCs w:val="24"/>
          </w:rPr>
          <w:t>подпункта 6 пункта 1 статьи 7</w:t>
        </w:r>
      </w:hyperlink>
      <w:r w:rsidRPr="008F5D22">
        <w:rPr>
          <w:rFonts w:ascii="Times New Roman" w:hAnsi="Times New Roman" w:cs="Times New Roman"/>
          <w:sz w:val="24"/>
          <w:szCs w:val="24"/>
        </w:rPr>
        <w:t xml:space="preserve"> настоящего Федерального закона, который вступает в силу с 1 января 2007 года.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Со дня вступления в силу настоящего Федерального закона: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1) признать не действующим на территории Российской Федерации </w:t>
      </w:r>
      <w:hyperlink r:id="rId353">
        <w:r w:rsidRPr="008F5D22">
          <w:rPr>
            <w:rFonts w:ascii="Times New Roman" w:hAnsi="Times New Roman" w:cs="Times New Roman"/>
            <w:color w:val="0000FF"/>
            <w:sz w:val="24"/>
            <w:szCs w:val="24"/>
          </w:rPr>
          <w:t>Закон</w:t>
        </w:r>
      </w:hyperlink>
      <w:r w:rsidRPr="008F5D22">
        <w:rPr>
          <w:rFonts w:ascii="Times New Roman" w:hAnsi="Times New Roman" w:cs="Times New Roman"/>
          <w:sz w:val="24"/>
          <w:szCs w:val="24"/>
        </w:rPr>
        <w:t xml:space="preserve"> СССР от 30 ноября 1979 г. N 1165-X "Об адвокатуре в СССР" (Ведомости Верховного Совета СССР, 1979, N 49, ст. 846);</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2) признать утратившими силу:</w:t>
      </w:r>
    </w:p>
    <w:p w:rsidR="008F5D22" w:rsidRPr="008F5D22" w:rsidRDefault="008F5D22">
      <w:pPr>
        <w:pStyle w:val="ConsPlusNormal"/>
        <w:spacing w:before="220"/>
        <w:ind w:firstLine="540"/>
        <w:jc w:val="both"/>
        <w:rPr>
          <w:rFonts w:ascii="Times New Roman" w:hAnsi="Times New Roman" w:cs="Times New Roman"/>
          <w:sz w:val="24"/>
          <w:szCs w:val="24"/>
        </w:rPr>
      </w:pPr>
      <w:hyperlink r:id="rId354">
        <w:r w:rsidRPr="008F5D22">
          <w:rPr>
            <w:rFonts w:ascii="Times New Roman" w:hAnsi="Times New Roman" w:cs="Times New Roman"/>
            <w:color w:val="0000FF"/>
            <w:sz w:val="24"/>
            <w:szCs w:val="24"/>
          </w:rPr>
          <w:t>Закон</w:t>
        </w:r>
      </w:hyperlink>
      <w:r w:rsidRPr="008F5D22">
        <w:rPr>
          <w:rFonts w:ascii="Times New Roman" w:hAnsi="Times New Roman" w:cs="Times New Roman"/>
          <w:sz w:val="24"/>
          <w:szCs w:val="24"/>
        </w:rPr>
        <w:t xml:space="preserve"> РСФСР от 20 ноября 1980 года "Об утверждении Положения об адвокатуре РСФСР" (Ведомости Верховного Совета РСФСР, 1980, N 48, ст. 1596);</w:t>
      </w:r>
    </w:p>
    <w:p w:rsidR="008F5D22" w:rsidRPr="008F5D22" w:rsidRDefault="008F5D22">
      <w:pPr>
        <w:pStyle w:val="ConsPlusNormal"/>
        <w:spacing w:before="220"/>
        <w:ind w:firstLine="540"/>
        <w:jc w:val="both"/>
        <w:rPr>
          <w:rFonts w:ascii="Times New Roman" w:hAnsi="Times New Roman" w:cs="Times New Roman"/>
          <w:sz w:val="24"/>
          <w:szCs w:val="24"/>
        </w:rPr>
      </w:pPr>
      <w:hyperlink r:id="rId355">
        <w:r w:rsidRPr="008F5D22">
          <w:rPr>
            <w:rFonts w:ascii="Times New Roman" w:hAnsi="Times New Roman" w:cs="Times New Roman"/>
            <w:color w:val="0000FF"/>
            <w:sz w:val="24"/>
            <w:szCs w:val="24"/>
          </w:rPr>
          <w:t>Постановление</w:t>
        </w:r>
      </w:hyperlink>
      <w:r w:rsidRPr="008F5D22">
        <w:rPr>
          <w:rFonts w:ascii="Times New Roman" w:hAnsi="Times New Roman" w:cs="Times New Roman"/>
          <w:sz w:val="24"/>
          <w:szCs w:val="24"/>
        </w:rPr>
        <w:t xml:space="preserve"> Президиума Верховного Совета РСФСР от 8 июля 1991 г. N 1560-1 "О мерах по социальной защите граждан, занимающихся адвокатской практикой в коллегиях адвокатов РСФСР в условиях перехода экономики к рыночным отношениям" (Ведомости Съезда народных депутатов РСФСР и Верховного Совета РСФСР, 1991, N 28, ст. 977).</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3. До вступления в силу </w:t>
      </w:r>
      <w:hyperlink w:anchor="P150">
        <w:r w:rsidRPr="008F5D22">
          <w:rPr>
            <w:rFonts w:ascii="Times New Roman" w:hAnsi="Times New Roman" w:cs="Times New Roman"/>
            <w:color w:val="0000FF"/>
            <w:sz w:val="24"/>
            <w:szCs w:val="24"/>
          </w:rPr>
          <w:t>подпункта 6 пункта 1 статьи 7</w:t>
        </w:r>
      </w:hyperlink>
      <w:r w:rsidRPr="008F5D22">
        <w:rPr>
          <w:rFonts w:ascii="Times New Roman" w:hAnsi="Times New Roman" w:cs="Times New Roman"/>
          <w:sz w:val="24"/>
          <w:szCs w:val="24"/>
        </w:rPr>
        <w:t xml:space="preserve"> настоящего Федерального закона адвокат вправе осуществлять добровольное страхование риска своей профессиональной имущественной ответственности. При этом страховые взносы, уплачиваемые адвокатом страховщику по договору страхования, относятся к средствам, отчисляемым адвокатом в соответствии с </w:t>
      </w:r>
      <w:hyperlink w:anchor="P529">
        <w:r w:rsidRPr="008F5D22">
          <w:rPr>
            <w:rFonts w:ascii="Times New Roman" w:hAnsi="Times New Roman" w:cs="Times New Roman"/>
            <w:color w:val="0000FF"/>
            <w:sz w:val="24"/>
            <w:szCs w:val="24"/>
          </w:rPr>
          <w:t>пунктом 7 статьи 25</w:t>
        </w:r>
      </w:hyperlink>
      <w:r w:rsidRPr="008F5D22">
        <w:rPr>
          <w:rFonts w:ascii="Times New Roman" w:hAnsi="Times New Roman" w:cs="Times New Roman"/>
          <w:sz w:val="24"/>
          <w:szCs w:val="24"/>
        </w:rPr>
        <w:t xml:space="preserve"> настоящего Федерального закона.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4. До формирования совета Федеральной палаты адвокатов советы адвокатских палат субъектов Российской Федерации осуществляют следующие полномочия совета Федеральной палаты адвокатов:</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1) разработка и утверждение временного положения о порядке сдачи квалификационного экзамена и оценки знаний претендентов, а также перечня вопросов, предлагаемых претендентам;</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 xml:space="preserve">2) утверждение форм бюллетеней для голосования, предусмотренных </w:t>
      </w:r>
      <w:hyperlink w:anchor="P706">
        <w:r w:rsidRPr="008F5D22">
          <w:rPr>
            <w:rFonts w:ascii="Times New Roman" w:hAnsi="Times New Roman" w:cs="Times New Roman"/>
            <w:color w:val="0000FF"/>
            <w:sz w:val="24"/>
            <w:szCs w:val="24"/>
          </w:rPr>
          <w:t>пунктами 6</w:t>
        </w:r>
      </w:hyperlink>
      <w:r w:rsidRPr="008F5D22">
        <w:rPr>
          <w:rFonts w:ascii="Times New Roman" w:hAnsi="Times New Roman" w:cs="Times New Roman"/>
          <w:sz w:val="24"/>
          <w:szCs w:val="24"/>
        </w:rPr>
        <w:t xml:space="preserve"> и </w:t>
      </w:r>
      <w:hyperlink w:anchor="P708">
        <w:r w:rsidRPr="008F5D22">
          <w:rPr>
            <w:rFonts w:ascii="Times New Roman" w:hAnsi="Times New Roman" w:cs="Times New Roman"/>
            <w:color w:val="0000FF"/>
            <w:sz w:val="24"/>
            <w:szCs w:val="24"/>
          </w:rPr>
          <w:t>7 статьи 33</w:t>
        </w:r>
      </w:hyperlink>
      <w:r w:rsidRPr="008F5D22">
        <w:rPr>
          <w:rFonts w:ascii="Times New Roman" w:hAnsi="Times New Roman" w:cs="Times New Roman"/>
          <w:sz w:val="24"/>
          <w:szCs w:val="24"/>
        </w:rPr>
        <w:t xml:space="preserve"> настоящего Федерального закона.</w:t>
      </w:r>
    </w:p>
    <w:p w:rsidR="008F5D22" w:rsidRPr="008F5D22" w:rsidRDefault="008F5D22">
      <w:pPr>
        <w:pStyle w:val="ConsPlusNormal"/>
        <w:spacing w:before="220"/>
        <w:ind w:firstLine="540"/>
        <w:jc w:val="both"/>
        <w:rPr>
          <w:rFonts w:ascii="Times New Roman" w:hAnsi="Times New Roman" w:cs="Times New Roman"/>
          <w:sz w:val="24"/>
          <w:szCs w:val="24"/>
        </w:rPr>
      </w:pPr>
      <w:r w:rsidRPr="008F5D22">
        <w:rPr>
          <w:rFonts w:ascii="Times New Roman" w:hAnsi="Times New Roman" w:cs="Times New Roman"/>
          <w:sz w:val="24"/>
          <w:szCs w:val="24"/>
        </w:rPr>
        <w:t>5.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jc w:val="right"/>
        <w:rPr>
          <w:rFonts w:ascii="Times New Roman" w:hAnsi="Times New Roman" w:cs="Times New Roman"/>
          <w:sz w:val="24"/>
          <w:szCs w:val="24"/>
        </w:rPr>
      </w:pPr>
      <w:r w:rsidRPr="008F5D22">
        <w:rPr>
          <w:rFonts w:ascii="Times New Roman" w:hAnsi="Times New Roman" w:cs="Times New Roman"/>
          <w:sz w:val="24"/>
          <w:szCs w:val="24"/>
        </w:rPr>
        <w:t>Президент</w:t>
      </w:r>
    </w:p>
    <w:p w:rsidR="008F5D22" w:rsidRPr="008F5D22" w:rsidRDefault="008F5D22">
      <w:pPr>
        <w:pStyle w:val="ConsPlusNormal"/>
        <w:jc w:val="right"/>
        <w:rPr>
          <w:rFonts w:ascii="Times New Roman" w:hAnsi="Times New Roman" w:cs="Times New Roman"/>
          <w:sz w:val="24"/>
          <w:szCs w:val="24"/>
        </w:rPr>
      </w:pPr>
      <w:r w:rsidRPr="008F5D22">
        <w:rPr>
          <w:rFonts w:ascii="Times New Roman" w:hAnsi="Times New Roman" w:cs="Times New Roman"/>
          <w:sz w:val="24"/>
          <w:szCs w:val="24"/>
        </w:rPr>
        <w:t>Российской Федерации</w:t>
      </w:r>
    </w:p>
    <w:p w:rsidR="008F5D22" w:rsidRPr="008F5D22" w:rsidRDefault="008F5D22">
      <w:pPr>
        <w:pStyle w:val="ConsPlusNormal"/>
        <w:jc w:val="right"/>
        <w:rPr>
          <w:rFonts w:ascii="Times New Roman" w:hAnsi="Times New Roman" w:cs="Times New Roman"/>
          <w:sz w:val="24"/>
          <w:szCs w:val="24"/>
        </w:rPr>
      </w:pPr>
      <w:r w:rsidRPr="008F5D22">
        <w:rPr>
          <w:rFonts w:ascii="Times New Roman" w:hAnsi="Times New Roman" w:cs="Times New Roman"/>
          <w:sz w:val="24"/>
          <w:szCs w:val="24"/>
        </w:rPr>
        <w:t>В.ПУТИН</w:t>
      </w:r>
    </w:p>
    <w:p w:rsidR="008F5D22" w:rsidRPr="008F5D22" w:rsidRDefault="008F5D22">
      <w:pPr>
        <w:pStyle w:val="ConsPlusNormal"/>
        <w:jc w:val="both"/>
        <w:rPr>
          <w:rFonts w:ascii="Times New Roman" w:hAnsi="Times New Roman" w:cs="Times New Roman"/>
          <w:sz w:val="24"/>
          <w:szCs w:val="24"/>
        </w:rPr>
      </w:pPr>
      <w:r w:rsidRPr="008F5D22">
        <w:rPr>
          <w:rFonts w:ascii="Times New Roman" w:hAnsi="Times New Roman" w:cs="Times New Roman"/>
          <w:sz w:val="24"/>
          <w:szCs w:val="24"/>
        </w:rPr>
        <w:t>Москва, Кремль</w:t>
      </w:r>
    </w:p>
    <w:p w:rsidR="008F5D22" w:rsidRPr="008F5D22" w:rsidRDefault="008F5D22">
      <w:pPr>
        <w:pStyle w:val="ConsPlusNormal"/>
        <w:spacing w:before="220"/>
        <w:jc w:val="both"/>
        <w:rPr>
          <w:rFonts w:ascii="Times New Roman" w:hAnsi="Times New Roman" w:cs="Times New Roman"/>
          <w:sz w:val="24"/>
          <w:szCs w:val="24"/>
        </w:rPr>
      </w:pPr>
      <w:r w:rsidRPr="008F5D22">
        <w:rPr>
          <w:rFonts w:ascii="Times New Roman" w:hAnsi="Times New Roman" w:cs="Times New Roman"/>
          <w:sz w:val="24"/>
          <w:szCs w:val="24"/>
        </w:rPr>
        <w:t>31 мая 2002 года</w:t>
      </w:r>
    </w:p>
    <w:p w:rsidR="008F5D22" w:rsidRPr="008F5D22" w:rsidRDefault="008F5D22">
      <w:pPr>
        <w:pStyle w:val="ConsPlusNormal"/>
        <w:spacing w:before="220"/>
        <w:jc w:val="both"/>
        <w:rPr>
          <w:rFonts w:ascii="Times New Roman" w:hAnsi="Times New Roman" w:cs="Times New Roman"/>
          <w:sz w:val="24"/>
          <w:szCs w:val="24"/>
        </w:rPr>
      </w:pPr>
      <w:r w:rsidRPr="008F5D22">
        <w:rPr>
          <w:rFonts w:ascii="Times New Roman" w:hAnsi="Times New Roman" w:cs="Times New Roman"/>
          <w:sz w:val="24"/>
          <w:szCs w:val="24"/>
        </w:rPr>
        <w:t>N 63-ФЗ</w:t>
      </w: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jc w:val="both"/>
        <w:rPr>
          <w:rFonts w:ascii="Times New Roman" w:hAnsi="Times New Roman" w:cs="Times New Roman"/>
          <w:sz w:val="24"/>
          <w:szCs w:val="24"/>
        </w:rPr>
      </w:pPr>
    </w:p>
    <w:p w:rsidR="008F5D22" w:rsidRPr="008F5D22" w:rsidRDefault="008F5D22">
      <w:pPr>
        <w:pStyle w:val="ConsPlusNormal"/>
        <w:pBdr>
          <w:bottom w:val="single" w:sz="6" w:space="0" w:color="auto"/>
        </w:pBdr>
        <w:spacing w:before="100" w:after="100"/>
        <w:jc w:val="both"/>
        <w:rPr>
          <w:rFonts w:ascii="Times New Roman" w:hAnsi="Times New Roman" w:cs="Times New Roman"/>
          <w:sz w:val="24"/>
          <w:szCs w:val="24"/>
        </w:rPr>
      </w:pPr>
    </w:p>
    <w:p w:rsidR="00654875" w:rsidRPr="008F5D22" w:rsidRDefault="00654875">
      <w:pPr>
        <w:rPr>
          <w:rFonts w:ascii="Times New Roman" w:hAnsi="Times New Roman" w:cs="Times New Roman"/>
          <w:sz w:val="24"/>
          <w:szCs w:val="24"/>
        </w:rPr>
      </w:pPr>
    </w:p>
    <w:sectPr w:rsidR="00654875" w:rsidRPr="008F5D22" w:rsidSect="00005F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F5D22"/>
    <w:rsid w:val="002D26BE"/>
    <w:rsid w:val="00654875"/>
    <w:rsid w:val="008F5D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8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D2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5D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5D22"/>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5D2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5D22"/>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5D2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5D2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5D2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5019&amp;dst=100076" TargetMode="External"/><Relationship Id="rId299" Type="http://schemas.openxmlformats.org/officeDocument/2006/relationships/hyperlink" Target="https://login.consultant.ru/link/?req=doc&amp;base=LAW&amp;n=339101&amp;dst=100110" TargetMode="External"/><Relationship Id="rId303" Type="http://schemas.openxmlformats.org/officeDocument/2006/relationships/hyperlink" Target="https://login.consultant.ru/link/?req=doc&amp;base=LAW&amp;n=421041&amp;dst=100048" TargetMode="External"/><Relationship Id="rId21" Type="http://schemas.openxmlformats.org/officeDocument/2006/relationships/hyperlink" Target="https://login.consultant.ru/link/?req=doc&amp;base=LAW&amp;n=99661" TargetMode="External"/><Relationship Id="rId42" Type="http://schemas.openxmlformats.org/officeDocument/2006/relationships/hyperlink" Target="https://login.consultant.ru/link/?req=doc&amp;base=LAW&amp;n=121899&amp;dst=100017" TargetMode="External"/><Relationship Id="rId63" Type="http://schemas.openxmlformats.org/officeDocument/2006/relationships/hyperlink" Target="https://login.consultant.ru/link/?req=doc&amp;base=LAW&amp;n=121899&amp;dst=100024" TargetMode="External"/><Relationship Id="rId84" Type="http://schemas.openxmlformats.org/officeDocument/2006/relationships/hyperlink" Target="https://login.consultant.ru/link/?req=doc&amp;base=LAW&amp;n=479111&amp;dst=100045" TargetMode="External"/><Relationship Id="rId138" Type="http://schemas.openxmlformats.org/officeDocument/2006/relationships/hyperlink" Target="https://login.consultant.ru/link/?req=doc&amp;base=LAW&amp;n=339101&amp;dst=100029" TargetMode="External"/><Relationship Id="rId159" Type="http://schemas.openxmlformats.org/officeDocument/2006/relationships/hyperlink" Target="https://login.consultant.ru/link/?req=doc&amp;base=LAW&amp;n=121899&amp;dst=100079" TargetMode="External"/><Relationship Id="rId324" Type="http://schemas.openxmlformats.org/officeDocument/2006/relationships/hyperlink" Target="https://login.consultant.ru/link/?req=doc&amp;base=LAW&amp;n=198845&amp;dst=100081" TargetMode="External"/><Relationship Id="rId345" Type="http://schemas.openxmlformats.org/officeDocument/2006/relationships/hyperlink" Target="https://login.consultant.ru/link/?req=doc&amp;base=LAW&amp;n=493279&amp;dst=2360" TargetMode="External"/><Relationship Id="rId170" Type="http://schemas.openxmlformats.org/officeDocument/2006/relationships/hyperlink" Target="https://login.consultant.ru/link/?req=doc&amp;base=LAW&amp;n=339101&amp;dst=100142" TargetMode="External"/><Relationship Id="rId191" Type="http://schemas.openxmlformats.org/officeDocument/2006/relationships/hyperlink" Target="https://login.consultant.ru/link/?req=doc&amp;base=LAW&amp;n=451733" TargetMode="External"/><Relationship Id="rId205" Type="http://schemas.openxmlformats.org/officeDocument/2006/relationships/hyperlink" Target="https://login.consultant.ru/link/?req=doc&amp;base=LAW&amp;n=451733" TargetMode="External"/><Relationship Id="rId226" Type="http://schemas.openxmlformats.org/officeDocument/2006/relationships/hyperlink" Target="https://login.consultant.ru/link/?req=doc&amp;base=LAW&amp;n=475019&amp;dst=100115" TargetMode="External"/><Relationship Id="rId247" Type="http://schemas.openxmlformats.org/officeDocument/2006/relationships/hyperlink" Target="https://login.consultant.ru/link/?req=doc&amp;base=LAW&amp;n=198845&amp;dst=100059" TargetMode="External"/><Relationship Id="rId107" Type="http://schemas.openxmlformats.org/officeDocument/2006/relationships/hyperlink" Target="https://login.consultant.ru/link/?req=doc&amp;base=LAW&amp;n=486438&amp;dst=100052" TargetMode="External"/><Relationship Id="rId268" Type="http://schemas.openxmlformats.org/officeDocument/2006/relationships/hyperlink" Target="https://login.consultant.ru/link/?req=doc&amp;base=LAW&amp;n=382564" TargetMode="External"/><Relationship Id="rId289" Type="http://schemas.openxmlformats.org/officeDocument/2006/relationships/hyperlink" Target="https://login.consultant.ru/link/?req=doc&amp;base=LAW&amp;n=382325" TargetMode="External"/><Relationship Id="rId11" Type="http://schemas.openxmlformats.org/officeDocument/2006/relationships/hyperlink" Target="https://login.consultant.ru/link/?req=doc&amp;base=LAW&amp;n=479093&amp;dst=101467" TargetMode="External"/><Relationship Id="rId32" Type="http://schemas.openxmlformats.org/officeDocument/2006/relationships/hyperlink" Target="https://login.consultant.ru/link/?req=doc&amp;base=LAW&amp;n=479323&amp;dst=100127" TargetMode="External"/><Relationship Id="rId53" Type="http://schemas.openxmlformats.org/officeDocument/2006/relationships/hyperlink" Target="https://login.consultant.ru/link/?req=doc&amp;base=LAW&amp;n=454866&amp;dst=100034" TargetMode="External"/><Relationship Id="rId74" Type="http://schemas.openxmlformats.org/officeDocument/2006/relationships/hyperlink" Target="https://login.consultant.ru/link/?req=doc&amp;base=LAW&amp;n=121899&amp;dst=100028" TargetMode="External"/><Relationship Id="rId128" Type="http://schemas.openxmlformats.org/officeDocument/2006/relationships/hyperlink" Target="https://login.consultant.ru/link/?req=doc&amp;base=LAW&amp;n=475019&amp;dst=100088" TargetMode="External"/><Relationship Id="rId149" Type="http://schemas.openxmlformats.org/officeDocument/2006/relationships/hyperlink" Target="https://login.consultant.ru/link/?req=doc&amp;base=LAW&amp;n=339101&amp;dst=100034" TargetMode="External"/><Relationship Id="rId314" Type="http://schemas.openxmlformats.org/officeDocument/2006/relationships/hyperlink" Target="https://login.consultant.ru/link/?req=doc&amp;base=LAW&amp;n=349231&amp;dst=100002" TargetMode="External"/><Relationship Id="rId335" Type="http://schemas.openxmlformats.org/officeDocument/2006/relationships/hyperlink" Target="https://login.consultant.ru/link/?req=doc&amp;base=LAW&amp;n=121899&amp;dst=100216" TargetMode="External"/><Relationship Id="rId356" Type="http://schemas.openxmlformats.org/officeDocument/2006/relationships/fontTable" Target="fontTable.xml"/><Relationship Id="rId5" Type="http://schemas.openxmlformats.org/officeDocument/2006/relationships/hyperlink" Target="https://login.consultant.ru/link/?req=doc&amp;base=LAW&amp;n=121942&amp;dst=105726" TargetMode="External"/><Relationship Id="rId95" Type="http://schemas.openxmlformats.org/officeDocument/2006/relationships/hyperlink" Target="https://login.consultant.ru/link/?req=doc&amp;base=LAW&amp;n=475019&amp;dst=100041" TargetMode="External"/><Relationship Id="rId160" Type="http://schemas.openxmlformats.org/officeDocument/2006/relationships/hyperlink" Target="https://login.consultant.ru/link/?req=doc&amp;base=LAW&amp;n=339101&amp;dst=100043" TargetMode="External"/><Relationship Id="rId181" Type="http://schemas.openxmlformats.org/officeDocument/2006/relationships/hyperlink" Target="https://login.consultant.ru/link/?req=doc&amp;base=LAW&amp;n=482692&amp;dst=100264" TargetMode="External"/><Relationship Id="rId216" Type="http://schemas.openxmlformats.org/officeDocument/2006/relationships/hyperlink" Target="https://login.consultant.ru/link/?req=doc&amp;base=LAW&amp;n=339101&amp;dst=100068" TargetMode="External"/><Relationship Id="rId237" Type="http://schemas.openxmlformats.org/officeDocument/2006/relationships/hyperlink" Target="https://login.consultant.ru/link/?req=doc&amp;base=LAW&amp;n=421041&amp;dst=100045" TargetMode="External"/><Relationship Id="rId258" Type="http://schemas.openxmlformats.org/officeDocument/2006/relationships/hyperlink" Target="https://login.consultant.ru/link/?req=doc&amp;base=LAW&amp;n=121899&amp;dst=100159" TargetMode="External"/><Relationship Id="rId279" Type="http://schemas.openxmlformats.org/officeDocument/2006/relationships/hyperlink" Target="https://login.consultant.ru/link/?req=doc&amp;base=LAW&amp;n=112108&amp;dst=100030" TargetMode="External"/><Relationship Id="rId22" Type="http://schemas.openxmlformats.org/officeDocument/2006/relationships/hyperlink" Target="https://login.consultant.ru/link/?req=doc&amp;base=LAW&amp;n=329426&amp;dst=100044" TargetMode="External"/><Relationship Id="rId43" Type="http://schemas.openxmlformats.org/officeDocument/2006/relationships/hyperlink" Target="https://login.consultant.ru/link/?req=doc&amp;base=LAW&amp;n=486617&amp;dst=100014" TargetMode="External"/><Relationship Id="rId64" Type="http://schemas.openxmlformats.org/officeDocument/2006/relationships/hyperlink" Target="https://login.consultant.ru/link/?req=doc&amp;base=LAW&amp;n=198845&amp;dst=100032" TargetMode="External"/><Relationship Id="rId118" Type="http://schemas.openxmlformats.org/officeDocument/2006/relationships/hyperlink" Target="https://login.consultant.ru/link/?req=doc&amp;base=LAW&amp;n=121899&amp;dst=100053" TargetMode="External"/><Relationship Id="rId139" Type="http://schemas.openxmlformats.org/officeDocument/2006/relationships/hyperlink" Target="https://login.consultant.ru/link/?req=doc&amp;base=LAW&amp;n=475019&amp;dst=100097" TargetMode="External"/><Relationship Id="rId290" Type="http://schemas.openxmlformats.org/officeDocument/2006/relationships/hyperlink" Target="https://login.consultant.ru/link/?req=doc&amp;base=LAW&amp;n=382564" TargetMode="External"/><Relationship Id="rId304" Type="http://schemas.openxmlformats.org/officeDocument/2006/relationships/hyperlink" Target="https://login.consultant.ru/link/?req=doc&amp;base=LAW&amp;n=198845&amp;dst=100072" TargetMode="External"/><Relationship Id="rId325" Type="http://schemas.openxmlformats.org/officeDocument/2006/relationships/hyperlink" Target="https://login.consultant.ru/link/?req=doc&amp;base=LAW&amp;n=339101&amp;dst=100124" TargetMode="External"/><Relationship Id="rId346" Type="http://schemas.openxmlformats.org/officeDocument/2006/relationships/hyperlink" Target="https://login.consultant.ru/link/?req=doc&amp;base=LAW&amp;n=479111&amp;dst=100046" TargetMode="External"/><Relationship Id="rId85" Type="http://schemas.openxmlformats.org/officeDocument/2006/relationships/hyperlink" Target="https://login.consultant.ru/link/?req=doc&amp;base=LAW&amp;n=475019&amp;dst=100032" TargetMode="External"/><Relationship Id="rId150" Type="http://schemas.openxmlformats.org/officeDocument/2006/relationships/hyperlink" Target="https://login.consultant.ru/link/?req=doc&amp;base=LAW&amp;n=339101&amp;dst=100142" TargetMode="External"/><Relationship Id="rId171" Type="http://schemas.openxmlformats.org/officeDocument/2006/relationships/hyperlink" Target="https://login.consultant.ru/link/?req=doc&amp;base=LAW&amp;n=339101&amp;dst=100046" TargetMode="External"/><Relationship Id="rId192" Type="http://schemas.openxmlformats.org/officeDocument/2006/relationships/hyperlink" Target="https://login.consultant.ru/link/?req=doc&amp;base=LAW&amp;n=421041&amp;dst=100035" TargetMode="External"/><Relationship Id="rId206" Type="http://schemas.openxmlformats.org/officeDocument/2006/relationships/hyperlink" Target="https://login.consultant.ru/link/?req=doc&amp;base=LAW&amp;n=421041&amp;dst=100039" TargetMode="External"/><Relationship Id="rId227" Type="http://schemas.openxmlformats.org/officeDocument/2006/relationships/hyperlink" Target="https://login.consultant.ru/link/?req=doc&amp;base=LAW&amp;n=198845&amp;dst=100051" TargetMode="External"/><Relationship Id="rId248" Type="http://schemas.openxmlformats.org/officeDocument/2006/relationships/hyperlink" Target="https://login.consultant.ru/link/?req=doc&amp;base=LAW&amp;n=198845&amp;dst=100061" TargetMode="External"/><Relationship Id="rId269" Type="http://schemas.openxmlformats.org/officeDocument/2006/relationships/hyperlink" Target="https://login.consultant.ru/link/?req=doc&amp;base=LAW&amp;n=488374&amp;dst=100141" TargetMode="External"/><Relationship Id="rId12" Type="http://schemas.openxmlformats.org/officeDocument/2006/relationships/hyperlink" Target="https://login.consultant.ru/link/?req=doc&amp;base=LAW&amp;n=182647&amp;dst=100029" TargetMode="External"/><Relationship Id="rId33" Type="http://schemas.openxmlformats.org/officeDocument/2006/relationships/hyperlink" Target="https://login.consultant.ru/link/?req=doc&amp;base=LAW&amp;n=466838&amp;dst=100243" TargetMode="External"/><Relationship Id="rId108" Type="http://schemas.openxmlformats.org/officeDocument/2006/relationships/hyperlink" Target="https://login.consultant.ru/link/?req=doc&amp;base=LAW&amp;n=487848&amp;dst=100433" TargetMode="External"/><Relationship Id="rId129" Type="http://schemas.openxmlformats.org/officeDocument/2006/relationships/hyperlink" Target="https://login.consultant.ru/link/?req=doc&amp;base=LAW&amp;n=475019&amp;dst=100090" TargetMode="External"/><Relationship Id="rId280" Type="http://schemas.openxmlformats.org/officeDocument/2006/relationships/hyperlink" Target="https://login.consultant.ru/link/?req=doc&amp;base=LAW&amp;n=121899&amp;dst=100172" TargetMode="External"/><Relationship Id="rId315" Type="http://schemas.openxmlformats.org/officeDocument/2006/relationships/hyperlink" Target="https://login.consultant.ru/link/?req=doc&amp;base=LAW&amp;n=198845&amp;dst=100077" TargetMode="External"/><Relationship Id="rId336" Type="http://schemas.openxmlformats.org/officeDocument/2006/relationships/hyperlink" Target="https://login.consultant.ru/link/?req=doc&amp;base=LAW&amp;n=482730" TargetMode="External"/><Relationship Id="rId357" Type="http://schemas.openxmlformats.org/officeDocument/2006/relationships/theme" Target="theme/theme1.xml"/><Relationship Id="rId54" Type="http://schemas.openxmlformats.org/officeDocument/2006/relationships/hyperlink" Target="https://login.consultant.ru/link/?req=doc&amp;base=LAW&amp;n=475019&amp;dst=100015" TargetMode="External"/><Relationship Id="rId75" Type="http://schemas.openxmlformats.org/officeDocument/2006/relationships/hyperlink" Target="https://login.consultant.ru/link/?req=doc&amp;base=LAW&amp;n=479093&amp;dst=101470" TargetMode="External"/><Relationship Id="rId96" Type="http://schemas.openxmlformats.org/officeDocument/2006/relationships/hyperlink" Target="https://login.consultant.ru/link/?req=doc&amp;base=LAW&amp;n=2875" TargetMode="External"/><Relationship Id="rId140" Type="http://schemas.openxmlformats.org/officeDocument/2006/relationships/hyperlink" Target="https://login.consultant.ru/link/?req=doc&amp;base=LAW&amp;n=475019&amp;dst=100098" TargetMode="External"/><Relationship Id="rId161" Type="http://schemas.openxmlformats.org/officeDocument/2006/relationships/hyperlink" Target="https://login.consultant.ru/link/?req=doc&amp;base=LAW&amp;n=483142" TargetMode="External"/><Relationship Id="rId182" Type="http://schemas.openxmlformats.org/officeDocument/2006/relationships/hyperlink" Target="https://login.consultant.ru/link/?req=doc&amp;base=LAW&amp;n=487023&amp;dst=100099" TargetMode="External"/><Relationship Id="rId217" Type="http://schemas.openxmlformats.org/officeDocument/2006/relationships/hyperlink" Target="https://login.consultant.ru/link/?req=doc&amp;base=LAW&amp;n=475019&amp;dst=100185" TargetMode="External"/><Relationship Id="rId6" Type="http://schemas.openxmlformats.org/officeDocument/2006/relationships/hyperlink" Target="https://login.consultant.ru/link/?req=doc&amp;base=LAW&amp;n=121899&amp;dst=100009" TargetMode="External"/><Relationship Id="rId238" Type="http://schemas.openxmlformats.org/officeDocument/2006/relationships/hyperlink" Target="https://login.consultant.ru/link/?req=doc&amp;base=LAW&amp;n=198845&amp;dst=100056" TargetMode="External"/><Relationship Id="rId259" Type="http://schemas.openxmlformats.org/officeDocument/2006/relationships/hyperlink" Target="https://login.consultant.ru/link/?req=doc&amp;base=LAW&amp;n=475019&amp;dst=100127" TargetMode="External"/><Relationship Id="rId23" Type="http://schemas.openxmlformats.org/officeDocument/2006/relationships/hyperlink" Target="https://login.consultant.ru/link/?req=doc&amp;base=LAW&amp;n=351662&amp;dst=100002" TargetMode="External"/><Relationship Id="rId119" Type="http://schemas.openxmlformats.org/officeDocument/2006/relationships/hyperlink" Target="https://login.consultant.ru/link/?req=doc&amp;base=LAW&amp;n=339101&amp;dst=100023" TargetMode="External"/><Relationship Id="rId270" Type="http://schemas.openxmlformats.org/officeDocument/2006/relationships/hyperlink" Target="https://login.consultant.ru/link/?req=doc&amp;base=LAW&amp;n=121899&amp;dst=100166" TargetMode="External"/><Relationship Id="rId291" Type="http://schemas.openxmlformats.org/officeDocument/2006/relationships/hyperlink" Target="https://login.consultant.ru/link/?req=doc&amp;base=LAW&amp;n=198845&amp;dst=100067" TargetMode="External"/><Relationship Id="rId305" Type="http://schemas.openxmlformats.org/officeDocument/2006/relationships/hyperlink" Target="https://login.consultant.ru/link/?req=doc&amp;base=LAW&amp;n=339101&amp;dst=100112" TargetMode="External"/><Relationship Id="rId326" Type="http://schemas.openxmlformats.org/officeDocument/2006/relationships/hyperlink" Target="https://login.consultant.ru/link/?req=doc&amp;base=LAW&amp;n=121899&amp;dst=100215" TargetMode="External"/><Relationship Id="rId347" Type="http://schemas.openxmlformats.org/officeDocument/2006/relationships/hyperlink" Target="https://login.consultant.ru/link/?req=doc&amp;base=LAW&amp;n=54968" TargetMode="External"/><Relationship Id="rId44" Type="http://schemas.openxmlformats.org/officeDocument/2006/relationships/hyperlink" Target="https://login.consultant.ru/link/?req=doc&amp;base=LAW&amp;n=486617&amp;dst=100066" TargetMode="External"/><Relationship Id="rId65" Type="http://schemas.openxmlformats.org/officeDocument/2006/relationships/hyperlink" Target="https://login.consultant.ru/link/?req=doc&amp;base=LAW&amp;n=72971&amp;dst=100008" TargetMode="External"/><Relationship Id="rId86" Type="http://schemas.openxmlformats.org/officeDocument/2006/relationships/hyperlink" Target="https://login.consultant.ru/link/?req=doc&amp;base=LAW&amp;n=487728&amp;dst=100010" TargetMode="External"/><Relationship Id="rId130" Type="http://schemas.openxmlformats.org/officeDocument/2006/relationships/hyperlink" Target="https://login.consultant.ru/link/?req=doc&amp;base=LAW&amp;n=382564" TargetMode="External"/><Relationship Id="rId151" Type="http://schemas.openxmlformats.org/officeDocument/2006/relationships/hyperlink" Target="https://login.consultant.ru/link/?req=doc&amp;base=LAW&amp;n=339101&amp;dst=100035" TargetMode="External"/><Relationship Id="rId172" Type="http://schemas.openxmlformats.org/officeDocument/2006/relationships/hyperlink" Target="https://login.consultant.ru/link/?req=doc&amp;base=LAW&amp;n=339101&amp;dst=100048" TargetMode="External"/><Relationship Id="rId193" Type="http://schemas.openxmlformats.org/officeDocument/2006/relationships/hyperlink" Target="https://login.consultant.ru/link/?req=doc&amp;base=LAW&amp;n=451733" TargetMode="External"/><Relationship Id="rId207" Type="http://schemas.openxmlformats.org/officeDocument/2006/relationships/hyperlink" Target="https://login.consultant.ru/link/?req=doc&amp;base=LAW&amp;n=198845&amp;dst=100049" TargetMode="External"/><Relationship Id="rId228" Type="http://schemas.openxmlformats.org/officeDocument/2006/relationships/hyperlink" Target="https://login.consultant.ru/link/?req=doc&amp;base=LAW&amp;n=198845&amp;dst=100052" TargetMode="External"/><Relationship Id="rId249" Type="http://schemas.openxmlformats.org/officeDocument/2006/relationships/hyperlink" Target="https://login.consultant.ru/link/?req=doc&amp;base=LAW&amp;n=339101&amp;dst=100084" TargetMode="External"/><Relationship Id="rId13" Type="http://schemas.openxmlformats.org/officeDocument/2006/relationships/hyperlink" Target="https://login.consultant.ru/link/?req=doc&amp;base=LAW&amp;n=198845&amp;dst=100015" TargetMode="External"/><Relationship Id="rId109" Type="http://schemas.openxmlformats.org/officeDocument/2006/relationships/hyperlink" Target="https://login.consultant.ru/link/?req=doc&amp;base=LAW&amp;n=121899&amp;dst=100050" TargetMode="External"/><Relationship Id="rId260" Type="http://schemas.openxmlformats.org/officeDocument/2006/relationships/hyperlink" Target="https://login.consultant.ru/link/?req=doc&amp;base=LAW&amp;n=339101&amp;dst=100092" TargetMode="External"/><Relationship Id="rId281" Type="http://schemas.openxmlformats.org/officeDocument/2006/relationships/hyperlink" Target="https://login.consultant.ru/link/?req=doc&amp;base=LAW&amp;n=201710&amp;dst=100106" TargetMode="External"/><Relationship Id="rId316" Type="http://schemas.openxmlformats.org/officeDocument/2006/relationships/hyperlink" Target="https://login.consultant.ru/link/?req=doc&amp;base=LAW&amp;n=198845&amp;dst=100078" TargetMode="External"/><Relationship Id="rId337" Type="http://schemas.openxmlformats.org/officeDocument/2006/relationships/hyperlink" Target="https://login.consultant.ru/link/?req=doc&amp;base=LAW&amp;n=475019&amp;dst=100132" TargetMode="External"/><Relationship Id="rId34" Type="http://schemas.openxmlformats.org/officeDocument/2006/relationships/hyperlink" Target="https://login.consultant.ru/link/?req=doc&amp;base=LAW&amp;n=93980&amp;dst=100003" TargetMode="External"/><Relationship Id="rId55" Type="http://schemas.openxmlformats.org/officeDocument/2006/relationships/hyperlink" Target="https://login.consultant.ru/link/?req=doc&amp;base=LAW&amp;n=475019&amp;dst=100017" TargetMode="External"/><Relationship Id="rId76" Type="http://schemas.openxmlformats.org/officeDocument/2006/relationships/hyperlink" Target="https://login.consultant.ru/link/?req=doc&amp;base=LAW&amp;n=121899&amp;dst=100030" TargetMode="External"/><Relationship Id="rId97" Type="http://schemas.openxmlformats.org/officeDocument/2006/relationships/hyperlink" Target="https://login.consultant.ru/link/?req=doc&amp;base=LAW&amp;n=382564" TargetMode="External"/><Relationship Id="rId120" Type="http://schemas.openxmlformats.org/officeDocument/2006/relationships/hyperlink" Target="https://login.consultant.ru/link/?req=doc&amp;base=LAW&amp;n=121899&amp;dst=100054" TargetMode="External"/><Relationship Id="rId141" Type="http://schemas.openxmlformats.org/officeDocument/2006/relationships/hyperlink" Target="https://login.consultant.ru/link/?req=doc&amp;base=LAW&amp;n=475019&amp;dst=100099" TargetMode="External"/><Relationship Id="rId7" Type="http://schemas.openxmlformats.org/officeDocument/2006/relationships/hyperlink" Target="https://login.consultant.ru/link/?req=doc&amp;base=LAW&amp;n=201710&amp;dst=100100" TargetMode="External"/><Relationship Id="rId162" Type="http://schemas.openxmlformats.org/officeDocument/2006/relationships/hyperlink" Target="https://login.consultant.ru/link/?req=doc&amp;base=LAW&amp;n=493202&amp;dst=101598" TargetMode="External"/><Relationship Id="rId183" Type="http://schemas.openxmlformats.org/officeDocument/2006/relationships/hyperlink" Target="https://login.consultant.ru/link/?req=doc&amp;base=LAW&amp;n=182647&amp;dst=100029" TargetMode="External"/><Relationship Id="rId218" Type="http://schemas.openxmlformats.org/officeDocument/2006/relationships/hyperlink" Target="https://login.consultant.ru/link/?req=doc&amp;base=LAW&amp;n=475019&amp;dst=100113" TargetMode="External"/><Relationship Id="rId239" Type="http://schemas.openxmlformats.org/officeDocument/2006/relationships/hyperlink" Target="https://login.consultant.ru/link/?req=doc&amp;base=LAW&amp;n=323629&amp;dst=100002" TargetMode="External"/><Relationship Id="rId250" Type="http://schemas.openxmlformats.org/officeDocument/2006/relationships/hyperlink" Target="https://login.consultant.ru/link/?req=doc&amp;base=LAW&amp;n=198845&amp;dst=100063" TargetMode="External"/><Relationship Id="rId271" Type="http://schemas.openxmlformats.org/officeDocument/2006/relationships/hyperlink" Target="https://login.consultant.ru/link/?req=doc&amp;base=LAW&amp;n=121899&amp;dst=100167" TargetMode="External"/><Relationship Id="rId292" Type="http://schemas.openxmlformats.org/officeDocument/2006/relationships/hyperlink" Target="https://login.consultant.ru/link/?req=doc&amp;base=LAW&amp;n=339101&amp;dst=100101" TargetMode="External"/><Relationship Id="rId306" Type="http://schemas.openxmlformats.org/officeDocument/2006/relationships/hyperlink" Target="https://login.consultant.ru/link/?req=doc&amp;base=LAW&amp;n=339101&amp;dst=100113" TargetMode="External"/><Relationship Id="rId24" Type="http://schemas.openxmlformats.org/officeDocument/2006/relationships/hyperlink" Target="https://login.consultant.ru/link/?req=doc&amp;base=LAW&amp;n=121899&amp;dst=100010" TargetMode="External"/><Relationship Id="rId45" Type="http://schemas.openxmlformats.org/officeDocument/2006/relationships/hyperlink" Target="https://login.consultant.ru/link/?req=doc&amp;base=LAW&amp;n=475019&amp;dst=100010" TargetMode="External"/><Relationship Id="rId66" Type="http://schemas.openxmlformats.org/officeDocument/2006/relationships/hyperlink" Target="https://login.consultant.ru/link/?req=doc&amp;base=LAW&amp;n=475019&amp;dst=100022" TargetMode="External"/><Relationship Id="rId87" Type="http://schemas.openxmlformats.org/officeDocument/2006/relationships/hyperlink" Target="https://login.consultant.ru/link/?req=doc&amp;base=LAW&amp;n=436922&amp;dst=100003" TargetMode="External"/><Relationship Id="rId110" Type="http://schemas.openxmlformats.org/officeDocument/2006/relationships/hyperlink" Target="https://login.consultant.ru/link/?req=doc&amp;base=LAW&amp;n=351662&amp;dst=100002" TargetMode="External"/><Relationship Id="rId131" Type="http://schemas.openxmlformats.org/officeDocument/2006/relationships/hyperlink" Target="https://login.consultant.ru/link/?req=doc&amp;base=LAW&amp;n=198845&amp;dst=100039" TargetMode="External"/><Relationship Id="rId327" Type="http://schemas.openxmlformats.org/officeDocument/2006/relationships/hyperlink" Target="https://login.consultant.ru/link/?req=doc&amp;base=LAW&amp;n=198845&amp;dst=100083" TargetMode="External"/><Relationship Id="rId348" Type="http://schemas.openxmlformats.org/officeDocument/2006/relationships/hyperlink" Target="https://login.consultant.ru/link/?req=doc&amp;base=LAW&amp;n=482692&amp;dst=100323" TargetMode="External"/><Relationship Id="rId152" Type="http://schemas.openxmlformats.org/officeDocument/2006/relationships/hyperlink" Target="https://login.consultant.ru/link/?req=doc&amp;base=LAW&amp;n=121899&amp;dst=100077" TargetMode="External"/><Relationship Id="rId173" Type="http://schemas.openxmlformats.org/officeDocument/2006/relationships/hyperlink" Target="https://login.consultant.ru/link/?req=doc&amp;base=LAW&amp;n=339101&amp;dst=100051" TargetMode="External"/><Relationship Id="rId194" Type="http://schemas.openxmlformats.org/officeDocument/2006/relationships/hyperlink" Target="https://login.consultant.ru/link/?req=doc&amp;base=LAW&amp;n=421041&amp;dst=100037" TargetMode="External"/><Relationship Id="rId208" Type="http://schemas.openxmlformats.org/officeDocument/2006/relationships/hyperlink" Target="https://login.consultant.ru/link/?req=doc&amp;base=LAW&amp;n=421041&amp;dst=100041" TargetMode="External"/><Relationship Id="rId229" Type="http://schemas.openxmlformats.org/officeDocument/2006/relationships/hyperlink" Target="https://login.consultant.ru/link/?req=doc&amp;base=LAW&amp;n=121899&amp;dst=100111" TargetMode="External"/><Relationship Id="rId240" Type="http://schemas.openxmlformats.org/officeDocument/2006/relationships/hyperlink" Target="https://login.consultant.ru/link/?req=doc&amp;base=LAW&amp;n=198845&amp;dst=100057" TargetMode="External"/><Relationship Id="rId261" Type="http://schemas.openxmlformats.org/officeDocument/2006/relationships/hyperlink" Target="https://login.consultant.ru/link/?req=doc&amp;base=LAW&amp;n=463386&amp;dst=100008" TargetMode="External"/><Relationship Id="rId14" Type="http://schemas.openxmlformats.org/officeDocument/2006/relationships/hyperlink" Target="https://login.consultant.ru/link/?req=doc&amp;base=LAW&amp;n=221206&amp;dst=100009" TargetMode="External"/><Relationship Id="rId35" Type="http://schemas.openxmlformats.org/officeDocument/2006/relationships/hyperlink" Target="https://login.consultant.ru/link/?req=doc&amp;base=LAW&amp;n=454885&amp;dst=100014" TargetMode="External"/><Relationship Id="rId56" Type="http://schemas.openxmlformats.org/officeDocument/2006/relationships/hyperlink" Target="https://login.consultant.ru/link/?req=doc&amp;base=LAW&amp;n=480520&amp;dst=7039" TargetMode="External"/><Relationship Id="rId77" Type="http://schemas.openxmlformats.org/officeDocument/2006/relationships/hyperlink" Target="https://login.consultant.ru/link/?req=doc&amp;base=LAW&amp;n=475019&amp;dst=100030" TargetMode="External"/><Relationship Id="rId100" Type="http://schemas.openxmlformats.org/officeDocument/2006/relationships/hyperlink" Target="https://login.consultant.ru/link/?req=doc&amp;base=LAW&amp;n=487848&amp;dst=100018" TargetMode="External"/><Relationship Id="rId282" Type="http://schemas.openxmlformats.org/officeDocument/2006/relationships/hyperlink" Target="https://login.consultant.ru/link/?req=doc&amp;base=LAW&amp;n=493202&amp;dst=101598" TargetMode="External"/><Relationship Id="rId317" Type="http://schemas.openxmlformats.org/officeDocument/2006/relationships/hyperlink" Target="https://login.consultant.ru/link/?req=doc&amp;base=LAW&amp;n=382325" TargetMode="External"/><Relationship Id="rId338" Type="http://schemas.openxmlformats.org/officeDocument/2006/relationships/hyperlink" Target="https://login.consultant.ru/link/?req=doc&amp;base=LAW&amp;n=475019&amp;dst=100132" TargetMode="External"/><Relationship Id="rId8" Type="http://schemas.openxmlformats.org/officeDocument/2006/relationships/hyperlink" Target="https://login.consultant.ru/link/?req=doc&amp;base=LAW&amp;n=479089&amp;dst=100525" TargetMode="External"/><Relationship Id="rId98" Type="http://schemas.openxmlformats.org/officeDocument/2006/relationships/hyperlink" Target="https://login.consultant.ru/link/?req=doc&amp;base=LAW&amp;n=475019&amp;dst=100043" TargetMode="External"/><Relationship Id="rId121" Type="http://schemas.openxmlformats.org/officeDocument/2006/relationships/hyperlink" Target="https://login.consultant.ru/link/?req=doc&amp;base=LAW&amp;n=121899&amp;dst=100056" TargetMode="External"/><Relationship Id="rId142" Type="http://schemas.openxmlformats.org/officeDocument/2006/relationships/hyperlink" Target="https://login.consultant.ru/link/?req=doc&amp;base=LAW&amp;n=475019&amp;dst=100102" TargetMode="External"/><Relationship Id="rId163" Type="http://schemas.openxmlformats.org/officeDocument/2006/relationships/hyperlink" Target="https://login.consultant.ru/link/?req=doc&amp;base=LAW&amp;n=475019&amp;dst=100109" TargetMode="External"/><Relationship Id="rId184" Type="http://schemas.openxmlformats.org/officeDocument/2006/relationships/hyperlink" Target="https://login.consultant.ru/link/?req=doc&amp;base=LAW&amp;n=121899&amp;dst=100094" TargetMode="External"/><Relationship Id="rId219" Type="http://schemas.openxmlformats.org/officeDocument/2006/relationships/hyperlink" Target="https://login.consultant.ru/link/?req=doc&amp;base=LAW&amp;n=382564" TargetMode="External"/><Relationship Id="rId230" Type="http://schemas.openxmlformats.org/officeDocument/2006/relationships/hyperlink" Target="https://login.consultant.ru/link/?req=doc&amp;base=LAW&amp;n=339101&amp;dst=100077" TargetMode="External"/><Relationship Id="rId251" Type="http://schemas.openxmlformats.org/officeDocument/2006/relationships/hyperlink" Target="https://login.consultant.ru/link/?req=doc&amp;base=LAW&amp;n=339101&amp;dst=100085" TargetMode="External"/><Relationship Id="rId25" Type="http://schemas.openxmlformats.org/officeDocument/2006/relationships/hyperlink" Target="https://login.consultant.ru/link/?req=doc&amp;base=LAW&amp;n=453320&amp;dst=100181" TargetMode="External"/><Relationship Id="rId46" Type="http://schemas.openxmlformats.org/officeDocument/2006/relationships/hyperlink" Target="https://login.consultant.ru/link/?req=doc&amp;base=LAW&amp;n=198845&amp;dst=100016" TargetMode="External"/><Relationship Id="rId67" Type="http://schemas.openxmlformats.org/officeDocument/2006/relationships/hyperlink" Target="https://login.consultant.ru/link/?req=doc&amp;base=LAW&amp;n=206173&amp;dst=100002" TargetMode="External"/><Relationship Id="rId272" Type="http://schemas.openxmlformats.org/officeDocument/2006/relationships/hyperlink" Target="https://login.consultant.ru/link/?req=doc&amp;base=LAW&amp;n=494967&amp;dst=100070" TargetMode="External"/><Relationship Id="rId293" Type="http://schemas.openxmlformats.org/officeDocument/2006/relationships/hyperlink" Target="https://login.consultant.ru/link/?req=doc&amp;base=LAW&amp;n=198845&amp;dst=100069" TargetMode="External"/><Relationship Id="rId307" Type="http://schemas.openxmlformats.org/officeDocument/2006/relationships/hyperlink" Target="https://login.consultant.ru/link/?req=doc&amp;base=LAW&amp;n=354896" TargetMode="External"/><Relationship Id="rId328" Type="http://schemas.openxmlformats.org/officeDocument/2006/relationships/hyperlink" Target="https://login.consultant.ru/link/?req=doc&amp;base=LAW&amp;n=382564" TargetMode="External"/><Relationship Id="rId349" Type="http://schemas.openxmlformats.org/officeDocument/2006/relationships/hyperlink" Target="https://login.consultant.ru/link/?req=doc&amp;base=LAW&amp;n=487023&amp;dst=100122" TargetMode="External"/><Relationship Id="rId88" Type="http://schemas.openxmlformats.org/officeDocument/2006/relationships/hyperlink" Target="https://login.consultant.ru/link/?req=doc&amp;base=LAW&amp;n=475019&amp;dst=100034" TargetMode="External"/><Relationship Id="rId111" Type="http://schemas.openxmlformats.org/officeDocument/2006/relationships/hyperlink" Target="https://login.consultant.ru/link/?req=doc&amp;base=LAW&amp;n=339101&amp;dst=100017" TargetMode="External"/><Relationship Id="rId132" Type="http://schemas.openxmlformats.org/officeDocument/2006/relationships/hyperlink" Target="https://login.consultant.ru/link/?req=doc&amp;base=LAW&amp;n=475019&amp;dst=100092" TargetMode="External"/><Relationship Id="rId153" Type="http://schemas.openxmlformats.org/officeDocument/2006/relationships/hyperlink" Target="https://login.consultant.ru/link/?req=doc&amp;base=LAW&amp;n=475019&amp;dst=100108" TargetMode="External"/><Relationship Id="rId174" Type="http://schemas.openxmlformats.org/officeDocument/2006/relationships/hyperlink" Target="https://login.consultant.ru/link/?req=doc&amp;base=LAW&amp;n=339101&amp;dst=100060" TargetMode="External"/><Relationship Id="rId195" Type="http://schemas.openxmlformats.org/officeDocument/2006/relationships/hyperlink" Target="https://login.consultant.ru/link/?req=doc&amp;base=LAW&amp;n=349219&amp;dst=100002" TargetMode="External"/><Relationship Id="rId209" Type="http://schemas.openxmlformats.org/officeDocument/2006/relationships/hyperlink" Target="https://login.consultant.ru/link/?req=doc&amp;base=LAW&amp;n=339273&amp;dst=100002" TargetMode="External"/><Relationship Id="rId190" Type="http://schemas.openxmlformats.org/officeDocument/2006/relationships/hyperlink" Target="https://login.consultant.ru/link/?req=doc&amp;base=LAW&amp;n=475019&amp;dst=100112" TargetMode="External"/><Relationship Id="rId204" Type="http://schemas.openxmlformats.org/officeDocument/2006/relationships/hyperlink" Target="https://login.consultant.ru/link/?req=doc&amp;base=LAW&amp;n=121942&amp;dst=105729" TargetMode="External"/><Relationship Id="rId220" Type="http://schemas.openxmlformats.org/officeDocument/2006/relationships/hyperlink" Target="https://login.consultant.ru/link/?req=doc&amp;base=LAW&amp;n=493202&amp;dst=101598" TargetMode="External"/><Relationship Id="rId225" Type="http://schemas.openxmlformats.org/officeDocument/2006/relationships/hyperlink" Target="https://login.consultant.ru/link/?req=doc&amp;base=LAW&amp;n=339101&amp;dst=100070" TargetMode="External"/><Relationship Id="rId241" Type="http://schemas.openxmlformats.org/officeDocument/2006/relationships/hyperlink" Target="https://login.consultant.ru/link/?req=doc&amp;base=LAW&amp;n=339101&amp;dst=100083" TargetMode="External"/><Relationship Id="rId246" Type="http://schemas.openxmlformats.org/officeDocument/2006/relationships/hyperlink" Target="https://login.consultant.ru/link/?req=doc&amp;base=LAW&amp;n=121899&amp;dst=100130" TargetMode="External"/><Relationship Id="rId267" Type="http://schemas.openxmlformats.org/officeDocument/2006/relationships/hyperlink" Target="https://login.consultant.ru/link/?req=doc&amp;base=LAW&amp;n=121899&amp;dst=100165" TargetMode="External"/><Relationship Id="rId288" Type="http://schemas.openxmlformats.org/officeDocument/2006/relationships/hyperlink" Target="https://login.consultant.ru/link/?req=doc&amp;base=LAW&amp;n=121899&amp;dst=100176" TargetMode="External"/><Relationship Id="rId15" Type="http://schemas.openxmlformats.org/officeDocument/2006/relationships/hyperlink" Target="https://login.consultant.ru/link/?req=doc&amp;base=LAW&amp;n=339101&amp;dst=100009" TargetMode="External"/><Relationship Id="rId36" Type="http://schemas.openxmlformats.org/officeDocument/2006/relationships/hyperlink" Target="https://login.consultant.ru/link/?req=doc&amp;base=LAW&amp;n=479089&amp;dst=100525" TargetMode="External"/><Relationship Id="rId57" Type="http://schemas.openxmlformats.org/officeDocument/2006/relationships/hyperlink" Target="https://login.consultant.ru/link/?req=doc&amp;base=LAW&amp;n=93980" TargetMode="External"/><Relationship Id="rId106" Type="http://schemas.openxmlformats.org/officeDocument/2006/relationships/hyperlink" Target="https://login.consultant.ru/link/?req=doc&amp;base=LAW&amp;n=486438&amp;dst=100040" TargetMode="External"/><Relationship Id="rId127" Type="http://schemas.openxmlformats.org/officeDocument/2006/relationships/hyperlink" Target="https://login.consultant.ru/link/?req=doc&amp;base=LAW&amp;n=475019&amp;dst=100085" TargetMode="External"/><Relationship Id="rId262" Type="http://schemas.openxmlformats.org/officeDocument/2006/relationships/hyperlink" Target="https://login.consultant.ru/link/?req=doc&amp;base=LAW&amp;n=475019&amp;dst=100128" TargetMode="External"/><Relationship Id="rId283" Type="http://schemas.openxmlformats.org/officeDocument/2006/relationships/hyperlink" Target="https://login.consultant.ru/link/?req=doc&amp;base=LAW&amp;n=382325" TargetMode="External"/><Relationship Id="rId313" Type="http://schemas.openxmlformats.org/officeDocument/2006/relationships/hyperlink" Target="https://login.consultant.ru/link/?req=doc&amp;base=LAW&amp;n=464505" TargetMode="External"/><Relationship Id="rId318" Type="http://schemas.openxmlformats.org/officeDocument/2006/relationships/hyperlink" Target="https://login.consultant.ru/link/?req=doc&amp;base=LAW&amp;n=198845&amp;dst=100079" TargetMode="External"/><Relationship Id="rId339" Type="http://schemas.openxmlformats.org/officeDocument/2006/relationships/hyperlink" Target="https://login.consultant.ru/link/?req=doc&amp;base=LAW&amp;n=475019&amp;dst=100132" TargetMode="External"/><Relationship Id="rId10" Type="http://schemas.openxmlformats.org/officeDocument/2006/relationships/hyperlink" Target="https://login.consultant.ru/link/?req=doc&amp;base=LAW&amp;n=421041&amp;dst=100032" TargetMode="External"/><Relationship Id="rId31" Type="http://schemas.openxmlformats.org/officeDocument/2006/relationships/hyperlink" Target="https://login.consultant.ru/link/?req=doc&amp;base=LAW&amp;n=479536&amp;dst=100400" TargetMode="External"/><Relationship Id="rId52" Type="http://schemas.openxmlformats.org/officeDocument/2006/relationships/hyperlink" Target="https://login.consultant.ru/link/?req=doc&amp;base=LAW&amp;n=454866&amp;dst=100012" TargetMode="External"/><Relationship Id="rId73" Type="http://schemas.openxmlformats.org/officeDocument/2006/relationships/hyperlink" Target="https://login.consultant.ru/link/?req=doc&amp;base=LAW&amp;n=475019&amp;dst=100028" TargetMode="External"/><Relationship Id="rId78" Type="http://schemas.openxmlformats.org/officeDocument/2006/relationships/hyperlink" Target="https://login.consultant.ru/link/?req=doc&amp;base=LAW&amp;n=2875" TargetMode="External"/><Relationship Id="rId94" Type="http://schemas.openxmlformats.org/officeDocument/2006/relationships/hyperlink" Target="https://login.consultant.ru/link/?req=doc&amp;base=LAW&amp;n=475019&amp;dst=100038" TargetMode="External"/><Relationship Id="rId99" Type="http://schemas.openxmlformats.org/officeDocument/2006/relationships/hyperlink" Target="https://login.consultant.ru/link/?req=doc&amp;base=LAW&amp;n=475019&amp;dst=100047" TargetMode="External"/><Relationship Id="rId101" Type="http://schemas.openxmlformats.org/officeDocument/2006/relationships/hyperlink" Target="https://login.consultant.ru/link/?req=doc&amp;base=LAW&amp;n=475019&amp;dst=100186" TargetMode="External"/><Relationship Id="rId122" Type="http://schemas.openxmlformats.org/officeDocument/2006/relationships/hyperlink" Target="https://login.consultant.ru/link/?req=doc&amp;base=LAW&amp;n=475019&amp;dst=100079" TargetMode="External"/><Relationship Id="rId143" Type="http://schemas.openxmlformats.org/officeDocument/2006/relationships/hyperlink" Target="https://login.consultant.ru/link/?req=doc&amp;base=LAW&amp;n=72971&amp;dst=100008" TargetMode="External"/><Relationship Id="rId148" Type="http://schemas.openxmlformats.org/officeDocument/2006/relationships/hyperlink" Target="https://login.consultant.ru/link/?req=doc&amp;base=LAW&amp;n=198845&amp;dst=100045" TargetMode="External"/><Relationship Id="rId164" Type="http://schemas.openxmlformats.org/officeDocument/2006/relationships/hyperlink" Target="https://login.consultant.ru/link/?req=doc&amp;base=LAW&amp;n=475019&amp;dst=100111" TargetMode="External"/><Relationship Id="rId169" Type="http://schemas.openxmlformats.org/officeDocument/2006/relationships/hyperlink" Target="https://login.consultant.ru/link/?req=doc&amp;base=LAW&amp;n=339101&amp;dst=100044" TargetMode="External"/><Relationship Id="rId185" Type="http://schemas.openxmlformats.org/officeDocument/2006/relationships/hyperlink" Target="https://login.consultant.ru/link/?req=doc&amp;base=LAW&amp;n=121899&amp;dst=100094" TargetMode="External"/><Relationship Id="rId334" Type="http://schemas.openxmlformats.org/officeDocument/2006/relationships/hyperlink" Target="https://login.consultant.ru/link/?req=doc&amp;base=LAW&amp;n=415904" TargetMode="External"/><Relationship Id="rId350" Type="http://schemas.openxmlformats.org/officeDocument/2006/relationships/hyperlink" Target="https://login.consultant.ru/link/?req=doc&amp;base=LAW&amp;n=339276&amp;dst=100002" TargetMode="External"/><Relationship Id="rId355" Type="http://schemas.openxmlformats.org/officeDocument/2006/relationships/hyperlink" Target="https://login.consultant.ru/link/?req=doc&amp;base=EXP&amp;n=221232" TargetMode="External"/><Relationship Id="rId4" Type="http://schemas.openxmlformats.org/officeDocument/2006/relationships/hyperlink" Target="https://login.consultant.ru/link/?req=doc&amp;base=LAW&amp;n=44839&amp;dst=100014" TargetMode="External"/><Relationship Id="rId9" Type="http://schemas.openxmlformats.org/officeDocument/2006/relationships/hyperlink" Target="https://login.consultant.ru/link/?req=doc&amp;base=LAW&amp;n=389812&amp;dst=100140" TargetMode="External"/><Relationship Id="rId180" Type="http://schemas.openxmlformats.org/officeDocument/2006/relationships/hyperlink" Target="https://login.consultant.ru/link/?req=doc&amp;base=LAW&amp;n=121899&amp;dst=100093" TargetMode="External"/><Relationship Id="rId210" Type="http://schemas.openxmlformats.org/officeDocument/2006/relationships/hyperlink" Target="https://login.consultant.ru/link/?req=doc&amp;base=LAW&amp;n=451733&amp;dst=100108" TargetMode="External"/><Relationship Id="rId215" Type="http://schemas.openxmlformats.org/officeDocument/2006/relationships/hyperlink" Target="https://login.consultant.ru/link/?req=doc&amp;base=LAW&amp;n=462115&amp;dst=100003" TargetMode="External"/><Relationship Id="rId236" Type="http://schemas.openxmlformats.org/officeDocument/2006/relationships/hyperlink" Target="https://login.consultant.ru/link/?req=doc&amp;base=LAW&amp;n=451733&amp;dst=100091" TargetMode="External"/><Relationship Id="rId257" Type="http://schemas.openxmlformats.org/officeDocument/2006/relationships/hyperlink" Target="https://login.consultant.ru/link/?req=doc&amp;base=LAW&amp;n=475019&amp;dst=100123" TargetMode="External"/><Relationship Id="rId278" Type="http://schemas.openxmlformats.org/officeDocument/2006/relationships/hyperlink" Target="https://login.consultant.ru/link/?req=doc&amp;base=LAW&amp;n=198845&amp;dst=100065" TargetMode="External"/><Relationship Id="rId26" Type="http://schemas.openxmlformats.org/officeDocument/2006/relationships/hyperlink" Target="https://login.consultant.ru/link/?req=doc&amp;base=LAW&amp;n=378069&amp;dst=100002" TargetMode="External"/><Relationship Id="rId231" Type="http://schemas.openxmlformats.org/officeDocument/2006/relationships/hyperlink" Target="https://login.consultant.ru/link/?req=doc&amp;base=LAW&amp;n=339101&amp;dst=100078" TargetMode="External"/><Relationship Id="rId252" Type="http://schemas.openxmlformats.org/officeDocument/2006/relationships/hyperlink" Target="https://login.consultant.ru/link/?req=doc&amp;base=LAW&amp;n=198845&amp;dst=100064" TargetMode="External"/><Relationship Id="rId273" Type="http://schemas.openxmlformats.org/officeDocument/2006/relationships/hyperlink" Target="https://login.consultant.ru/link/?req=doc&amp;base=LAW&amp;n=121899&amp;dst=100168" TargetMode="External"/><Relationship Id="rId294" Type="http://schemas.openxmlformats.org/officeDocument/2006/relationships/hyperlink" Target="https://login.consultant.ru/link/?req=doc&amp;base=LAW&amp;n=382325" TargetMode="External"/><Relationship Id="rId308" Type="http://schemas.openxmlformats.org/officeDocument/2006/relationships/hyperlink" Target="https://login.consultant.ru/link/?req=doc&amp;base=LAW&amp;n=339101&amp;dst=100115" TargetMode="External"/><Relationship Id="rId329" Type="http://schemas.openxmlformats.org/officeDocument/2006/relationships/hyperlink" Target="https://login.consultant.ru/link/?req=doc&amp;base=LAW&amp;n=349231&amp;dst=100002" TargetMode="External"/><Relationship Id="rId47" Type="http://schemas.openxmlformats.org/officeDocument/2006/relationships/hyperlink" Target="https://login.consultant.ru/link/?req=doc&amp;base=LAW&amp;n=93980" TargetMode="External"/><Relationship Id="rId68" Type="http://schemas.openxmlformats.org/officeDocument/2006/relationships/hyperlink" Target="https://login.consultant.ru/link/?req=doc&amp;base=LAW&amp;n=482692&amp;dst=557" TargetMode="External"/><Relationship Id="rId89" Type="http://schemas.openxmlformats.org/officeDocument/2006/relationships/hyperlink" Target="https://login.consultant.ru/link/?req=doc&amp;base=LAW&amp;n=356478&amp;dst=100001" TargetMode="External"/><Relationship Id="rId112" Type="http://schemas.openxmlformats.org/officeDocument/2006/relationships/hyperlink" Target="https://login.consultant.ru/link/?req=doc&amp;base=LAW&amp;n=284893&amp;dst=100016" TargetMode="External"/><Relationship Id="rId133" Type="http://schemas.openxmlformats.org/officeDocument/2006/relationships/hyperlink" Target="https://login.consultant.ru/link/?req=doc&amp;base=LAW&amp;n=475019&amp;dst=100093" TargetMode="External"/><Relationship Id="rId154" Type="http://schemas.openxmlformats.org/officeDocument/2006/relationships/hyperlink" Target="https://login.consultant.ru/link/?req=doc&amp;base=LAW&amp;n=339101&amp;dst=100036" TargetMode="External"/><Relationship Id="rId175" Type="http://schemas.openxmlformats.org/officeDocument/2006/relationships/hyperlink" Target="https://login.consultant.ru/link/?req=doc&amp;base=LAW&amp;n=339101&amp;dst=100061" TargetMode="External"/><Relationship Id="rId340" Type="http://schemas.openxmlformats.org/officeDocument/2006/relationships/hyperlink" Target="https://login.consultant.ru/link/?req=doc&amp;base=LAW&amp;n=451733" TargetMode="External"/><Relationship Id="rId196" Type="http://schemas.openxmlformats.org/officeDocument/2006/relationships/hyperlink" Target="https://login.consultant.ru/link/?req=doc&amp;base=LAW&amp;n=339101&amp;dst=100066" TargetMode="External"/><Relationship Id="rId200" Type="http://schemas.openxmlformats.org/officeDocument/2006/relationships/hyperlink" Target="https://login.consultant.ru/link/?req=doc&amp;base=LAW&amp;n=485855&amp;dst=100076" TargetMode="External"/><Relationship Id="rId16" Type="http://schemas.openxmlformats.org/officeDocument/2006/relationships/hyperlink" Target="https://login.consultant.ru/link/?req=doc&amp;base=LAW&amp;n=479111&amp;dst=100044" TargetMode="External"/><Relationship Id="rId221" Type="http://schemas.openxmlformats.org/officeDocument/2006/relationships/hyperlink" Target="https://login.consultant.ru/link/?req=doc&amp;base=LAW&amp;n=54968" TargetMode="External"/><Relationship Id="rId242" Type="http://schemas.openxmlformats.org/officeDocument/2006/relationships/hyperlink" Target="https://login.consultant.ru/link/?req=doc&amp;base=LAW&amp;n=336537" TargetMode="External"/><Relationship Id="rId263" Type="http://schemas.openxmlformats.org/officeDocument/2006/relationships/hyperlink" Target="https://login.consultant.ru/link/?req=doc&amp;base=LAW&amp;n=339101&amp;dst=100094" TargetMode="External"/><Relationship Id="rId284" Type="http://schemas.openxmlformats.org/officeDocument/2006/relationships/hyperlink" Target="https://login.consultant.ru/link/?req=doc&amp;base=LAW&amp;n=54968" TargetMode="External"/><Relationship Id="rId319" Type="http://schemas.openxmlformats.org/officeDocument/2006/relationships/hyperlink" Target="https://login.consultant.ru/link/?req=doc&amp;base=LAW&amp;n=121899&amp;dst=100196" TargetMode="External"/><Relationship Id="rId37" Type="http://schemas.openxmlformats.org/officeDocument/2006/relationships/hyperlink" Target="https://login.consultant.ru/link/?req=doc&amp;base=LAW&amp;n=2875&amp;dst=100151" TargetMode="External"/><Relationship Id="rId58" Type="http://schemas.openxmlformats.org/officeDocument/2006/relationships/hyperlink" Target="https://login.consultant.ru/link/?req=doc&amp;base=LAW&amp;n=475019&amp;dst=100020" TargetMode="External"/><Relationship Id="rId79" Type="http://schemas.openxmlformats.org/officeDocument/2006/relationships/hyperlink" Target="https://login.consultant.ru/link/?req=doc&amp;base=LAW&amp;n=479093&amp;dst=101471" TargetMode="External"/><Relationship Id="rId102" Type="http://schemas.openxmlformats.org/officeDocument/2006/relationships/hyperlink" Target="https://login.consultant.ru/link/?req=doc&amp;base=LAW&amp;n=475019&amp;dst=100056" TargetMode="External"/><Relationship Id="rId123" Type="http://schemas.openxmlformats.org/officeDocument/2006/relationships/hyperlink" Target="https://login.consultant.ru/link/?req=doc&amp;base=LAW&amp;n=475019&amp;dst=100080" TargetMode="External"/><Relationship Id="rId144" Type="http://schemas.openxmlformats.org/officeDocument/2006/relationships/hyperlink" Target="https://login.consultant.ru/link/?req=doc&amp;base=LAW&amp;n=198845&amp;dst=100043" TargetMode="External"/><Relationship Id="rId330" Type="http://schemas.openxmlformats.org/officeDocument/2006/relationships/hyperlink" Target="https://login.consultant.ru/link/?req=doc&amp;base=LAW&amp;n=339101&amp;dst=100126" TargetMode="External"/><Relationship Id="rId90" Type="http://schemas.openxmlformats.org/officeDocument/2006/relationships/hyperlink" Target="https://login.consultant.ru/link/?req=doc&amp;base=LAW&amp;n=339101&amp;dst=100010" TargetMode="External"/><Relationship Id="rId165" Type="http://schemas.openxmlformats.org/officeDocument/2006/relationships/hyperlink" Target="https://login.consultant.ru/link/?req=doc&amp;base=LAW&amp;n=121899&amp;dst=100081" TargetMode="External"/><Relationship Id="rId186" Type="http://schemas.openxmlformats.org/officeDocument/2006/relationships/hyperlink" Target="https://login.consultant.ru/link/?req=doc&amp;base=LAW&amp;n=121899&amp;dst=100101" TargetMode="External"/><Relationship Id="rId351" Type="http://schemas.openxmlformats.org/officeDocument/2006/relationships/hyperlink" Target="https://login.consultant.ru/link/?req=doc&amp;base=LAW&amp;n=201710&amp;dst=100108" TargetMode="External"/><Relationship Id="rId211" Type="http://schemas.openxmlformats.org/officeDocument/2006/relationships/hyperlink" Target="https://login.consultant.ru/link/?req=doc&amp;base=LAW&amp;n=451733&amp;dst=100091" TargetMode="External"/><Relationship Id="rId232" Type="http://schemas.openxmlformats.org/officeDocument/2006/relationships/hyperlink" Target="https://login.consultant.ru/link/?req=doc&amp;base=LAW&amp;n=121899&amp;dst=100126" TargetMode="External"/><Relationship Id="rId253" Type="http://schemas.openxmlformats.org/officeDocument/2006/relationships/hyperlink" Target="https://login.consultant.ru/link/?req=doc&amp;base=LAW&amp;n=339101&amp;dst=100086" TargetMode="External"/><Relationship Id="rId274" Type="http://schemas.openxmlformats.org/officeDocument/2006/relationships/hyperlink" Target="https://login.consultant.ru/link/?req=doc&amp;base=LAW&amp;n=421041&amp;dst=100047" TargetMode="External"/><Relationship Id="rId295" Type="http://schemas.openxmlformats.org/officeDocument/2006/relationships/hyperlink" Target="https://login.consultant.ru/link/?req=doc&amp;base=LAW&amp;n=339101&amp;dst=100104" TargetMode="External"/><Relationship Id="rId309" Type="http://schemas.openxmlformats.org/officeDocument/2006/relationships/hyperlink" Target="https://login.consultant.ru/link/?req=doc&amp;base=LAW&amp;n=462115" TargetMode="External"/><Relationship Id="rId27" Type="http://schemas.openxmlformats.org/officeDocument/2006/relationships/hyperlink" Target="https://login.consultant.ru/link/?req=doc&amp;base=LAW&amp;n=494936" TargetMode="External"/><Relationship Id="rId48" Type="http://schemas.openxmlformats.org/officeDocument/2006/relationships/hyperlink" Target="https://login.consultant.ru/link/?req=doc&amp;base=LAW&amp;n=376161&amp;dst=100004" TargetMode="External"/><Relationship Id="rId69" Type="http://schemas.openxmlformats.org/officeDocument/2006/relationships/hyperlink" Target="https://login.consultant.ru/link/?req=doc&amp;base=LAW&amp;n=475019&amp;dst=100026" TargetMode="External"/><Relationship Id="rId113" Type="http://schemas.openxmlformats.org/officeDocument/2006/relationships/hyperlink" Target="https://login.consultant.ru/link/?req=doc&amp;base=LAW&amp;n=339101&amp;dst=100019" TargetMode="External"/><Relationship Id="rId134" Type="http://schemas.openxmlformats.org/officeDocument/2006/relationships/hyperlink" Target="https://login.consultant.ru/link/?req=doc&amp;base=LAW&amp;n=475019&amp;dst=100095" TargetMode="External"/><Relationship Id="rId320" Type="http://schemas.openxmlformats.org/officeDocument/2006/relationships/hyperlink" Target="https://login.consultant.ru/link/?req=doc&amp;base=LAW&amp;n=121899&amp;dst=100214" TargetMode="External"/><Relationship Id="rId80" Type="http://schemas.openxmlformats.org/officeDocument/2006/relationships/hyperlink" Target="https://login.consultant.ru/link/?req=doc&amp;base=LAW&amp;n=488374&amp;dst=100078" TargetMode="External"/><Relationship Id="rId155" Type="http://schemas.openxmlformats.org/officeDocument/2006/relationships/hyperlink" Target="https://login.consultant.ru/link/?req=doc&amp;base=LAW&amp;n=339101&amp;dst=100039" TargetMode="External"/><Relationship Id="rId176" Type="http://schemas.openxmlformats.org/officeDocument/2006/relationships/hyperlink" Target="https://login.consultant.ru/link/?req=doc&amp;base=LAW&amp;n=339101&amp;dst=100063" TargetMode="External"/><Relationship Id="rId197" Type="http://schemas.openxmlformats.org/officeDocument/2006/relationships/hyperlink" Target="https://login.consultant.ru/link/?req=doc&amp;base=LAW&amp;n=460082&amp;dst=100003" TargetMode="External"/><Relationship Id="rId341" Type="http://schemas.openxmlformats.org/officeDocument/2006/relationships/hyperlink" Target="https://login.consultant.ru/link/?req=doc&amp;base=LAW&amp;n=475019&amp;dst=100132" TargetMode="External"/><Relationship Id="rId201" Type="http://schemas.openxmlformats.org/officeDocument/2006/relationships/hyperlink" Target="https://login.consultant.ru/link/?req=doc&amp;base=LAW&amp;n=121942&amp;dst=105727" TargetMode="External"/><Relationship Id="rId222" Type="http://schemas.openxmlformats.org/officeDocument/2006/relationships/hyperlink" Target="https://login.consultant.ru/link/?req=doc&amp;base=LAW&amp;n=56281" TargetMode="External"/><Relationship Id="rId243" Type="http://schemas.openxmlformats.org/officeDocument/2006/relationships/hyperlink" Target="https://login.consultant.ru/link/?req=doc&amp;base=LAW&amp;n=411884&amp;dst=100002" TargetMode="External"/><Relationship Id="rId264" Type="http://schemas.openxmlformats.org/officeDocument/2006/relationships/hyperlink" Target="https://login.consultant.ru/link/?req=doc&amp;base=LAW&amp;n=475019&amp;dst=100130" TargetMode="External"/><Relationship Id="rId285" Type="http://schemas.openxmlformats.org/officeDocument/2006/relationships/hyperlink" Target="https://login.consultant.ru/link/?req=doc&amp;base=LAW&amp;n=121899&amp;dst=100174" TargetMode="External"/><Relationship Id="rId17" Type="http://schemas.openxmlformats.org/officeDocument/2006/relationships/hyperlink" Target="https://login.consultant.ru/link/?req=doc&amp;base=LAW&amp;n=452797&amp;dst=100009" TargetMode="External"/><Relationship Id="rId38" Type="http://schemas.openxmlformats.org/officeDocument/2006/relationships/hyperlink" Target="https://login.consultant.ru/link/?req=doc&amp;base=LAW&amp;n=2875" TargetMode="External"/><Relationship Id="rId59" Type="http://schemas.openxmlformats.org/officeDocument/2006/relationships/hyperlink" Target="https://login.consultant.ru/link/?req=doc&amp;base=LAW&amp;n=198845&amp;dst=100030" TargetMode="External"/><Relationship Id="rId103" Type="http://schemas.openxmlformats.org/officeDocument/2006/relationships/hyperlink" Target="https://login.consultant.ru/link/?req=doc&amp;base=LAW&amp;n=475019&amp;dst=100186" TargetMode="External"/><Relationship Id="rId124" Type="http://schemas.openxmlformats.org/officeDocument/2006/relationships/hyperlink" Target="https://login.consultant.ru/link/?req=doc&amp;base=LAW&amp;n=121899&amp;dst=100057" TargetMode="External"/><Relationship Id="rId310" Type="http://schemas.openxmlformats.org/officeDocument/2006/relationships/hyperlink" Target="https://login.consultant.ru/link/?req=doc&amp;base=LAW&amp;n=339101&amp;dst=100117" TargetMode="External"/><Relationship Id="rId70" Type="http://schemas.openxmlformats.org/officeDocument/2006/relationships/hyperlink" Target="https://login.consultant.ru/link/?req=doc&amp;base=LAW&amp;n=475019&amp;dst=100187" TargetMode="External"/><Relationship Id="rId91" Type="http://schemas.openxmlformats.org/officeDocument/2006/relationships/hyperlink" Target="https://login.consultant.ru/link/?req=doc&amp;base=LAW&amp;n=339101&amp;dst=100012" TargetMode="External"/><Relationship Id="rId145" Type="http://schemas.openxmlformats.org/officeDocument/2006/relationships/hyperlink" Target="https://login.consultant.ru/link/?req=doc&amp;base=LAW&amp;n=339101&amp;dst=100032" TargetMode="External"/><Relationship Id="rId166" Type="http://schemas.openxmlformats.org/officeDocument/2006/relationships/hyperlink" Target="https://login.consultant.ru/link/?req=doc&amp;base=LAW&amp;n=493219&amp;dst=101457" TargetMode="External"/><Relationship Id="rId187" Type="http://schemas.openxmlformats.org/officeDocument/2006/relationships/hyperlink" Target="https://login.consultant.ru/link/?req=doc&amp;base=LAW&amp;n=478988&amp;dst=100002" TargetMode="External"/><Relationship Id="rId331" Type="http://schemas.openxmlformats.org/officeDocument/2006/relationships/hyperlink" Target="https://login.consultant.ru/link/?req=doc&amp;base=LAW&amp;n=339101&amp;dst=100127" TargetMode="External"/><Relationship Id="rId352" Type="http://schemas.openxmlformats.org/officeDocument/2006/relationships/hyperlink" Target="https://login.consultant.ru/link/?req=doc&amp;base=LAW&amp;n=201710&amp;dst=100109" TargetMode="External"/><Relationship Id="rId1" Type="http://schemas.openxmlformats.org/officeDocument/2006/relationships/styles" Target="styles.xml"/><Relationship Id="rId212" Type="http://schemas.openxmlformats.org/officeDocument/2006/relationships/hyperlink" Target="https://login.consultant.ru/link/?req=doc&amp;base=LAW&amp;n=133117&amp;dst=100002" TargetMode="External"/><Relationship Id="rId233" Type="http://schemas.openxmlformats.org/officeDocument/2006/relationships/hyperlink" Target="https://login.consultant.ru/link/?req=doc&amp;base=LAW&amp;n=339101&amp;dst=100081" TargetMode="External"/><Relationship Id="rId254" Type="http://schemas.openxmlformats.org/officeDocument/2006/relationships/hyperlink" Target="https://login.consultant.ru/link/?req=doc&amp;base=LAW&amp;n=382564&amp;dst=100267" TargetMode="External"/><Relationship Id="rId28" Type="http://schemas.openxmlformats.org/officeDocument/2006/relationships/hyperlink" Target="https://login.consultant.ru/link/?req=doc&amp;base=LAW&amp;n=480520&amp;dst=102267" TargetMode="External"/><Relationship Id="rId49" Type="http://schemas.openxmlformats.org/officeDocument/2006/relationships/hyperlink" Target="https://login.consultant.ru/link/?req=doc&amp;base=LAW&amp;n=198845&amp;dst=100018" TargetMode="External"/><Relationship Id="rId114" Type="http://schemas.openxmlformats.org/officeDocument/2006/relationships/hyperlink" Target="https://login.consultant.ru/link/?req=doc&amp;base=LAW&amp;n=382564" TargetMode="External"/><Relationship Id="rId275" Type="http://schemas.openxmlformats.org/officeDocument/2006/relationships/hyperlink" Target="https://login.consultant.ru/link/?req=doc&amp;base=LAW&amp;n=121899&amp;dst=100170" TargetMode="External"/><Relationship Id="rId296" Type="http://schemas.openxmlformats.org/officeDocument/2006/relationships/hyperlink" Target="https://login.consultant.ru/link/?req=doc&amp;base=LAW&amp;n=339101&amp;dst=100105" TargetMode="External"/><Relationship Id="rId300" Type="http://schemas.openxmlformats.org/officeDocument/2006/relationships/hyperlink" Target="https://login.consultant.ru/link/?req=doc&amp;base=LAW&amp;n=475019&amp;dst=100131" TargetMode="External"/><Relationship Id="rId60" Type="http://schemas.openxmlformats.org/officeDocument/2006/relationships/hyperlink" Target="https://login.consultant.ru/link/?req=doc&amp;base=LAW&amp;n=382564" TargetMode="External"/><Relationship Id="rId81" Type="http://schemas.openxmlformats.org/officeDocument/2006/relationships/hyperlink" Target="https://login.consultant.ru/link/?req=doc&amp;base=LAW&amp;n=121899&amp;dst=100031" TargetMode="External"/><Relationship Id="rId135" Type="http://schemas.openxmlformats.org/officeDocument/2006/relationships/hyperlink" Target="https://login.consultant.ru/link/?req=doc&amp;base=LAW&amp;n=452797&amp;dst=100010" TargetMode="External"/><Relationship Id="rId156" Type="http://schemas.openxmlformats.org/officeDocument/2006/relationships/hyperlink" Target="https://login.consultant.ru/link/?req=doc&amp;base=LAW&amp;n=121899&amp;dst=100078" TargetMode="External"/><Relationship Id="rId177" Type="http://schemas.openxmlformats.org/officeDocument/2006/relationships/hyperlink" Target="https://login.consultant.ru/link/?req=doc&amp;base=LAW&amp;n=339101&amp;dst=100064" TargetMode="External"/><Relationship Id="rId198" Type="http://schemas.openxmlformats.org/officeDocument/2006/relationships/hyperlink" Target="https://login.consultant.ru/link/?req=doc&amp;base=LAW&amp;n=198845&amp;dst=100047" TargetMode="External"/><Relationship Id="rId321" Type="http://schemas.openxmlformats.org/officeDocument/2006/relationships/hyperlink" Target="https://login.consultant.ru/link/?req=doc&amp;base=LAW&amp;n=339101&amp;dst=100118" TargetMode="External"/><Relationship Id="rId342" Type="http://schemas.openxmlformats.org/officeDocument/2006/relationships/hyperlink" Target="https://login.consultant.ru/link/?req=doc&amp;base=LAW&amp;n=475019&amp;dst=100132" TargetMode="External"/><Relationship Id="rId202" Type="http://schemas.openxmlformats.org/officeDocument/2006/relationships/hyperlink" Target="https://login.consultant.ru/link/?req=doc&amp;base=LAW&amp;n=201710&amp;dst=100103" TargetMode="External"/><Relationship Id="rId223" Type="http://schemas.openxmlformats.org/officeDocument/2006/relationships/hyperlink" Target="https://login.consultant.ru/link/?req=doc&amp;base=LAW&amp;n=121899&amp;dst=100109" TargetMode="External"/><Relationship Id="rId244" Type="http://schemas.openxmlformats.org/officeDocument/2006/relationships/hyperlink" Target="https://login.consultant.ru/link/?req=doc&amp;base=LAW&amp;n=382564" TargetMode="External"/><Relationship Id="rId18" Type="http://schemas.openxmlformats.org/officeDocument/2006/relationships/hyperlink" Target="https://login.consultant.ru/link/?req=doc&amp;base=LAW&amp;n=475019&amp;dst=100009" TargetMode="External"/><Relationship Id="rId39" Type="http://schemas.openxmlformats.org/officeDocument/2006/relationships/hyperlink" Target="https://login.consultant.ru/link/?req=doc&amp;base=LAW&amp;n=121899&amp;dst=100014" TargetMode="External"/><Relationship Id="rId265" Type="http://schemas.openxmlformats.org/officeDocument/2006/relationships/hyperlink" Target="https://login.consultant.ru/link/?req=doc&amp;base=LAW&amp;n=121899&amp;dst=100163" TargetMode="External"/><Relationship Id="rId286" Type="http://schemas.openxmlformats.org/officeDocument/2006/relationships/hyperlink" Target="https://login.consultant.ru/link/?req=doc&amp;base=LAW&amp;n=382335&amp;dst=100003" TargetMode="External"/><Relationship Id="rId50" Type="http://schemas.openxmlformats.org/officeDocument/2006/relationships/hyperlink" Target="https://login.consultant.ru/link/?req=doc&amp;base=LAW&amp;n=475019&amp;dst=100013" TargetMode="External"/><Relationship Id="rId104" Type="http://schemas.openxmlformats.org/officeDocument/2006/relationships/hyperlink" Target="https://login.consultant.ru/link/?req=doc&amp;base=LAW&amp;n=198845&amp;dst=100099" TargetMode="External"/><Relationship Id="rId125" Type="http://schemas.openxmlformats.org/officeDocument/2006/relationships/hyperlink" Target="https://login.consultant.ru/link/?req=doc&amp;base=LAW&amp;n=475019&amp;dst=100083" TargetMode="External"/><Relationship Id="rId146" Type="http://schemas.openxmlformats.org/officeDocument/2006/relationships/hyperlink" Target="https://login.consultant.ru/link/?req=doc&amp;base=LAW&amp;n=448154&amp;dst=100006" TargetMode="External"/><Relationship Id="rId167" Type="http://schemas.openxmlformats.org/officeDocument/2006/relationships/hyperlink" Target="https://login.consultant.ru/link/?req=doc&amp;base=LAW&amp;n=121899&amp;dst=100087" TargetMode="External"/><Relationship Id="rId188" Type="http://schemas.openxmlformats.org/officeDocument/2006/relationships/hyperlink" Target="https://login.consultant.ru/link/?req=doc&amp;base=LAW&amp;n=121899&amp;dst=100104" TargetMode="External"/><Relationship Id="rId311" Type="http://schemas.openxmlformats.org/officeDocument/2006/relationships/hyperlink" Target="https://login.consultant.ru/link/?req=doc&amp;base=LAW&amp;n=478987&amp;dst=100002" TargetMode="External"/><Relationship Id="rId332" Type="http://schemas.openxmlformats.org/officeDocument/2006/relationships/hyperlink" Target="https://login.consultant.ru/link/?req=doc&amp;base=LAW&amp;n=339101&amp;dst=100128" TargetMode="External"/><Relationship Id="rId353" Type="http://schemas.openxmlformats.org/officeDocument/2006/relationships/hyperlink" Target="https://login.consultant.ru/link/?req=doc&amp;base=LAW&amp;n=7" TargetMode="External"/><Relationship Id="rId71" Type="http://schemas.openxmlformats.org/officeDocument/2006/relationships/hyperlink" Target="https://login.consultant.ru/link/?req=doc&amp;base=LAW&amp;n=400312&amp;dst=100019" TargetMode="External"/><Relationship Id="rId92" Type="http://schemas.openxmlformats.org/officeDocument/2006/relationships/hyperlink" Target="https://login.consultant.ru/link/?req=doc&amp;base=LAW&amp;n=121899&amp;dst=100033" TargetMode="External"/><Relationship Id="rId213" Type="http://schemas.openxmlformats.org/officeDocument/2006/relationships/hyperlink" Target="https://login.consultant.ru/link/?req=doc&amp;base=LAW&amp;n=354896&amp;dst=100002" TargetMode="External"/><Relationship Id="rId234" Type="http://schemas.openxmlformats.org/officeDocument/2006/relationships/hyperlink" Target="https://login.consultant.ru/link/?req=doc&amp;base=LAW&amp;n=475019&amp;dst=100117" TargetMode="External"/><Relationship Id="rId2" Type="http://schemas.openxmlformats.org/officeDocument/2006/relationships/settings" Target="settings.xml"/><Relationship Id="rId29" Type="http://schemas.openxmlformats.org/officeDocument/2006/relationships/hyperlink" Target="https://login.consultant.ru/link/?req=doc&amp;base=LAW&amp;n=370323&amp;dst=100109" TargetMode="External"/><Relationship Id="rId255" Type="http://schemas.openxmlformats.org/officeDocument/2006/relationships/hyperlink" Target="https://login.consultant.ru/link/?req=doc&amp;base=LAW&amp;n=121899&amp;dst=100156" TargetMode="External"/><Relationship Id="rId276" Type="http://schemas.openxmlformats.org/officeDocument/2006/relationships/hyperlink" Target="https://login.consultant.ru/link/?req=doc&amp;base=LAW&amp;n=495132&amp;dst=100223" TargetMode="External"/><Relationship Id="rId297" Type="http://schemas.openxmlformats.org/officeDocument/2006/relationships/hyperlink" Target="https://login.consultant.ru/link/?req=doc&amp;base=LAW&amp;n=121899&amp;dst=100192" TargetMode="External"/><Relationship Id="rId40" Type="http://schemas.openxmlformats.org/officeDocument/2006/relationships/hyperlink" Target="https://login.consultant.ru/link/?req=doc&amp;base=LAW&amp;n=382564" TargetMode="External"/><Relationship Id="rId115" Type="http://schemas.openxmlformats.org/officeDocument/2006/relationships/hyperlink" Target="https://login.consultant.ru/link/?req=doc&amp;base=LAW&amp;n=339101&amp;dst=100021" TargetMode="External"/><Relationship Id="rId136" Type="http://schemas.openxmlformats.org/officeDocument/2006/relationships/hyperlink" Target="https://login.consultant.ru/link/?req=doc&amp;base=LAW&amp;n=452797&amp;dst=100012" TargetMode="External"/><Relationship Id="rId157" Type="http://schemas.openxmlformats.org/officeDocument/2006/relationships/hyperlink" Target="https://login.consultant.ru/link/?req=doc&amp;base=LAW&amp;n=339101&amp;dst=100041" TargetMode="External"/><Relationship Id="rId178" Type="http://schemas.openxmlformats.org/officeDocument/2006/relationships/hyperlink" Target="https://login.consultant.ru/link/?req=doc&amp;base=LAW&amp;n=339101&amp;dst=100065" TargetMode="External"/><Relationship Id="rId301" Type="http://schemas.openxmlformats.org/officeDocument/2006/relationships/hyperlink" Target="https://login.consultant.ru/link/?req=doc&amp;base=LAW&amp;n=339273&amp;dst=100002" TargetMode="External"/><Relationship Id="rId322" Type="http://schemas.openxmlformats.org/officeDocument/2006/relationships/hyperlink" Target="https://login.consultant.ru/link/?req=doc&amp;base=LAW&amp;n=339101&amp;dst=100123" TargetMode="External"/><Relationship Id="rId343" Type="http://schemas.openxmlformats.org/officeDocument/2006/relationships/hyperlink" Target="https://login.consultant.ru/link/?req=doc&amp;base=LAW&amp;n=475019&amp;dst=100132" TargetMode="External"/><Relationship Id="rId61" Type="http://schemas.openxmlformats.org/officeDocument/2006/relationships/hyperlink" Target="https://login.consultant.ru/link/?req=doc&amp;base=LAW&amp;n=121899&amp;dst=100024" TargetMode="External"/><Relationship Id="rId82" Type="http://schemas.openxmlformats.org/officeDocument/2006/relationships/hyperlink" Target="https://login.consultant.ru/link/?req=doc&amp;base=LAW&amp;n=488374&amp;dst=100089" TargetMode="External"/><Relationship Id="rId199" Type="http://schemas.openxmlformats.org/officeDocument/2006/relationships/hyperlink" Target="https://login.consultant.ru/link/?req=doc&amp;base=LAW&amp;n=201710&amp;dst=100103" TargetMode="External"/><Relationship Id="rId203" Type="http://schemas.openxmlformats.org/officeDocument/2006/relationships/hyperlink" Target="https://login.consultant.ru/link/?req=doc&amp;base=LAW&amp;n=421041&amp;dst=100038" TargetMode="External"/><Relationship Id="rId19" Type="http://schemas.openxmlformats.org/officeDocument/2006/relationships/hyperlink" Target="https://login.consultant.ru/link/?req=doc&amp;base=LAW&amp;n=72971&amp;dst=100008" TargetMode="External"/><Relationship Id="rId224" Type="http://schemas.openxmlformats.org/officeDocument/2006/relationships/hyperlink" Target="https://login.consultant.ru/link/?req=doc&amp;base=LAW&amp;n=346235&amp;dst=100002" TargetMode="External"/><Relationship Id="rId245" Type="http://schemas.openxmlformats.org/officeDocument/2006/relationships/hyperlink" Target="https://login.consultant.ru/link/?req=doc&amp;base=LAW&amp;n=475019&amp;dst=100121" TargetMode="External"/><Relationship Id="rId266" Type="http://schemas.openxmlformats.org/officeDocument/2006/relationships/hyperlink" Target="https://login.consultant.ru/link/?req=doc&amp;base=LAW&amp;n=488374&amp;dst=100141" TargetMode="External"/><Relationship Id="rId287" Type="http://schemas.openxmlformats.org/officeDocument/2006/relationships/hyperlink" Target="https://login.consultant.ru/link/?req=doc&amp;base=LAW&amp;n=339101&amp;dst=100096" TargetMode="External"/><Relationship Id="rId30" Type="http://schemas.openxmlformats.org/officeDocument/2006/relationships/hyperlink" Target="https://login.consultant.ru/link/?req=doc&amp;base=LAW&amp;n=405633&amp;dst=100084" TargetMode="External"/><Relationship Id="rId105" Type="http://schemas.openxmlformats.org/officeDocument/2006/relationships/hyperlink" Target="https://login.consultant.ru/link/?req=doc&amp;base=LAW&amp;n=486438&amp;dst=100016" TargetMode="External"/><Relationship Id="rId126" Type="http://schemas.openxmlformats.org/officeDocument/2006/relationships/hyperlink" Target="https://login.consultant.ru/link/?req=doc&amp;base=LAW&amp;n=463387&amp;dst=100002" TargetMode="External"/><Relationship Id="rId147" Type="http://schemas.openxmlformats.org/officeDocument/2006/relationships/hyperlink" Target="https://login.consultant.ru/link/?req=doc&amp;base=LAW&amp;n=493202&amp;dst=101598" TargetMode="External"/><Relationship Id="rId168" Type="http://schemas.openxmlformats.org/officeDocument/2006/relationships/hyperlink" Target="https://login.consultant.ru/link/?req=doc&amp;base=LAW&amp;n=466838&amp;dst=101195" TargetMode="External"/><Relationship Id="rId312" Type="http://schemas.openxmlformats.org/officeDocument/2006/relationships/hyperlink" Target="https://login.consultant.ru/link/?req=doc&amp;base=LAW&amp;n=198845&amp;dst=100075" TargetMode="External"/><Relationship Id="rId333" Type="http://schemas.openxmlformats.org/officeDocument/2006/relationships/hyperlink" Target="https://login.consultant.ru/link/?req=doc&amp;base=LAW&amp;n=415904&amp;dst=100002" TargetMode="External"/><Relationship Id="rId354" Type="http://schemas.openxmlformats.org/officeDocument/2006/relationships/hyperlink" Target="https://login.consultant.ru/link/?req=doc&amp;base=LAW&amp;n=213" TargetMode="External"/><Relationship Id="rId51" Type="http://schemas.openxmlformats.org/officeDocument/2006/relationships/hyperlink" Target="https://login.consultant.ru/link/?req=doc&amp;base=LAW&amp;n=454866&amp;dst=100041" TargetMode="External"/><Relationship Id="rId72" Type="http://schemas.openxmlformats.org/officeDocument/2006/relationships/hyperlink" Target="https://login.consultant.ru/link/?req=doc&amp;base=LAW&amp;n=475019&amp;dst=100026" TargetMode="External"/><Relationship Id="rId93" Type="http://schemas.openxmlformats.org/officeDocument/2006/relationships/hyperlink" Target="https://login.consultant.ru/link/?req=doc&amp;base=LAW&amp;n=475019&amp;dst=100036" TargetMode="External"/><Relationship Id="rId189" Type="http://schemas.openxmlformats.org/officeDocument/2006/relationships/hyperlink" Target="https://login.consultant.ru/link/?req=doc&amp;base=LAW&amp;n=482692&amp;dst=10212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21899&amp;dst=100108" TargetMode="External"/><Relationship Id="rId235" Type="http://schemas.openxmlformats.org/officeDocument/2006/relationships/hyperlink" Target="https://login.consultant.ru/link/?req=doc&amp;base=LAW&amp;n=475019&amp;dst=100119" TargetMode="External"/><Relationship Id="rId256" Type="http://schemas.openxmlformats.org/officeDocument/2006/relationships/hyperlink" Target="https://login.consultant.ru/link/?req=doc&amp;base=LAW&amp;n=121899&amp;dst=100158" TargetMode="External"/><Relationship Id="rId277" Type="http://schemas.openxmlformats.org/officeDocument/2006/relationships/hyperlink" Target="https://login.consultant.ru/link/?req=doc&amp;base=LAW&amp;n=495131&amp;dst=100270" TargetMode="External"/><Relationship Id="rId298" Type="http://schemas.openxmlformats.org/officeDocument/2006/relationships/hyperlink" Target="https://login.consultant.ru/link/?req=doc&amp;base=LAW&amp;n=339101&amp;dst=100108" TargetMode="External"/><Relationship Id="rId116" Type="http://schemas.openxmlformats.org/officeDocument/2006/relationships/hyperlink" Target="https://login.consultant.ru/link/?req=doc&amp;base=LAW&amp;n=121899&amp;dst=100051" TargetMode="External"/><Relationship Id="rId137" Type="http://schemas.openxmlformats.org/officeDocument/2006/relationships/hyperlink" Target="https://login.consultant.ru/link/?req=doc&amp;base=LAW&amp;n=475019&amp;dst=100096" TargetMode="External"/><Relationship Id="rId158" Type="http://schemas.openxmlformats.org/officeDocument/2006/relationships/hyperlink" Target="https://login.consultant.ru/link/?req=doc&amp;base=LAW&amp;n=339101&amp;dst=100042" TargetMode="External"/><Relationship Id="rId302" Type="http://schemas.openxmlformats.org/officeDocument/2006/relationships/hyperlink" Target="https://login.consultant.ru/link/?req=doc&amp;base=LAW&amp;n=382564" TargetMode="External"/><Relationship Id="rId323" Type="http://schemas.openxmlformats.org/officeDocument/2006/relationships/hyperlink" Target="https://login.consultant.ru/link/?req=doc&amp;base=LAW&amp;n=382564" TargetMode="External"/><Relationship Id="rId344" Type="http://schemas.openxmlformats.org/officeDocument/2006/relationships/hyperlink" Target="https://login.consultant.ru/link/?req=doc&amp;base=LAW&amp;n=149244" TargetMode="External"/><Relationship Id="rId20" Type="http://schemas.openxmlformats.org/officeDocument/2006/relationships/hyperlink" Target="https://login.consultant.ru/link/?req=doc&amp;base=LAW&amp;n=431176&amp;dst=100039" TargetMode="External"/><Relationship Id="rId41" Type="http://schemas.openxmlformats.org/officeDocument/2006/relationships/hyperlink" Target="https://login.consultant.ru/link/?req=doc&amp;base=LAW&amp;n=121899&amp;dst=100015" TargetMode="External"/><Relationship Id="rId62" Type="http://schemas.openxmlformats.org/officeDocument/2006/relationships/hyperlink" Target="https://login.consultant.ru/link/?req=doc&amp;base=LAW&amp;n=88167&amp;dst=100014" TargetMode="External"/><Relationship Id="rId83" Type="http://schemas.openxmlformats.org/officeDocument/2006/relationships/hyperlink" Target="https://login.consultant.ru/link/?req=doc&amp;base=LAW&amp;n=493279&amp;dst=2360" TargetMode="External"/><Relationship Id="rId179" Type="http://schemas.openxmlformats.org/officeDocument/2006/relationships/hyperlink" Target="https://login.consultant.ru/link/?req=doc&amp;base=LAW&amp;n=121899&amp;dst=100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59</Pages>
  <Words>29621</Words>
  <Characters>168846</Characters>
  <Application>Microsoft Office Word</Application>
  <DocSecurity>0</DocSecurity>
  <Lines>1407</Lines>
  <Paragraphs>396</Paragraphs>
  <ScaleCrop>false</ScaleCrop>
  <Company>Reanimator Extreme Edition</Company>
  <LinksUpToDate>false</LinksUpToDate>
  <CharactersWithSpaces>198071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2025-01-22T08:23:00Z</dcterms:created>
  <dcterms:modified xsi:type="dcterms:W3CDTF">2025-01-22T08:25:00Z</dcterms:modified>
</cp:coreProperties>
</file>